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570" w:rsidRDefault="00235A9B" w:rsidP="00235A9B">
      <w:pPr>
        <w:jc w:val="both"/>
        <w:rPr>
          <w:rFonts w:eastAsia="Arial Unicode MS"/>
          <w:b/>
          <w:lang w:val="it-IT"/>
        </w:rPr>
      </w:pPr>
      <w:r w:rsidRPr="00BB14CF">
        <w:rPr>
          <w:rFonts w:eastAsia="Arial Unicode MS"/>
          <w:b/>
          <w:lang w:val="it-IT"/>
        </w:rPr>
        <w:t xml:space="preserve">                            </w:t>
      </w:r>
    </w:p>
    <w:p w:rsidR="006B2570" w:rsidRDefault="006B2570" w:rsidP="00235A9B">
      <w:pPr>
        <w:jc w:val="both"/>
        <w:rPr>
          <w:rFonts w:eastAsia="Arial Unicode MS"/>
          <w:b/>
          <w:lang w:val="it-IT"/>
        </w:rPr>
      </w:pPr>
    </w:p>
    <w:p w:rsidR="006B2570" w:rsidRDefault="006B2570" w:rsidP="006B2570">
      <w:pPr>
        <w:rPr>
          <w:rFonts w:eastAsia="Arial Unicode MS"/>
          <w:b/>
          <w:sz w:val="16"/>
          <w:szCs w:val="16"/>
          <w:lang w:val="it-IT"/>
        </w:rPr>
      </w:pPr>
    </w:p>
    <w:p w:rsidR="006B2570" w:rsidRDefault="006B2570" w:rsidP="006B2570">
      <w:pPr>
        <w:rPr>
          <w:rFonts w:eastAsia="Arial Unicode MS"/>
          <w:b/>
          <w:sz w:val="16"/>
          <w:szCs w:val="16"/>
          <w:lang w:val="it-IT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90805</wp:posOffset>
            </wp:positionV>
            <wp:extent cx="657225" cy="735330"/>
            <wp:effectExtent l="19050" t="0" r="9525" b="0"/>
            <wp:wrapTight wrapText="bothSides">
              <wp:wrapPolygon edited="0">
                <wp:start x="-626" y="0"/>
                <wp:lineTo x="-626" y="21264"/>
                <wp:lineTo x="21913" y="21264"/>
                <wp:lineTo x="21913" y="0"/>
                <wp:lineTo x="-626" y="0"/>
              </wp:wrapPolygon>
            </wp:wrapTight>
            <wp:docPr id="1" name="Picture 3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ema_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35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2570" w:rsidRDefault="006B2570" w:rsidP="006B2570">
      <w:pPr>
        <w:rPr>
          <w:rFonts w:eastAsia="Arial Unicode MS"/>
          <w:b/>
          <w:sz w:val="16"/>
          <w:szCs w:val="16"/>
          <w:lang w:val="it-IT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3629025</wp:posOffset>
            </wp:positionH>
            <wp:positionV relativeFrom="paragraph">
              <wp:posOffset>31115</wp:posOffset>
            </wp:positionV>
            <wp:extent cx="609600" cy="678180"/>
            <wp:effectExtent l="19050" t="0" r="0" b="0"/>
            <wp:wrapNone/>
            <wp:docPr id="4" name="Picture 4" descr="stema e Komu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tema e Komune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2570" w:rsidRPr="001F37F5" w:rsidRDefault="006B2570" w:rsidP="006B2570">
      <w:pPr>
        <w:rPr>
          <w:sz w:val="20"/>
          <w:szCs w:val="20"/>
          <w:lang w:val="it-IT"/>
        </w:rPr>
      </w:pPr>
      <w:r w:rsidRPr="001F37F5">
        <w:rPr>
          <w:sz w:val="20"/>
          <w:szCs w:val="20"/>
          <w:lang w:val="it-IT"/>
        </w:rPr>
        <w:t xml:space="preserve">                                                                   </w:t>
      </w:r>
    </w:p>
    <w:p w:rsidR="006B2570" w:rsidRPr="001F37F5" w:rsidRDefault="006B2570" w:rsidP="006B2570">
      <w:pPr>
        <w:rPr>
          <w:sz w:val="20"/>
          <w:szCs w:val="20"/>
          <w:lang w:val="it-IT"/>
        </w:rPr>
      </w:pPr>
    </w:p>
    <w:p w:rsidR="006B2570" w:rsidRPr="001F37F5" w:rsidRDefault="006B2570" w:rsidP="006B2570">
      <w:pPr>
        <w:rPr>
          <w:sz w:val="20"/>
          <w:szCs w:val="20"/>
          <w:lang w:val="it-IT"/>
        </w:rPr>
      </w:pPr>
    </w:p>
    <w:p w:rsidR="006B2570" w:rsidRPr="001F37F5" w:rsidRDefault="006B2570" w:rsidP="006B2570">
      <w:pPr>
        <w:jc w:val="both"/>
        <w:rPr>
          <w:lang w:val="it-IT"/>
        </w:rPr>
      </w:pPr>
      <w:r w:rsidRPr="001F37F5">
        <w:rPr>
          <w:sz w:val="20"/>
          <w:szCs w:val="20"/>
          <w:lang w:val="it-IT"/>
        </w:rPr>
        <w:t xml:space="preserve">    </w:t>
      </w:r>
      <w:r w:rsidRPr="001F37F5">
        <w:rPr>
          <w:lang w:val="it-IT"/>
        </w:rPr>
        <w:t xml:space="preserve">                                                                                            </w:t>
      </w:r>
    </w:p>
    <w:p w:rsidR="006B2570" w:rsidRPr="001F37F5" w:rsidRDefault="006B2570" w:rsidP="006B2570">
      <w:pPr>
        <w:jc w:val="both"/>
        <w:rPr>
          <w:lang w:val="it-IT"/>
        </w:rPr>
      </w:pPr>
    </w:p>
    <w:p w:rsidR="006B2570" w:rsidRPr="001F37F5" w:rsidRDefault="006B2570" w:rsidP="006B2570">
      <w:pPr>
        <w:rPr>
          <w:rFonts w:eastAsia="Arial Unicode MS"/>
          <w:b/>
          <w:sz w:val="16"/>
          <w:szCs w:val="16"/>
          <w:lang w:val="it-IT"/>
        </w:rPr>
      </w:pPr>
      <w:r w:rsidRPr="001F37F5">
        <w:rPr>
          <w:rFonts w:eastAsia="Arial Unicode MS"/>
          <w:b/>
          <w:sz w:val="16"/>
          <w:szCs w:val="16"/>
          <w:lang w:val="it-IT"/>
        </w:rPr>
        <w:t xml:space="preserve">Republika e Kosovës                                                                                                                                  </w:t>
      </w:r>
      <w:r>
        <w:rPr>
          <w:rFonts w:eastAsia="Arial Unicode MS"/>
          <w:b/>
          <w:sz w:val="16"/>
          <w:szCs w:val="16"/>
          <w:lang w:val="it-IT"/>
        </w:rPr>
        <w:t xml:space="preserve">     </w:t>
      </w:r>
      <w:r w:rsidR="00633E75">
        <w:rPr>
          <w:rFonts w:eastAsia="Arial Unicode MS"/>
          <w:b/>
          <w:sz w:val="16"/>
          <w:szCs w:val="16"/>
          <w:lang w:val="it-IT"/>
        </w:rPr>
        <w:t>Komuna e Obiliqit</w:t>
      </w:r>
    </w:p>
    <w:p w:rsidR="006B2570" w:rsidRPr="001F37F5" w:rsidRDefault="006B2570" w:rsidP="006B2570">
      <w:pPr>
        <w:rPr>
          <w:rFonts w:eastAsia="Arial Unicode MS"/>
          <w:b/>
          <w:sz w:val="16"/>
          <w:szCs w:val="16"/>
          <w:lang w:val="it-IT"/>
        </w:rPr>
      </w:pPr>
      <w:r w:rsidRPr="001F37F5">
        <w:rPr>
          <w:rFonts w:eastAsia="Arial Unicode MS"/>
          <w:b/>
          <w:sz w:val="16"/>
          <w:szCs w:val="16"/>
          <w:lang w:val="it-IT"/>
        </w:rPr>
        <w:t xml:space="preserve">Republika Kosova                                                                                                       </w:t>
      </w:r>
      <w:r>
        <w:rPr>
          <w:rFonts w:eastAsia="Arial Unicode MS"/>
          <w:b/>
          <w:sz w:val="16"/>
          <w:szCs w:val="16"/>
          <w:lang w:val="it-IT"/>
        </w:rPr>
        <w:t xml:space="preserve">                                      </w:t>
      </w:r>
      <w:r w:rsidRPr="001F37F5">
        <w:rPr>
          <w:rFonts w:eastAsia="Arial Unicode MS"/>
          <w:b/>
          <w:sz w:val="16"/>
          <w:szCs w:val="16"/>
          <w:lang w:val="it-IT"/>
        </w:rPr>
        <w:t>Opstina-Obilic</w:t>
      </w:r>
    </w:p>
    <w:p w:rsidR="006B2570" w:rsidRDefault="006B2570" w:rsidP="006B2570">
      <w:pPr>
        <w:rPr>
          <w:rFonts w:eastAsia="Arial Unicode MS"/>
          <w:b/>
          <w:sz w:val="16"/>
          <w:szCs w:val="16"/>
          <w:lang w:val="it-IT"/>
        </w:rPr>
      </w:pPr>
      <w:r w:rsidRPr="001F37F5">
        <w:rPr>
          <w:rFonts w:eastAsia="Arial Unicode MS"/>
          <w:b/>
          <w:sz w:val="16"/>
          <w:szCs w:val="16"/>
          <w:lang w:val="it-IT"/>
        </w:rPr>
        <w:t>Republic</w:t>
      </w:r>
      <w:r>
        <w:rPr>
          <w:rFonts w:eastAsia="Arial Unicode MS"/>
          <w:b/>
          <w:sz w:val="16"/>
          <w:szCs w:val="16"/>
          <w:lang w:val="it-IT"/>
        </w:rPr>
        <w:t xml:space="preserve"> of</w:t>
      </w:r>
      <w:r w:rsidRPr="001F37F5">
        <w:rPr>
          <w:rFonts w:eastAsia="Arial Unicode MS"/>
          <w:b/>
          <w:sz w:val="16"/>
          <w:szCs w:val="16"/>
          <w:lang w:val="it-IT"/>
        </w:rPr>
        <w:t xml:space="preserve"> Kosovo                                                                                                         </w:t>
      </w:r>
      <w:r>
        <w:rPr>
          <w:rFonts w:eastAsia="Arial Unicode MS"/>
          <w:b/>
          <w:sz w:val="16"/>
          <w:szCs w:val="16"/>
          <w:lang w:val="it-IT"/>
        </w:rPr>
        <w:t xml:space="preserve">                                  Municipality of O</w:t>
      </w:r>
      <w:r w:rsidRPr="001F37F5">
        <w:rPr>
          <w:rFonts w:eastAsia="Arial Unicode MS"/>
          <w:b/>
          <w:sz w:val="16"/>
          <w:szCs w:val="16"/>
          <w:lang w:val="it-IT"/>
        </w:rPr>
        <w:t>bili</w:t>
      </w:r>
      <w:r>
        <w:rPr>
          <w:rFonts w:eastAsia="Arial Unicode MS"/>
          <w:b/>
          <w:sz w:val="16"/>
          <w:szCs w:val="16"/>
          <w:lang w:val="it-IT"/>
        </w:rPr>
        <w:t>c</w:t>
      </w:r>
      <w:r w:rsidRPr="001F37F5">
        <w:rPr>
          <w:rFonts w:eastAsia="Arial Unicode MS"/>
          <w:b/>
          <w:sz w:val="16"/>
          <w:szCs w:val="16"/>
          <w:lang w:val="it-IT"/>
        </w:rPr>
        <w:t xml:space="preserve">                                                                                                                                    </w:t>
      </w:r>
    </w:p>
    <w:p w:rsidR="006B2570" w:rsidRDefault="006B2570" w:rsidP="006B2570">
      <w:pPr>
        <w:rPr>
          <w:rFonts w:eastAsia="Arial Unicode MS"/>
          <w:b/>
          <w:sz w:val="16"/>
          <w:szCs w:val="16"/>
          <w:lang w:val="it-IT"/>
        </w:rPr>
      </w:pPr>
    </w:p>
    <w:p w:rsidR="006B2570" w:rsidRDefault="006B2570" w:rsidP="006B2570">
      <w:pPr>
        <w:rPr>
          <w:rFonts w:eastAsia="Arial Unicode MS"/>
          <w:b/>
          <w:sz w:val="36"/>
          <w:szCs w:val="36"/>
          <w:lang w:val="it-IT"/>
        </w:rPr>
      </w:pPr>
    </w:p>
    <w:p w:rsidR="00F33561" w:rsidRDefault="00F33561" w:rsidP="006B2570">
      <w:pPr>
        <w:rPr>
          <w:rFonts w:eastAsia="Arial Unicode MS"/>
          <w:b/>
          <w:sz w:val="36"/>
          <w:szCs w:val="36"/>
          <w:lang w:val="it-IT"/>
        </w:rPr>
      </w:pPr>
    </w:p>
    <w:p w:rsidR="00F33561" w:rsidRDefault="00F33561" w:rsidP="006B2570">
      <w:pPr>
        <w:rPr>
          <w:rFonts w:eastAsia="Arial Unicode MS"/>
          <w:b/>
          <w:sz w:val="36"/>
          <w:szCs w:val="36"/>
          <w:lang w:val="it-IT"/>
        </w:rPr>
      </w:pPr>
    </w:p>
    <w:p w:rsidR="00F33561" w:rsidRDefault="00F33561" w:rsidP="006B2570">
      <w:pPr>
        <w:rPr>
          <w:rFonts w:eastAsia="Arial Unicode MS"/>
          <w:b/>
          <w:sz w:val="36"/>
          <w:szCs w:val="36"/>
          <w:lang w:val="it-IT"/>
        </w:rPr>
      </w:pPr>
    </w:p>
    <w:p w:rsidR="00F33561" w:rsidRDefault="00F33561" w:rsidP="006B2570">
      <w:pPr>
        <w:rPr>
          <w:rFonts w:eastAsia="Arial Unicode MS"/>
          <w:b/>
          <w:sz w:val="36"/>
          <w:szCs w:val="36"/>
          <w:lang w:val="it-IT"/>
        </w:rPr>
      </w:pPr>
    </w:p>
    <w:p w:rsidR="00F33561" w:rsidRDefault="00F33561" w:rsidP="006B2570">
      <w:pPr>
        <w:rPr>
          <w:rFonts w:eastAsia="Arial Unicode MS"/>
          <w:b/>
          <w:sz w:val="36"/>
          <w:szCs w:val="36"/>
          <w:lang w:val="it-IT"/>
        </w:rPr>
      </w:pPr>
    </w:p>
    <w:p w:rsidR="006B2570" w:rsidRDefault="006B2570" w:rsidP="006B2570">
      <w:pPr>
        <w:jc w:val="both"/>
        <w:rPr>
          <w:rFonts w:eastAsia="Arial Unicode MS"/>
          <w:b/>
          <w:sz w:val="36"/>
          <w:szCs w:val="36"/>
          <w:lang w:val="it-IT"/>
        </w:rPr>
      </w:pPr>
    </w:p>
    <w:p w:rsidR="00235A9B" w:rsidRPr="00BB14CF" w:rsidRDefault="00235A9B" w:rsidP="00235A9B">
      <w:pPr>
        <w:jc w:val="both"/>
        <w:rPr>
          <w:rFonts w:eastAsia="Arial Unicode MS"/>
          <w:b/>
          <w:lang w:val="it-IT"/>
        </w:rPr>
      </w:pPr>
      <w:r w:rsidRPr="00BB14CF">
        <w:rPr>
          <w:rFonts w:eastAsia="Arial Unicode MS"/>
          <w:b/>
          <w:lang w:val="it-IT"/>
        </w:rPr>
        <w:t xml:space="preserve">   </w:t>
      </w:r>
      <w:r w:rsidR="00EA054C">
        <w:rPr>
          <w:rFonts w:eastAsia="Arial Unicode MS"/>
          <w:b/>
          <w:lang w:val="it-IT"/>
        </w:rPr>
        <w:t xml:space="preserve">                                                      </w:t>
      </w:r>
      <w:r w:rsidR="007E3354">
        <w:rPr>
          <w:rFonts w:eastAsia="Arial Unicode MS"/>
          <w:b/>
          <w:lang w:val="it-IT"/>
        </w:rPr>
        <w:t xml:space="preserve">   </w:t>
      </w:r>
      <w:r w:rsidR="00EA054C">
        <w:rPr>
          <w:rFonts w:eastAsia="Arial Unicode MS"/>
          <w:b/>
          <w:lang w:val="it-IT"/>
        </w:rPr>
        <w:t xml:space="preserve"> </w:t>
      </w:r>
    </w:p>
    <w:p w:rsidR="00D23B25" w:rsidRDefault="00633E75" w:rsidP="00633E75">
      <w:pPr>
        <w:rPr>
          <w:rFonts w:eastAsia="Arial Unicode MS"/>
          <w:b/>
          <w:lang w:val="it-IT"/>
        </w:rPr>
      </w:pPr>
      <w:r>
        <w:rPr>
          <w:rFonts w:eastAsia="Arial Unicode MS"/>
          <w:b/>
          <w:lang w:val="it-IT"/>
        </w:rPr>
        <w:t xml:space="preserve">DRAFT </w:t>
      </w:r>
      <w:r w:rsidRPr="00633E75">
        <w:rPr>
          <w:rFonts w:eastAsia="Arial Unicode MS"/>
          <w:b/>
          <w:lang w:val="it-IT"/>
        </w:rPr>
        <w:t xml:space="preserve">- </w:t>
      </w:r>
      <w:r w:rsidR="00235A9B" w:rsidRPr="00BB14CF">
        <w:rPr>
          <w:rFonts w:eastAsia="Arial Unicode MS"/>
          <w:b/>
          <w:lang w:val="it-IT"/>
        </w:rPr>
        <w:t>RREGULLORE  PËR  NDARJEN  E BURSAVE</w:t>
      </w:r>
      <w:r w:rsidR="00BC400F">
        <w:rPr>
          <w:rFonts w:eastAsia="Arial Unicode MS"/>
          <w:b/>
          <w:lang w:val="it-IT"/>
        </w:rPr>
        <w:t xml:space="preserve">, </w:t>
      </w:r>
      <w:r w:rsidR="00235A9B" w:rsidRPr="00BB14CF">
        <w:rPr>
          <w:rFonts w:eastAsia="Arial Unicode MS"/>
          <w:b/>
          <w:lang w:val="it-IT"/>
        </w:rPr>
        <w:t xml:space="preserve"> KOMPENSIMIN E </w:t>
      </w:r>
      <w:r w:rsidR="00D23B25">
        <w:rPr>
          <w:rFonts w:eastAsia="Arial Unicode MS"/>
          <w:b/>
          <w:lang w:val="it-IT"/>
        </w:rPr>
        <w:t xml:space="preserve"> </w:t>
      </w:r>
    </w:p>
    <w:p w:rsidR="00D23B25" w:rsidRDefault="00D23B25" w:rsidP="00633E75">
      <w:pPr>
        <w:rPr>
          <w:rFonts w:eastAsia="Arial Unicode MS"/>
          <w:b/>
          <w:lang w:val="it-IT"/>
        </w:rPr>
      </w:pPr>
    </w:p>
    <w:p w:rsidR="00235A9B" w:rsidRPr="00BB14CF" w:rsidRDefault="00235A9B" w:rsidP="00633E75">
      <w:pPr>
        <w:rPr>
          <w:rFonts w:eastAsia="Arial Unicode MS"/>
          <w:b/>
          <w:lang w:val="it-IT"/>
        </w:rPr>
      </w:pPr>
      <w:r w:rsidRPr="00BB14CF">
        <w:rPr>
          <w:rFonts w:eastAsia="Arial Unicode MS"/>
          <w:b/>
          <w:lang w:val="it-IT"/>
        </w:rPr>
        <w:t>SHPENZIMEVE TË UDHËTIMIT</w:t>
      </w:r>
      <w:r w:rsidR="00BC400F">
        <w:rPr>
          <w:rFonts w:eastAsia="Arial Unicode MS"/>
          <w:b/>
          <w:lang w:val="it-IT"/>
        </w:rPr>
        <w:t xml:space="preserve"> DHE AKTIVITETEVE </w:t>
      </w:r>
      <w:r w:rsidR="004968E5">
        <w:rPr>
          <w:rFonts w:eastAsia="Arial Unicode MS"/>
          <w:b/>
          <w:lang w:val="it-IT"/>
        </w:rPr>
        <w:t xml:space="preserve"> JASHT</w:t>
      </w:r>
      <w:r w:rsidR="004968E5" w:rsidRPr="004968E5">
        <w:rPr>
          <w:rFonts w:ascii="Calibri" w:eastAsia="Arial Unicode MS" w:hAnsi="Calibri" w:cs="Calibri"/>
          <w:b/>
          <w:lang w:val="it-IT"/>
        </w:rPr>
        <w:t>Ë</w:t>
      </w:r>
      <w:r w:rsidR="004968E5">
        <w:rPr>
          <w:rFonts w:eastAsia="Arial Unicode MS"/>
          <w:b/>
          <w:lang w:val="it-IT"/>
        </w:rPr>
        <w:t>SHKOLLORE</w:t>
      </w:r>
      <w:r w:rsidR="00BC400F">
        <w:rPr>
          <w:rFonts w:eastAsia="Arial Unicode MS"/>
          <w:b/>
          <w:lang w:val="it-IT"/>
        </w:rPr>
        <w:t xml:space="preserve"> </w:t>
      </w:r>
      <w:r w:rsidRPr="00BB14CF">
        <w:rPr>
          <w:rFonts w:eastAsia="Arial Unicode MS"/>
          <w:b/>
          <w:lang w:val="it-IT"/>
        </w:rPr>
        <w:t xml:space="preserve">  </w:t>
      </w:r>
    </w:p>
    <w:p w:rsidR="00235A9B" w:rsidRPr="00BB14CF" w:rsidRDefault="00235A9B" w:rsidP="00235A9B">
      <w:pPr>
        <w:jc w:val="center"/>
        <w:rPr>
          <w:rFonts w:eastAsia="Arial Unicode MS"/>
          <w:b/>
          <w:lang w:val="it-IT"/>
        </w:rPr>
      </w:pPr>
    </w:p>
    <w:p w:rsidR="00235A9B" w:rsidRPr="00BB14CF" w:rsidRDefault="00235A9B" w:rsidP="00235A9B">
      <w:pPr>
        <w:jc w:val="center"/>
        <w:rPr>
          <w:rFonts w:eastAsia="Arial Unicode MS"/>
          <w:b/>
          <w:lang w:val="it-IT"/>
        </w:rPr>
      </w:pPr>
    </w:p>
    <w:p w:rsidR="00235A9B" w:rsidRPr="00BB14CF" w:rsidRDefault="00235A9B" w:rsidP="00235A9B">
      <w:pPr>
        <w:jc w:val="both"/>
        <w:rPr>
          <w:rFonts w:eastAsia="Arial Unicode MS"/>
          <w:b/>
          <w:lang w:val="it-IT"/>
        </w:rPr>
      </w:pPr>
    </w:p>
    <w:p w:rsidR="00235A9B" w:rsidRPr="00BB14CF" w:rsidRDefault="00235A9B" w:rsidP="00235A9B">
      <w:pPr>
        <w:jc w:val="both"/>
        <w:rPr>
          <w:rFonts w:eastAsia="Arial Unicode MS"/>
          <w:b/>
          <w:lang w:val="it-IT"/>
        </w:rPr>
      </w:pPr>
    </w:p>
    <w:p w:rsidR="00235A9B" w:rsidRPr="00BB14CF" w:rsidRDefault="00235A9B" w:rsidP="00235A9B">
      <w:pPr>
        <w:jc w:val="both"/>
        <w:rPr>
          <w:rFonts w:eastAsia="Arial Unicode MS"/>
          <w:b/>
          <w:lang w:val="it-IT"/>
        </w:rPr>
      </w:pPr>
    </w:p>
    <w:p w:rsidR="00235A9B" w:rsidRPr="00BB14CF" w:rsidRDefault="00235A9B" w:rsidP="00235A9B">
      <w:pPr>
        <w:jc w:val="both"/>
        <w:rPr>
          <w:rFonts w:eastAsia="Arial Unicode MS"/>
          <w:b/>
          <w:lang w:val="it-IT"/>
        </w:rPr>
      </w:pPr>
    </w:p>
    <w:p w:rsidR="00235A9B" w:rsidRPr="00BB14CF" w:rsidRDefault="00235A9B" w:rsidP="00235A9B">
      <w:pPr>
        <w:jc w:val="both"/>
        <w:rPr>
          <w:rFonts w:eastAsia="Arial Unicode MS"/>
          <w:b/>
          <w:lang w:val="it-IT"/>
        </w:rPr>
      </w:pPr>
    </w:p>
    <w:p w:rsidR="00235A9B" w:rsidRPr="00BB14CF" w:rsidRDefault="00235A9B" w:rsidP="00235A9B">
      <w:pPr>
        <w:jc w:val="both"/>
        <w:rPr>
          <w:rFonts w:eastAsia="Arial Unicode MS"/>
          <w:b/>
          <w:lang w:val="it-IT"/>
        </w:rPr>
      </w:pPr>
    </w:p>
    <w:p w:rsidR="00235A9B" w:rsidRPr="00BB14CF" w:rsidRDefault="00235A9B" w:rsidP="00235A9B">
      <w:pPr>
        <w:jc w:val="both"/>
        <w:rPr>
          <w:rFonts w:eastAsia="Arial Unicode MS"/>
          <w:b/>
          <w:lang w:val="it-IT"/>
        </w:rPr>
      </w:pPr>
    </w:p>
    <w:p w:rsidR="00235A9B" w:rsidRPr="00BB14CF" w:rsidRDefault="00235A9B" w:rsidP="00235A9B">
      <w:pPr>
        <w:jc w:val="both"/>
        <w:rPr>
          <w:rFonts w:eastAsia="Arial Unicode MS"/>
          <w:b/>
          <w:lang w:val="it-IT"/>
        </w:rPr>
      </w:pPr>
    </w:p>
    <w:p w:rsidR="00235A9B" w:rsidRPr="00BB14CF" w:rsidRDefault="00235A9B" w:rsidP="00235A9B">
      <w:pPr>
        <w:jc w:val="both"/>
        <w:rPr>
          <w:rFonts w:eastAsia="Arial Unicode MS"/>
          <w:b/>
          <w:lang w:val="it-IT"/>
        </w:rPr>
      </w:pPr>
    </w:p>
    <w:p w:rsidR="00235A9B" w:rsidRPr="00BB14CF" w:rsidRDefault="00235A9B" w:rsidP="00235A9B">
      <w:pPr>
        <w:jc w:val="both"/>
        <w:rPr>
          <w:rFonts w:eastAsia="Arial Unicode MS"/>
          <w:b/>
          <w:lang w:val="it-IT"/>
        </w:rPr>
      </w:pPr>
    </w:p>
    <w:p w:rsidR="00235A9B" w:rsidRPr="00BB14CF" w:rsidRDefault="00235A9B" w:rsidP="00235A9B">
      <w:pPr>
        <w:jc w:val="both"/>
        <w:rPr>
          <w:rFonts w:eastAsia="Arial Unicode MS"/>
          <w:b/>
          <w:lang w:val="it-IT"/>
        </w:rPr>
      </w:pPr>
    </w:p>
    <w:p w:rsidR="00235A9B" w:rsidRPr="00BB14CF" w:rsidRDefault="00235A9B" w:rsidP="00235A9B">
      <w:pPr>
        <w:jc w:val="both"/>
        <w:rPr>
          <w:rFonts w:eastAsia="Arial Unicode MS"/>
          <w:b/>
          <w:lang w:val="it-IT"/>
        </w:rPr>
      </w:pPr>
    </w:p>
    <w:p w:rsidR="00235A9B" w:rsidRPr="00BB14CF" w:rsidRDefault="00235A9B" w:rsidP="00235A9B">
      <w:pPr>
        <w:jc w:val="both"/>
        <w:rPr>
          <w:rFonts w:eastAsia="Arial Unicode MS"/>
          <w:b/>
          <w:lang w:val="it-IT"/>
        </w:rPr>
      </w:pPr>
    </w:p>
    <w:p w:rsidR="00235A9B" w:rsidRPr="00BB14CF" w:rsidRDefault="00235A9B" w:rsidP="00235A9B">
      <w:pPr>
        <w:jc w:val="both"/>
        <w:rPr>
          <w:rFonts w:eastAsia="Arial Unicode MS"/>
          <w:b/>
          <w:lang w:val="it-IT"/>
        </w:rPr>
      </w:pPr>
    </w:p>
    <w:p w:rsidR="00235A9B" w:rsidRPr="00BB14CF" w:rsidRDefault="00235A9B" w:rsidP="00235A9B">
      <w:pPr>
        <w:jc w:val="both"/>
        <w:rPr>
          <w:rFonts w:eastAsia="Arial Unicode MS"/>
          <w:b/>
          <w:lang w:val="it-IT"/>
        </w:rPr>
      </w:pPr>
    </w:p>
    <w:p w:rsidR="00235A9B" w:rsidRPr="00BB14CF" w:rsidRDefault="00235A9B" w:rsidP="00235A9B">
      <w:pPr>
        <w:jc w:val="both"/>
        <w:rPr>
          <w:rFonts w:eastAsia="Arial Unicode MS"/>
          <w:b/>
          <w:lang w:val="it-IT"/>
        </w:rPr>
      </w:pPr>
    </w:p>
    <w:p w:rsidR="00235A9B" w:rsidRPr="00BB14CF" w:rsidRDefault="00235A9B" w:rsidP="00235A9B">
      <w:pPr>
        <w:jc w:val="both"/>
        <w:rPr>
          <w:rFonts w:eastAsia="Arial Unicode MS"/>
          <w:b/>
          <w:lang w:val="it-IT"/>
        </w:rPr>
      </w:pPr>
    </w:p>
    <w:p w:rsidR="00235A9B" w:rsidRPr="00BB14CF" w:rsidRDefault="00235A9B" w:rsidP="00235A9B">
      <w:pPr>
        <w:jc w:val="both"/>
        <w:rPr>
          <w:rFonts w:eastAsia="Arial Unicode MS"/>
          <w:b/>
          <w:lang w:val="it-IT"/>
        </w:rPr>
      </w:pPr>
    </w:p>
    <w:p w:rsidR="00235A9B" w:rsidRPr="00BB14CF" w:rsidRDefault="00235A9B" w:rsidP="00235A9B">
      <w:pPr>
        <w:jc w:val="both"/>
        <w:rPr>
          <w:rFonts w:eastAsia="Arial Unicode MS"/>
          <w:b/>
          <w:lang w:val="it-IT"/>
        </w:rPr>
      </w:pPr>
    </w:p>
    <w:p w:rsidR="00235A9B" w:rsidRPr="00BB14CF" w:rsidRDefault="00235A9B" w:rsidP="00235A9B">
      <w:pPr>
        <w:jc w:val="both"/>
        <w:rPr>
          <w:rFonts w:eastAsia="Arial Unicode MS"/>
          <w:b/>
          <w:lang w:val="it-IT"/>
        </w:rPr>
      </w:pPr>
      <w:r w:rsidRPr="00BB14CF">
        <w:rPr>
          <w:rFonts w:eastAsia="Arial Unicode MS"/>
          <w:b/>
          <w:lang w:val="it-IT"/>
        </w:rPr>
        <w:t xml:space="preserve">                        </w:t>
      </w:r>
      <w:r w:rsidR="006B2570">
        <w:rPr>
          <w:rFonts w:eastAsia="Arial Unicode MS"/>
          <w:b/>
          <w:lang w:val="it-IT"/>
        </w:rPr>
        <w:t xml:space="preserve">                           </w:t>
      </w:r>
      <w:r w:rsidRPr="00BB14CF">
        <w:rPr>
          <w:rFonts w:eastAsia="Arial Unicode MS"/>
          <w:b/>
          <w:lang w:val="it-IT"/>
        </w:rPr>
        <w:t xml:space="preserve">                           </w:t>
      </w:r>
    </w:p>
    <w:p w:rsidR="00235A9B" w:rsidRPr="00BB14CF" w:rsidRDefault="00235A9B" w:rsidP="00235A9B">
      <w:pPr>
        <w:jc w:val="both"/>
        <w:rPr>
          <w:rFonts w:eastAsia="Arial Unicode MS"/>
          <w:b/>
          <w:lang w:val="it-IT"/>
        </w:rPr>
      </w:pPr>
    </w:p>
    <w:p w:rsidR="00235A9B" w:rsidRPr="00BB14CF" w:rsidRDefault="00235A9B" w:rsidP="00235A9B">
      <w:pPr>
        <w:jc w:val="center"/>
        <w:rPr>
          <w:rFonts w:eastAsia="Arial Unicode MS"/>
          <w:b/>
          <w:lang w:val="it-IT"/>
        </w:rPr>
      </w:pPr>
      <w:r w:rsidRPr="00BB14CF">
        <w:rPr>
          <w:rFonts w:eastAsia="Arial Unicode MS"/>
          <w:b/>
          <w:lang w:val="it-IT"/>
        </w:rPr>
        <w:t>Obiliq</w:t>
      </w:r>
      <w:r w:rsidR="004745E4">
        <w:rPr>
          <w:rFonts w:eastAsia="Arial Unicode MS"/>
          <w:b/>
          <w:lang w:val="it-IT"/>
        </w:rPr>
        <w:t>,</w:t>
      </w:r>
      <w:r w:rsidRPr="00BB14CF">
        <w:rPr>
          <w:rFonts w:eastAsia="Arial Unicode MS"/>
          <w:b/>
          <w:lang w:val="it-IT"/>
        </w:rPr>
        <w:t xml:space="preserve">  201</w:t>
      </w:r>
      <w:r w:rsidR="00B1465C">
        <w:rPr>
          <w:rFonts w:eastAsia="Arial Unicode MS"/>
          <w:b/>
          <w:lang w:val="it-IT"/>
        </w:rPr>
        <w:t>9</w:t>
      </w:r>
    </w:p>
    <w:p w:rsidR="00235A9B" w:rsidRDefault="00235A9B" w:rsidP="00235A9B">
      <w:pPr>
        <w:jc w:val="center"/>
        <w:rPr>
          <w:rFonts w:eastAsia="Arial Unicode MS"/>
          <w:b/>
          <w:lang w:val="it-IT"/>
        </w:rPr>
      </w:pPr>
    </w:p>
    <w:p w:rsidR="009F4A32" w:rsidRDefault="009F4A32" w:rsidP="00235A9B">
      <w:pPr>
        <w:jc w:val="center"/>
        <w:rPr>
          <w:rFonts w:eastAsia="Arial Unicode MS"/>
          <w:b/>
          <w:lang w:val="it-IT"/>
        </w:rPr>
      </w:pPr>
    </w:p>
    <w:p w:rsidR="009F4A32" w:rsidRPr="00BB14CF" w:rsidRDefault="009F4A32" w:rsidP="00235A9B">
      <w:pPr>
        <w:jc w:val="center"/>
        <w:rPr>
          <w:rFonts w:eastAsia="Arial Unicode MS"/>
          <w:b/>
          <w:lang w:val="it-IT"/>
        </w:rPr>
      </w:pPr>
    </w:p>
    <w:p w:rsidR="00F1095E" w:rsidRDefault="00F1095E" w:rsidP="00235A9B">
      <w:pPr>
        <w:jc w:val="both"/>
        <w:rPr>
          <w:rFonts w:eastAsia="Arial Unicode MS"/>
          <w:b/>
          <w:lang w:val="it-IT"/>
        </w:rPr>
      </w:pPr>
    </w:p>
    <w:p w:rsidR="00F1095E" w:rsidRDefault="00F1095E" w:rsidP="00235A9B">
      <w:pPr>
        <w:jc w:val="both"/>
        <w:rPr>
          <w:rFonts w:eastAsia="Arial Unicode MS"/>
          <w:b/>
          <w:lang w:val="it-IT"/>
        </w:rPr>
      </w:pPr>
    </w:p>
    <w:p w:rsidR="00F1095E" w:rsidRDefault="00F1095E" w:rsidP="00235A9B">
      <w:pPr>
        <w:jc w:val="both"/>
        <w:rPr>
          <w:rFonts w:eastAsia="Arial Unicode MS"/>
          <w:b/>
          <w:lang w:val="it-IT"/>
        </w:rPr>
      </w:pPr>
    </w:p>
    <w:p w:rsidR="00F1095E" w:rsidRDefault="00F1095E" w:rsidP="00235A9B">
      <w:pPr>
        <w:jc w:val="both"/>
        <w:rPr>
          <w:rFonts w:eastAsia="Arial Unicode MS"/>
          <w:b/>
          <w:lang w:val="it-IT"/>
        </w:rPr>
      </w:pPr>
    </w:p>
    <w:p w:rsidR="00F1095E" w:rsidRDefault="00F1095E" w:rsidP="00235A9B">
      <w:pPr>
        <w:jc w:val="both"/>
        <w:rPr>
          <w:rFonts w:eastAsia="Arial Unicode MS"/>
          <w:b/>
          <w:lang w:val="it-IT"/>
        </w:rPr>
      </w:pPr>
    </w:p>
    <w:p w:rsidR="00235A9B" w:rsidRPr="00BB14CF" w:rsidRDefault="00235A9B" w:rsidP="00235A9B">
      <w:pPr>
        <w:jc w:val="both"/>
        <w:rPr>
          <w:rFonts w:eastAsia="Arial Unicode MS"/>
          <w:b/>
          <w:lang w:val="it-IT"/>
        </w:rPr>
      </w:pPr>
      <w:r w:rsidRPr="00BB14CF">
        <w:rPr>
          <w:rFonts w:eastAsia="Arial Unicode MS"/>
          <w:b/>
          <w:lang w:val="it-IT"/>
        </w:rPr>
        <w:t>Duke u bazuar në dispozitat e nenit 12.2, nën pikën (c), nenit 17 pika (s) të Ligjit nr. 03/L-040 për</w:t>
      </w:r>
      <w:r w:rsidR="004374B1">
        <w:rPr>
          <w:rFonts w:eastAsia="Arial Unicode MS"/>
          <w:b/>
          <w:lang w:val="it-IT"/>
        </w:rPr>
        <w:t xml:space="preserve"> Vetëqeverisjen Lokale(“Gazeta Z</w:t>
      </w:r>
      <w:r w:rsidRPr="00BB14CF">
        <w:rPr>
          <w:rFonts w:eastAsia="Arial Unicode MS"/>
          <w:b/>
          <w:lang w:val="it-IT"/>
        </w:rPr>
        <w:t>yrtare e Republikës së Kosovës “), nr.28/2008, nenit 15 pika 5.1 të Ligjit për Arsimin Parauniversitar nr.04L/032, dhe nenit 81 të Statutit të Komunës së Obiliqit nr.-I-34 të dt.25/04/2016, Kuvendi i Komunës së Obiliqit, në mbledhjen e mbajtur më ---------, miratoi:</w:t>
      </w:r>
    </w:p>
    <w:p w:rsidR="00235A9B" w:rsidRPr="00BB14CF" w:rsidRDefault="00235A9B" w:rsidP="00235A9B">
      <w:pPr>
        <w:jc w:val="both"/>
        <w:rPr>
          <w:rFonts w:eastAsia="Arial Unicode MS"/>
          <w:b/>
          <w:lang w:val="it-IT"/>
        </w:rPr>
      </w:pPr>
    </w:p>
    <w:p w:rsidR="00235A9B" w:rsidRPr="00BB14CF" w:rsidRDefault="00235A9B" w:rsidP="00235A9B">
      <w:pPr>
        <w:jc w:val="both"/>
        <w:rPr>
          <w:rFonts w:eastAsia="Arial Unicode MS"/>
          <w:b/>
          <w:lang w:val="it-IT"/>
        </w:rPr>
      </w:pPr>
    </w:p>
    <w:p w:rsidR="00235A9B" w:rsidRPr="00BB14CF" w:rsidRDefault="00235A9B" w:rsidP="00235A9B">
      <w:pPr>
        <w:jc w:val="center"/>
        <w:rPr>
          <w:rFonts w:eastAsia="Arial Unicode MS"/>
          <w:b/>
          <w:lang w:val="it-IT"/>
        </w:rPr>
      </w:pPr>
      <w:r w:rsidRPr="00BB14CF">
        <w:rPr>
          <w:rFonts w:eastAsia="Arial Unicode MS"/>
          <w:b/>
          <w:lang w:val="it-IT"/>
        </w:rPr>
        <w:t>RREGULLOR</w:t>
      </w:r>
      <w:r w:rsidR="009F4A32">
        <w:rPr>
          <w:rFonts w:eastAsia="Arial Unicode MS"/>
          <w:b/>
          <w:lang w:val="it-IT"/>
        </w:rPr>
        <w:t>EN  PËR  NDARJEN  E BURSAVE,</w:t>
      </w:r>
      <w:r w:rsidRPr="00BB14CF">
        <w:rPr>
          <w:rFonts w:eastAsia="Arial Unicode MS"/>
          <w:b/>
          <w:lang w:val="it-IT"/>
        </w:rPr>
        <w:t xml:space="preserve"> KOMPENSIMIN E SHPENZIMEVE TË UDHËTIMIT  </w:t>
      </w:r>
      <w:r w:rsidR="009F4A32">
        <w:rPr>
          <w:rFonts w:eastAsia="Arial Unicode MS"/>
          <w:b/>
          <w:lang w:val="it-IT"/>
        </w:rPr>
        <w:t>DHE AKTIVITETEVE  JASHT</w:t>
      </w:r>
      <w:r w:rsidR="009F4A32" w:rsidRPr="004968E5">
        <w:rPr>
          <w:rFonts w:ascii="Calibri" w:eastAsia="Arial Unicode MS" w:hAnsi="Calibri" w:cs="Calibri"/>
          <w:b/>
          <w:lang w:val="it-IT"/>
        </w:rPr>
        <w:t>Ë</w:t>
      </w:r>
      <w:r w:rsidR="009F4A32">
        <w:rPr>
          <w:rFonts w:eastAsia="Arial Unicode MS"/>
          <w:b/>
          <w:lang w:val="it-IT"/>
        </w:rPr>
        <w:t xml:space="preserve">SHKOLLORE </w:t>
      </w:r>
      <w:r w:rsidR="009F4A32" w:rsidRPr="00BB14CF">
        <w:rPr>
          <w:rFonts w:eastAsia="Arial Unicode MS"/>
          <w:b/>
          <w:lang w:val="it-IT"/>
        </w:rPr>
        <w:t xml:space="preserve">  </w:t>
      </w:r>
    </w:p>
    <w:p w:rsidR="00235A9B" w:rsidRPr="00BB14CF" w:rsidRDefault="00235A9B" w:rsidP="00235A9B">
      <w:pPr>
        <w:jc w:val="center"/>
        <w:rPr>
          <w:rFonts w:eastAsia="Arial Unicode MS"/>
          <w:b/>
          <w:lang w:val="it-IT"/>
        </w:rPr>
      </w:pPr>
    </w:p>
    <w:p w:rsidR="00235A9B" w:rsidRPr="00BB14CF" w:rsidRDefault="00235A9B" w:rsidP="00235A9B">
      <w:pPr>
        <w:jc w:val="center"/>
        <w:rPr>
          <w:rFonts w:eastAsia="Arial Unicode MS"/>
          <w:b/>
          <w:lang w:val="it-IT"/>
        </w:rPr>
      </w:pPr>
    </w:p>
    <w:p w:rsidR="00235A9B" w:rsidRPr="00BB14CF" w:rsidRDefault="00235A9B" w:rsidP="00235A9B">
      <w:pPr>
        <w:jc w:val="center"/>
        <w:rPr>
          <w:rFonts w:eastAsia="Arial Unicode MS"/>
          <w:b/>
          <w:lang w:val="it-IT"/>
        </w:rPr>
      </w:pPr>
    </w:p>
    <w:p w:rsidR="00235A9B" w:rsidRPr="00BB14CF" w:rsidRDefault="00235A9B" w:rsidP="00235A9B">
      <w:pPr>
        <w:jc w:val="both"/>
        <w:rPr>
          <w:rFonts w:eastAsia="Arial Unicode MS"/>
          <w:b/>
          <w:lang w:val="it-IT"/>
        </w:rPr>
      </w:pPr>
    </w:p>
    <w:p w:rsidR="00235A9B" w:rsidRPr="00BB14CF" w:rsidRDefault="00235A9B" w:rsidP="00235A9B">
      <w:pPr>
        <w:jc w:val="both"/>
        <w:rPr>
          <w:rFonts w:eastAsia="Arial Unicode MS"/>
          <w:b/>
          <w:lang w:val="it-IT"/>
        </w:rPr>
      </w:pPr>
      <w:r w:rsidRPr="00BB14CF">
        <w:rPr>
          <w:rFonts w:eastAsia="Arial Unicode MS"/>
          <w:b/>
          <w:lang w:val="it-IT"/>
        </w:rPr>
        <w:t xml:space="preserve">                                1.DISPOZITAT   E   PËRGJITHSHME</w:t>
      </w:r>
    </w:p>
    <w:p w:rsidR="00235A9B" w:rsidRPr="00BB14CF" w:rsidRDefault="00235A9B" w:rsidP="00235A9B">
      <w:pPr>
        <w:jc w:val="both"/>
        <w:rPr>
          <w:rFonts w:eastAsia="Arial Unicode MS"/>
          <w:b/>
          <w:lang w:val="it-IT"/>
        </w:rPr>
      </w:pPr>
      <w:r w:rsidRPr="00BB14CF">
        <w:rPr>
          <w:rFonts w:eastAsia="Arial Unicode MS"/>
          <w:b/>
          <w:lang w:val="it-IT"/>
        </w:rPr>
        <w:t xml:space="preserve"> </w:t>
      </w:r>
    </w:p>
    <w:p w:rsidR="00235A9B" w:rsidRPr="00BB14CF" w:rsidRDefault="00235A9B" w:rsidP="00235A9B">
      <w:pPr>
        <w:jc w:val="both"/>
        <w:rPr>
          <w:rFonts w:eastAsia="Arial Unicode MS"/>
          <w:b/>
          <w:lang w:val="it-IT"/>
        </w:rPr>
      </w:pPr>
      <w:r w:rsidRPr="00BB14CF">
        <w:rPr>
          <w:rFonts w:eastAsia="Arial Unicode MS"/>
          <w:b/>
          <w:lang w:val="it-IT"/>
        </w:rPr>
        <w:t xml:space="preserve">                                                                Neni 1</w:t>
      </w:r>
    </w:p>
    <w:p w:rsidR="004D3F93" w:rsidRPr="00BB14CF" w:rsidRDefault="004D3F93" w:rsidP="00235A9B">
      <w:pPr>
        <w:jc w:val="both"/>
        <w:rPr>
          <w:rFonts w:eastAsia="Arial Unicode MS"/>
          <w:b/>
          <w:lang w:val="it-IT"/>
        </w:rPr>
      </w:pPr>
      <w:r w:rsidRPr="00BB14CF">
        <w:rPr>
          <w:rFonts w:eastAsia="Arial Unicode MS"/>
          <w:b/>
          <w:lang w:val="it-IT"/>
        </w:rPr>
        <w:tab/>
      </w:r>
      <w:r w:rsidRPr="00BB14CF">
        <w:rPr>
          <w:rFonts w:eastAsia="Arial Unicode MS"/>
          <w:b/>
          <w:lang w:val="it-IT"/>
        </w:rPr>
        <w:tab/>
      </w:r>
      <w:r w:rsidRPr="00BB14CF">
        <w:rPr>
          <w:rFonts w:eastAsia="Arial Unicode MS"/>
          <w:b/>
          <w:lang w:val="it-IT"/>
        </w:rPr>
        <w:tab/>
      </w:r>
      <w:r w:rsidRPr="00BB14CF">
        <w:rPr>
          <w:rFonts w:eastAsia="Arial Unicode MS"/>
          <w:b/>
          <w:lang w:val="it-IT"/>
        </w:rPr>
        <w:tab/>
        <w:t xml:space="preserve">               Qëllimi</w:t>
      </w:r>
    </w:p>
    <w:p w:rsidR="004D3F93" w:rsidRPr="00BB14CF" w:rsidRDefault="004D3F93" w:rsidP="00235A9B">
      <w:pPr>
        <w:jc w:val="both"/>
        <w:rPr>
          <w:rFonts w:eastAsia="Arial Unicode MS"/>
          <w:b/>
          <w:lang w:val="it-IT"/>
        </w:rPr>
      </w:pPr>
    </w:p>
    <w:p w:rsidR="00235A9B" w:rsidRPr="00BB14CF" w:rsidRDefault="00235A9B" w:rsidP="00235A9B">
      <w:pPr>
        <w:jc w:val="both"/>
        <w:rPr>
          <w:rFonts w:eastAsia="Arial Unicode MS"/>
          <w:b/>
          <w:lang w:val="it-IT"/>
        </w:rPr>
      </w:pPr>
    </w:p>
    <w:p w:rsidR="00235A9B" w:rsidRPr="00BB14CF" w:rsidRDefault="00235A9B" w:rsidP="00D348F2">
      <w:pPr>
        <w:ind w:firstLine="720"/>
        <w:rPr>
          <w:rFonts w:eastAsia="Arial Unicode MS"/>
          <w:lang w:val="it-IT"/>
        </w:rPr>
      </w:pPr>
      <w:r w:rsidRPr="00BB14CF">
        <w:rPr>
          <w:rFonts w:eastAsia="Arial Unicode MS"/>
          <w:lang w:val="it-IT"/>
        </w:rPr>
        <w:t>Në këtë Rregullore, përcaktohen procedurat, kushtet, kriteret për ndarjen e bursave, kohëzgjatja e realizimit të bursës, për nxënës të shkollave të mesme</w:t>
      </w:r>
      <w:r w:rsidR="00EA054C">
        <w:rPr>
          <w:rFonts w:eastAsia="Arial Unicode MS"/>
          <w:lang w:val="it-IT"/>
        </w:rPr>
        <w:t xml:space="preserve"> të larta</w:t>
      </w:r>
      <w:r w:rsidRPr="00BB14CF">
        <w:rPr>
          <w:rFonts w:eastAsia="Arial Unicode MS"/>
          <w:lang w:val="it-IT"/>
        </w:rPr>
        <w:t>, studentë</w:t>
      </w:r>
      <w:r w:rsidR="00EA4E96">
        <w:rPr>
          <w:rFonts w:eastAsia="Arial Unicode MS"/>
          <w:lang w:val="it-IT"/>
        </w:rPr>
        <w:t>t e t</w:t>
      </w:r>
      <w:r w:rsidR="00EA4E96" w:rsidRPr="00EA4E96">
        <w:rPr>
          <w:rFonts w:ascii="Calibri" w:eastAsia="Arial Unicode MS" w:hAnsi="Calibri" w:cs="Calibri"/>
          <w:lang w:val="it-IT"/>
        </w:rPr>
        <w:t>ë</w:t>
      </w:r>
      <w:r w:rsidR="00EA4E96">
        <w:rPr>
          <w:rFonts w:eastAsia="Arial Unicode MS"/>
          <w:lang w:val="it-IT"/>
        </w:rPr>
        <w:t xml:space="preserve"> tri</w:t>
      </w:r>
      <w:r w:rsidRPr="00BB14CF">
        <w:rPr>
          <w:rFonts w:eastAsia="Arial Unicode MS"/>
          <w:lang w:val="it-IT"/>
        </w:rPr>
        <w:t xml:space="preserve"> </w:t>
      </w:r>
      <w:r w:rsidR="000252A6">
        <w:rPr>
          <w:rFonts w:eastAsia="Arial Unicode MS"/>
          <w:lang w:val="it-IT"/>
        </w:rPr>
        <w:t>niveleve n</w:t>
      </w:r>
      <w:r w:rsidR="000252A6" w:rsidRPr="000252A6">
        <w:rPr>
          <w:rFonts w:ascii="Calibri" w:eastAsia="Arial Unicode MS" w:hAnsi="Calibri" w:cs="Calibri"/>
          <w:lang w:val="it-IT"/>
        </w:rPr>
        <w:t>ë</w:t>
      </w:r>
      <w:r w:rsidR="000252A6">
        <w:rPr>
          <w:rFonts w:eastAsia="Arial Unicode MS"/>
          <w:lang w:val="it-IT"/>
        </w:rPr>
        <w:t xml:space="preserve"> studime akademike, t</w:t>
      </w:r>
      <w:r w:rsidR="000252A6" w:rsidRPr="000252A6">
        <w:rPr>
          <w:rFonts w:ascii="Calibri" w:eastAsia="Arial Unicode MS" w:hAnsi="Calibri" w:cs="Calibri"/>
          <w:lang w:val="it-IT"/>
        </w:rPr>
        <w:t>ë</w:t>
      </w:r>
      <w:r w:rsidRPr="00BB14CF">
        <w:rPr>
          <w:rFonts w:eastAsia="Arial Unicode MS"/>
          <w:lang w:val="it-IT"/>
        </w:rPr>
        <w:t xml:space="preserve"> studimeve themelore, </w:t>
      </w:r>
      <w:r w:rsidR="000252A6">
        <w:rPr>
          <w:rFonts w:eastAsia="Arial Unicode MS"/>
          <w:lang w:val="it-IT"/>
        </w:rPr>
        <w:t>studime n</w:t>
      </w:r>
      <w:r w:rsidR="000252A6" w:rsidRPr="000252A6">
        <w:rPr>
          <w:rFonts w:ascii="Calibri" w:eastAsia="Arial Unicode MS" w:hAnsi="Calibri" w:cs="Calibri"/>
          <w:lang w:val="it-IT"/>
        </w:rPr>
        <w:t>ë</w:t>
      </w:r>
      <w:r w:rsidR="000252A6">
        <w:rPr>
          <w:rFonts w:eastAsia="Arial Unicode MS"/>
          <w:lang w:val="it-IT"/>
        </w:rPr>
        <w:t xml:space="preserve"> nivelin master dhe doktoratur</w:t>
      </w:r>
      <w:r w:rsidR="000252A6" w:rsidRPr="000252A6">
        <w:rPr>
          <w:rFonts w:ascii="Calibri" w:eastAsia="Arial Unicode MS" w:hAnsi="Calibri" w:cs="Calibri"/>
          <w:lang w:val="it-IT"/>
        </w:rPr>
        <w:t>ë</w:t>
      </w:r>
      <w:r w:rsidR="000252A6">
        <w:rPr>
          <w:rFonts w:eastAsia="Arial Unicode MS"/>
          <w:lang w:val="it-IT"/>
        </w:rPr>
        <w:t xml:space="preserve">s, </w:t>
      </w:r>
      <w:r w:rsidRPr="00BB14CF">
        <w:rPr>
          <w:rFonts w:eastAsia="Arial Unicode MS"/>
          <w:lang w:val="it-IT"/>
        </w:rPr>
        <w:t>si dhe  kompensimin e shpenz</w:t>
      </w:r>
      <w:r w:rsidR="00D348F2">
        <w:rPr>
          <w:rFonts w:eastAsia="Arial Unicode MS"/>
          <w:lang w:val="it-IT"/>
        </w:rPr>
        <w:t xml:space="preserve">imeve të  udhëtimit për nxënës </w:t>
      </w:r>
      <w:r w:rsidRPr="00BB14CF">
        <w:rPr>
          <w:rFonts w:eastAsia="Arial Unicode MS"/>
          <w:lang w:val="it-IT"/>
        </w:rPr>
        <w:t>në relacionin shtëpi-shkollë dhe anasjelltas</w:t>
      </w:r>
      <w:r w:rsidR="007E3354">
        <w:rPr>
          <w:rFonts w:eastAsia="Arial Unicode MS"/>
          <w:lang w:val="it-IT"/>
        </w:rPr>
        <w:t>, dhe aktiviteteve jasht</w:t>
      </w:r>
      <w:r w:rsidR="007E3354" w:rsidRPr="007E3354">
        <w:rPr>
          <w:rFonts w:ascii="Calibri" w:eastAsia="Arial Unicode MS" w:hAnsi="Calibri" w:cs="Calibri"/>
          <w:lang w:val="it-IT"/>
        </w:rPr>
        <w:t>ë</w:t>
      </w:r>
      <w:r w:rsidR="007E3354">
        <w:rPr>
          <w:rFonts w:eastAsia="Arial Unicode MS"/>
          <w:lang w:val="it-IT"/>
        </w:rPr>
        <w:t>shkollore</w:t>
      </w:r>
      <w:r w:rsidRPr="00BB14CF">
        <w:rPr>
          <w:rFonts w:eastAsia="Arial Unicode MS"/>
          <w:lang w:val="it-IT"/>
        </w:rPr>
        <w:t xml:space="preserve">.                                          </w:t>
      </w:r>
      <w:r w:rsidRPr="00BB14CF">
        <w:rPr>
          <w:rFonts w:eastAsia="Arial Unicode MS"/>
          <w:lang w:val="it-IT"/>
        </w:rPr>
        <w:br/>
        <w:t xml:space="preserve">           </w:t>
      </w:r>
    </w:p>
    <w:p w:rsidR="00235A9B" w:rsidRDefault="00235A9B" w:rsidP="00235A9B">
      <w:pPr>
        <w:jc w:val="both"/>
        <w:rPr>
          <w:rFonts w:eastAsia="Arial Unicode MS"/>
          <w:b/>
          <w:lang w:val="it-IT"/>
        </w:rPr>
      </w:pPr>
      <w:r w:rsidRPr="00BB14CF">
        <w:rPr>
          <w:rFonts w:eastAsia="Arial Unicode MS"/>
          <w:b/>
          <w:lang w:val="it-IT"/>
        </w:rPr>
        <w:t xml:space="preserve">                                </w:t>
      </w:r>
      <w:r w:rsidR="00B564C9">
        <w:rPr>
          <w:rFonts w:eastAsia="Arial Unicode MS"/>
          <w:b/>
          <w:lang w:val="it-IT"/>
        </w:rPr>
        <w:t xml:space="preserve">                               </w:t>
      </w:r>
      <w:r w:rsidRPr="00BB14CF">
        <w:rPr>
          <w:rFonts w:eastAsia="Arial Unicode MS"/>
          <w:b/>
          <w:lang w:val="it-IT"/>
        </w:rPr>
        <w:t xml:space="preserve">  Neni  2</w:t>
      </w:r>
    </w:p>
    <w:p w:rsidR="00605237" w:rsidRPr="00BB14CF" w:rsidRDefault="00605237" w:rsidP="00605237">
      <w:pPr>
        <w:tabs>
          <w:tab w:val="left" w:pos="3435"/>
        </w:tabs>
        <w:jc w:val="both"/>
        <w:rPr>
          <w:rFonts w:eastAsia="Arial Unicode MS"/>
          <w:b/>
          <w:lang w:val="it-IT"/>
        </w:rPr>
      </w:pPr>
      <w:r>
        <w:rPr>
          <w:rFonts w:eastAsia="Arial Unicode MS"/>
          <w:b/>
          <w:lang w:val="it-IT"/>
        </w:rPr>
        <w:tab/>
        <w:t>Ndarja e bursave</w:t>
      </w:r>
    </w:p>
    <w:p w:rsidR="00235A9B" w:rsidRPr="00BB14CF" w:rsidRDefault="00235A9B" w:rsidP="00235A9B">
      <w:pPr>
        <w:jc w:val="both"/>
        <w:rPr>
          <w:rFonts w:eastAsia="Arial Unicode MS"/>
          <w:b/>
          <w:lang w:val="it-IT"/>
        </w:rPr>
      </w:pPr>
    </w:p>
    <w:p w:rsidR="00235A9B" w:rsidRPr="00BB14CF" w:rsidRDefault="00235A9B" w:rsidP="00D348F2">
      <w:pPr>
        <w:ind w:firstLine="720"/>
        <w:jc w:val="both"/>
        <w:rPr>
          <w:rFonts w:eastAsia="Arial Unicode MS"/>
          <w:lang w:val="it-IT"/>
        </w:rPr>
      </w:pPr>
      <w:r w:rsidRPr="00BB14CF">
        <w:rPr>
          <w:rFonts w:eastAsia="Arial Unicode MS"/>
          <w:lang w:val="it-IT"/>
        </w:rPr>
        <w:t>Komuna e Obiliqit, varësisht prej mjeteve financiare që ka në dispozicion, ndan</w:t>
      </w:r>
      <w:r w:rsidR="00633E75">
        <w:rPr>
          <w:rFonts w:eastAsia="Arial Unicode MS"/>
          <w:lang w:val="it-IT"/>
        </w:rPr>
        <w:t>ë</w:t>
      </w:r>
      <w:r w:rsidR="00FE1D8E">
        <w:rPr>
          <w:rFonts w:eastAsia="Arial Unicode MS"/>
          <w:lang w:val="it-IT"/>
        </w:rPr>
        <w:t xml:space="preserve"> bursa për nxënës dhe studentë t</w:t>
      </w:r>
      <w:r w:rsidR="00FE1D8E" w:rsidRPr="00FE1D8E">
        <w:rPr>
          <w:rFonts w:ascii="Calibri" w:eastAsia="Arial Unicode MS" w:hAnsi="Calibri" w:cs="Calibri"/>
          <w:lang w:val="it-IT"/>
        </w:rPr>
        <w:t>ë</w:t>
      </w:r>
      <w:r w:rsidR="00FE1D8E">
        <w:rPr>
          <w:rFonts w:eastAsia="Arial Unicode MS"/>
          <w:lang w:val="it-IT"/>
        </w:rPr>
        <w:t xml:space="preserve"> Komun</w:t>
      </w:r>
      <w:r w:rsidR="00FE1D8E" w:rsidRPr="00FE1D8E">
        <w:rPr>
          <w:rFonts w:ascii="Calibri" w:eastAsia="Arial Unicode MS" w:hAnsi="Calibri" w:cs="Calibri"/>
          <w:lang w:val="it-IT"/>
        </w:rPr>
        <w:t>ë</w:t>
      </w:r>
      <w:r w:rsidR="00FE1D8E">
        <w:rPr>
          <w:rFonts w:eastAsia="Arial Unicode MS"/>
          <w:lang w:val="it-IT"/>
        </w:rPr>
        <w:t>s s</w:t>
      </w:r>
      <w:r w:rsidR="00FE1D8E" w:rsidRPr="00FE1D8E">
        <w:rPr>
          <w:rFonts w:ascii="Calibri" w:eastAsia="Arial Unicode MS" w:hAnsi="Calibri" w:cs="Calibri"/>
          <w:lang w:val="it-IT"/>
        </w:rPr>
        <w:t>ë</w:t>
      </w:r>
      <w:r w:rsidR="00FE1D8E">
        <w:rPr>
          <w:rFonts w:eastAsia="Arial Unicode MS"/>
          <w:lang w:val="it-IT"/>
        </w:rPr>
        <w:t xml:space="preserve"> Obiliqit, q</w:t>
      </w:r>
      <w:r w:rsidR="00FE1D8E" w:rsidRPr="00FE1D8E">
        <w:rPr>
          <w:rFonts w:ascii="Calibri" w:eastAsia="Arial Unicode MS" w:hAnsi="Calibri" w:cs="Calibri"/>
          <w:lang w:val="it-IT"/>
        </w:rPr>
        <w:t>ë</w:t>
      </w:r>
      <w:r w:rsidR="00FE1D8E">
        <w:rPr>
          <w:rFonts w:eastAsia="Arial Unicode MS"/>
          <w:lang w:val="it-IT"/>
        </w:rPr>
        <w:t xml:space="preserve"> m</w:t>
      </w:r>
      <w:r w:rsidR="00FE1D8E" w:rsidRPr="00FE1D8E">
        <w:rPr>
          <w:rFonts w:ascii="Calibri" w:eastAsia="Arial Unicode MS" w:hAnsi="Calibri" w:cs="Calibri"/>
          <w:lang w:val="it-IT"/>
        </w:rPr>
        <w:t>ë</w:t>
      </w:r>
      <w:r w:rsidR="00FE1D8E">
        <w:rPr>
          <w:rFonts w:eastAsia="Arial Unicode MS"/>
          <w:lang w:val="it-IT"/>
        </w:rPr>
        <w:t>simet p</w:t>
      </w:r>
      <w:r w:rsidR="00FE1D8E" w:rsidRPr="00FE1D8E">
        <w:rPr>
          <w:rFonts w:ascii="Calibri" w:eastAsia="Arial Unicode MS" w:hAnsi="Calibri" w:cs="Calibri"/>
          <w:lang w:val="it-IT"/>
        </w:rPr>
        <w:t>ë</w:t>
      </w:r>
      <w:r w:rsidR="00FE1D8E">
        <w:rPr>
          <w:rFonts w:eastAsia="Arial Unicode MS"/>
          <w:lang w:val="it-IT"/>
        </w:rPr>
        <w:t>rkat</w:t>
      </w:r>
      <w:r w:rsidR="00FE1D8E" w:rsidRPr="00FE1D8E">
        <w:rPr>
          <w:rFonts w:ascii="Calibri" w:eastAsia="Arial Unicode MS" w:hAnsi="Calibri" w:cs="Calibri"/>
          <w:lang w:val="it-IT"/>
        </w:rPr>
        <w:t>ë</w:t>
      </w:r>
      <w:r w:rsidR="00FE1D8E">
        <w:rPr>
          <w:rFonts w:eastAsia="Arial Unicode MS"/>
          <w:lang w:val="it-IT"/>
        </w:rPr>
        <w:t>sisht studimet i vijon</w:t>
      </w:r>
      <w:r w:rsidR="00FE1D8E" w:rsidRPr="00FE1D8E">
        <w:rPr>
          <w:rFonts w:ascii="Calibri" w:eastAsia="Arial Unicode MS" w:hAnsi="Calibri" w:cs="Calibri"/>
          <w:lang w:val="it-IT"/>
        </w:rPr>
        <w:t>ë</w:t>
      </w:r>
      <w:r w:rsidR="00FE1D8E">
        <w:rPr>
          <w:rFonts w:eastAsia="Arial Unicode MS"/>
          <w:lang w:val="it-IT"/>
        </w:rPr>
        <w:t xml:space="preserve"> n</w:t>
      </w:r>
      <w:r w:rsidR="00FE1D8E" w:rsidRPr="00FE1D8E">
        <w:rPr>
          <w:rFonts w:ascii="Calibri" w:eastAsia="Arial Unicode MS" w:hAnsi="Calibri" w:cs="Calibri"/>
          <w:lang w:val="it-IT"/>
        </w:rPr>
        <w:t>ë</w:t>
      </w:r>
      <w:r w:rsidR="00FE1D8E">
        <w:rPr>
          <w:rFonts w:eastAsia="Arial Unicode MS"/>
          <w:lang w:val="it-IT"/>
        </w:rPr>
        <w:t xml:space="preserve"> bart</w:t>
      </w:r>
      <w:r w:rsidR="00FE1D8E" w:rsidRPr="00FE1D8E">
        <w:rPr>
          <w:rFonts w:ascii="Calibri" w:eastAsia="Arial Unicode MS" w:hAnsi="Calibri" w:cs="Calibri"/>
          <w:lang w:val="it-IT"/>
        </w:rPr>
        <w:t>ë</w:t>
      </w:r>
      <w:r w:rsidR="00FE1D8E">
        <w:rPr>
          <w:rFonts w:eastAsia="Arial Unicode MS"/>
          <w:lang w:val="it-IT"/>
        </w:rPr>
        <w:t>sit publik t</w:t>
      </w:r>
      <w:r w:rsidR="00FE1D8E" w:rsidRPr="00FE1D8E">
        <w:rPr>
          <w:rFonts w:ascii="Calibri" w:eastAsia="Arial Unicode MS" w:hAnsi="Calibri" w:cs="Calibri"/>
          <w:lang w:val="it-IT"/>
        </w:rPr>
        <w:t>ë</w:t>
      </w:r>
      <w:r w:rsidR="004C5665">
        <w:rPr>
          <w:rFonts w:eastAsia="Arial Unicode MS"/>
          <w:lang w:val="it-IT"/>
        </w:rPr>
        <w:t xml:space="preserve"> arsimit parauniversitar dhe univers</w:t>
      </w:r>
      <w:r w:rsidR="00FE1D8E">
        <w:rPr>
          <w:rFonts w:eastAsia="Arial Unicode MS"/>
          <w:lang w:val="it-IT"/>
        </w:rPr>
        <w:t>itar.</w:t>
      </w:r>
    </w:p>
    <w:p w:rsidR="00235A9B" w:rsidRPr="00BB14CF" w:rsidRDefault="00235A9B" w:rsidP="00235A9B">
      <w:pPr>
        <w:jc w:val="both"/>
        <w:rPr>
          <w:rFonts w:eastAsia="Arial Unicode MS"/>
          <w:lang w:val="it-IT"/>
        </w:rPr>
      </w:pPr>
    </w:p>
    <w:p w:rsidR="00235A9B" w:rsidRPr="00BB14CF" w:rsidRDefault="00235A9B" w:rsidP="00235A9B">
      <w:pPr>
        <w:jc w:val="both"/>
        <w:rPr>
          <w:rFonts w:eastAsia="Arial Unicode MS"/>
          <w:b/>
          <w:lang w:val="it-IT"/>
        </w:rPr>
      </w:pPr>
      <w:r w:rsidRPr="00BB14CF">
        <w:rPr>
          <w:rFonts w:eastAsia="Arial Unicode MS"/>
          <w:b/>
          <w:lang w:val="it-IT"/>
        </w:rPr>
        <w:t xml:space="preserve">                                                                  Neni 3</w:t>
      </w:r>
    </w:p>
    <w:p w:rsidR="00235A9B" w:rsidRDefault="00605237" w:rsidP="00235A9B">
      <w:pPr>
        <w:jc w:val="both"/>
        <w:rPr>
          <w:rFonts w:eastAsia="Arial Unicode MS"/>
          <w:b/>
          <w:lang w:val="it-IT"/>
        </w:rPr>
      </w:pPr>
      <w:r>
        <w:rPr>
          <w:rFonts w:eastAsia="Arial Unicode MS"/>
          <w:lang w:val="it-IT"/>
        </w:rPr>
        <w:tab/>
        <w:t xml:space="preserve">                                             </w:t>
      </w:r>
      <w:r w:rsidRPr="00605237">
        <w:rPr>
          <w:rFonts w:eastAsia="Arial Unicode MS"/>
          <w:b/>
          <w:lang w:val="it-IT"/>
        </w:rPr>
        <w:t>Shuma</w:t>
      </w:r>
      <w:r>
        <w:rPr>
          <w:rFonts w:eastAsia="Arial Unicode MS"/>
          <w:lang w:val="it-IT"/>
        </w:rPr>
        <w:t xml:space="preserve"> </w:t>
      </w:r>
      <w:r w:rsidRPr="00605237">
        <w:rPr>
          <w:rFonts w:eastAsia="Arial Unicode MS"/>
          <w:b/>
          <w:lang w:val="it-IT"/>
        </w:rPr>
        <w:t>financiare</w:t>
      </w:r>
    </w:p>
    <w:p w:rsidR="00605237" w:rsidRPr="00605237" w:rsidRDefault="00605237" w:rsidP="00235A9B">
      <w:pPr>
        <w:jc w:val="both"/>
        <w:rPr>
          <w:rFonts w:eastAsia="Arial Unicode MS"/>
          <w:b/>
          <w:lang w:val="it-IT"/>
        </w:rPr>
      </w:pPr>
    </w:p>
    <w:p w:rsidR="00235A9B" w:rsidRDefault="00235A9B" w:rsidP="00D348F2">
      <w:pPr>
        <w:ind w:firstLine="720"/>
        <w:jc w:val="both"/>
        <w:rPr>
          <w:rFonts w:eastAsia="Arial Unicode MS"/>
          <w:lang w:val="it-IT"/>
        </w:rPr>
      </w:pPr>
      <w:r w:rsidRPr="00BB14CF">
        <w:rPr>
          <w:rFonts w:eastAsia="Arial Unicode MS"/>
          <w:lang w:val="it-IT"/>
        </w:rPr>
        <w:t xml:space="preserve">Kryetari i Komunës (në </w:t>
      </w:r>
      <w:r w:rsidR="00D348F2">
        <w:rPr>
          <w:rFonts w:eastAsia="Arial Unicode MS"/>
          <w:lang w:val="it-IT"/>
        </w:rPr>
        <w:t>Këshillin</w:t>
      </w:r>
      <w:r w:rsidR="000775AD">
        <w:rPr>
          <w:rFonts w:eastAsia="Arial Unicode MS"/>
          <w:lang w:val="it-IT"/>
        </w:rPr>
        <w:t xml:space="preserve"> e Drejtorëve) merr vendimin, p</w:t>
      </w:r>
      <w:r w:rsidR="000775AD" w:rsidRPr="000775AD">
        <w:rPr>
          <w:rFonts w:ascii="Calibri" w:eastAsia="Arial Unicode MS" w:hAnsi="Calibri" w:cs="Calibri"/>
          <w:lang w:val="it-IT"/>
        </w:rPr>
        <w:t>ë</w:t>
      </w:r>
      <w:r w:rsidR="000775AD">
        <w:rPr>
          <w:rFonts w:eastAsia="Arial Unicode MS"/>
          <w:lang w:val="it-IT"/>
        </w:rPr>
        <w:t>r lart</w:t>
      </w:r>
      <w:r w:rsidR="000775AD" w:rsidRPr="000775AD">
        <w:rPr>
          <w:rFonts w:ascii="Calibri" w:eastAsia="Arial Unicode MS" w:hAnsi="Calibri" w:cs="Calibri"/>
          <w:lang w:val="it-IT"/>
        </w:rPr>
        <w:t>ë</w:t>
      </w:r>
      <w:r w:rsidR="000775AD">
        <w:rPr>
          <w:rFonts w:eastAsia="Arial Unicode MS"/>
          <w:lang w:val="it-IT"/>
        </w:rPr>
        <w:t>sin</w:t>
      </w:r>
      <w:r w:rsidR="000775AD" w:rsidRPr="000775AD">
        <w:rPr>
          <w:rFonts w:ascii="Calibri" w:eastAsia="Arial Unicode MS" w:hAnsi="Calibri" w:cs="Calibri"/>
          <w:lang w:val="it-IT"/>
        </w:rPr>
        <w:t>ë</w:t>
      </w:r>
      <w:r w:rsidRPr="00BB14CF">
        <w:rPr>
          <w:rFonts w:eastAsia="Arial Unicode MS"/>
          <w:lang w:val="it-IT"/>
        </w:rPr>
        <w:t xml:space="preserve"> financiare për bursa që ndahen për një vit shkollor</w:t>
      </w:r>
      <w:r w:rsidR="000775AD">
        <w:rPr>
          <w:rFonts w:eastAsia="Arial Unicode MS"/>
          <w:lang w:val="it-IT"/>
        </w:rPr>
        <w:t>, p</w:t>
      </w:r>
      <w:r w:rsidR="000775AD" w:rsidRPr="000775AD">
        <w:rPr>
          <w:rFonts w:ascii="Calibri" w:eastAsia="Arial Unicode MS" w:hAnsi="Calibri" w:cs="Calibri"/>
          <w:lang w:val="it-IT"/>
        </w:rPr>
        <w:t>ë</w:t>
      </w:r>
      <w:r w:rsidR="000775AD">
        <w:rPr>
          <w:rFonts w:eastAsia="Arial Unicode MS"/>
          <w:lang w:val="it-IT"/>
        </w:rPr>
        <w:t>rkat</w:t>
      </w:r>
      <w:r w:rsidR="000775AD" w:rsidRPr="000775AD">
        <w:rPr>
          <w:rFonts w:ascii="Calibri" w:eastAsia="Arial Unicode MS" w:hAnsi="Calibri" w:cs="Calibri"/>
          <w:lang w:val="it-IT"/>
        </w:rPr>
        <w:t>ë</w:t>
      </w:r>
      <w:r w:rsidR="000775AD">
        <w:rPr>
          <w:rFonts w:eastAsia="Arial Unicode MS"/>
          <w:lang w:val="it-IT"/>
        </w:rPr>
        <w:t>sisht akademik</w:t>
      </w:r>
      <w:r w:rsidRPr="00BB14CF">
        <w:rPr>
          <w:rFonts w:eastAsia="Arial Unicode MS"/>
          <w:lang w:val="it-IT"/>
        </w:rPr>
        <w:t>.</w:t>
      </w:r>
    </w:p>
    <w:p w:rsidR="00F33561" w:rsidRDefault="00F33561" w:rsidP="00D348F2">
      <w:pPr>
        <w:ind w:firstLine="720"/>
        <w:jc w:val="both"/>
        <w:rPr>
          <w:rFonts w:eastAsia="Arial Unicode MS"/>
          <w:lang w:val="it-IT"/>
        </w:rPr>
      </w:pPr>
    </w:p>
    <w:p w:rsidR="00F33561" w:rsidRDefault="00F33561" w:rsidP="00D348F2">
      <w:pPr>
        <w:ind w:firstLine="720"/>
        <w:jc w:val="both"/>
        <w:rPr>
          <w:rFonts w:eastAsia="Arial Unicode MS"/>
          <w:lang w:val="it-IT"/>
        </w:rPr>
      </w:pPr>
    </w:p>
    <w:p w:rsidR="00F33561" w:rsidRDefault="00F33561" w:rsidP="00D348F2">
      <w:pPr>
        <w:ind w:firstLine="720"/>
        <w:jc w:val="both"/>
        <w:rPr>
          <w:rFonts w:eastAsia="Arial Unicode MS"/>
          <w:lang w:val="it-IT"/>
        </w:rPr>
      </w:pPr>
    </w:p>
    <w:p w:rsidR="000775AD" w:rsidRDefault="000775AD" w:rsidP="00235A9B">
      <w:pPr>
        <w:jc w:val="both"/>
        <w:rPr>
          <w:rFonts w:eastAsia="Arial Unicode MS"/>
          <w:lang w:val="it-IT"/>
        </w:rPr>
      </w:pPr>
    </w:p>
    <w:p w:rsidR="000775AD" w:rsidRDefault="000775AD" w:rsidP="00235A9B">
      <w:pPr>
        <w:jc w:val="both"/>
        <w:rPr>
          <w:rFonts w:eastAsia="Arial Unicode MS"/>
          <w:lang w:val="it-IT"/>
        </w:rPr>
      </w:pPr>
    </w:p>
    <w:p w:rsidR="000775AD" w:rsidRPr="00DA7A40" w:rsidRDefault="000775AD" w:rsidP="00235A9B">
      <w:pPr>
        <w:jc w:val="both"/>
        <w:rPr>
          <w:rFonts w:eastAsia="Arial Unicode MS"/>
          <w:b/>
          <w:lang w:val="it-IT"/>
        </w:rPr>
      </w:pPr>
      <w:r w:rsidRPr="00DA7A40">
        <w:rPr>
          <w:rFonts w:eastAsia="Arial Unicode MS"/>
          <w:b/>
          <w:lang w:val="it-IT"/>
        </w:rPr>
        <w:lastRenderedPageBreak/>
        <w:t xml:space="preserve">                                                                 Neni 4</w:t>
      </w:r>
    </w:p>
    <w:p w:rsidR="000775AD" w:rsidRDefault="000775AD" w:rsidP="00235A9B">
      <w:pPr>
        <w:jc w:val="both"/>
        <w:rPr>
          <w:rFonts w:eastAsia="Arial Unicode MS"/>
          <w:b/>
          <w:lang w:val="it-IT"/>
        </w:rPr>
      </w:pPr>
      <w:r w:rsidRPr="00DA7A40">
        <w:rPr>
          <w:rFonts w:eastAsia="Arial Unicode MS"/>
          <w:b/>
          <w:lang w:val="it-IT"/>
        </w:rPr>
        <w:t xml:space="preserve">                                                      Koh</w:t>
      </w:r>
      <w:r w:rsidRPr="00DA7A40">
        <w:rPr>
          <w:rFonts w:ascii="Calibri" w:eastAsia="Arial Unicode MS" w:hAnsi="Calibri" w:cs="Calibri"/>
          <w:b/>
          <w:lang w:val="it-IT"/>
        </w:rPr>
        <w:t>ë</w:t>
      </w:r>
      <w:r w:rsidRPr="00DA7A40">
        <w:rPr>
          <w:rFonts w:eastAsia="Arial Unicode MS"/>
          <w:b/>
          <w:lang w:val="it-IT"/>
        </w:rPr>
        <w:t>zgjatja e burs</w:t>
      </w:r>
      <w:r w:rsidRPr="00DA7A40">
        <w:rPr>
          <w:rFonts w:ascii="Calibri" w:eastAsia="Arial Unicode MS" w:hAnsi="Calibri" w:cs="Calibri"/>
          <w:b/>
          <w:lang w:val="it-IT"/>
        </w:rPr>
        <w:t>ë</w:t>
      </w:r>
      <w:r w:rsidRPr="00DA7A40">
        <w:rPr>
          <w:rFonts w:eastAsia="Arial Unicode MS"/>
          <w:b/>
          <w:lang w:val="it-IT"/>
        </w:rPr>
        <w:t>s</w:t>
      </w:r>
    </w:p>
    <w:p w:rsidR="00B22B08" w:rsidRPr="00DA7A40" w:rsidRDefault="00B22B08" w:rsidP="00235A9B">
      <w:pPr>
        <w:jc w:val="both"/>
        <w:rPr>
          <w:rFonts w:eastAsia="Arial Unicode MS"/>
          <w:b/>
          <w:lang w:val="it-IT"/>
        </w:rPr>
      </w:pPr>
    </w:p>
    <w:p w:rsidR="000775AD" w:rsidRDefault="000775AD" w:rsidP="00235A9B">
      <w:pPr>
        <w:jc w:val="both"/>
        <w:rPr>
          <w:rFonts w:eastAsia="Arial Unicode MS"/>
          <w:lang w:val="it-IT"/>
        </w:rPr>
      </w:pPr>
      <w:r>
        <w:rPr>
          <w:rFonts w:eastAsia="Arial Unicode MS"/>
          <w:lang w:val="it-IT"/>
        </w:rPr>
        <w:t>Bursa ndah</w:t>
      </w:r>
      <w:r w:rsidR="00D348F2">
        <w:rPr>
          <w:rFonts w:ascii="Calibri" w:eastAsia="Arial Unicode MS" w:hAnsi="Calibri" w:cs="Calibri"/>
          <w:lang w:val="it-IT"/>
        </w:rPr>
        <w:t>e</w:t>
      </w:r>
      <w:r>
        <w:rPr>
          <w:rFonts w:eastAsia="Arial Unicode MS"/>
          <w:lang w:val="it-IT"/>
        </w:rPr>
        <w:t>t vet</w:t>
      </w:r>
      <w:r w:rsidRPr="000775AD">
        <w:rPr>
          <w:rFonts w:ascii="Calibri" w:eastAsia="Arial Unicode MS" w:hAnsi="Calibri" w:cs="Calibri"/>
          <w:lang w:val="it-IT"/>
        </w:rPr>
        <w:t>ë</w:t>
      </w:r>
      <w:r>
        <w:rPr>
          <w:rFonts w:eastAsia="Arial Unicode MS"/>
          <w:lang w:val="it-IT"/>
        </w:rPr>
        <w:t>m p</w:t>
      </w:r>
      <w:r w:rsidRPr="000775AD">
        <w:rPr>
          <w:rFonts w:ascii="Calibri" w:eastAsia="Arial Unicode MS" w:hAnsi="Calibri" w:cs="Calibri"/>
          <w:lang w:val="it-IT"/>
        </w:rPr>
        <w:t>ë</w:t>
      </w:r>
      <w:r>
        <w:rPr>
          <w:rFonts w:eastAsia="Arial Unicode MS"/>
          <w:lang w:val="it-IT"/>
        </w:rPr>
        <w:t>r vitin shkollor, p</w:t>
      </w:r>
      <w:r w:rsidRPr="000775AD">
        <w:rPr>
          <w:rFonts w:ascii="Calibri" w:eastAsia="Arial Unicode MS" w:hAnsi="Calibri" w:cs="Calibri"/>
          <w:lang w:val="it-IT"/>
        </w:rPr>
        <w:t>ë</w:t>
      </w:r>
      <w:r>
        <w:rPr>
          <w:rFonts w:eastAsia="Arial Unicode MS"/>
          <w:lang w:val="it-IT"/>
        </w:rPr>
        <w:t>rkat</w:t>
      </w:r>
      <w:r w:rsidRPr="000775AD">
        <w:rPr>
          <w:rFonts w:ascii="Calibri" w:eastAsia="Arial Unicode MS" w:hAnsi="Calibri" w:cs="Calibri"/>
          <w:lang w:val="it-IT"/>
        </w:rPr>
        <w:t>ë</w:t>
      </w:r>
      <w:r>
        <w:rPr>
          <w:rFonts w:eastAsia="Arial Unicode MS"/>
          <w:lang w:val="it-IT"/>
        </w:rPr>
        <w:t>sisht akademik, p</w:t>
      </w:r>
      <w:r w:rsidRPr="000775AD">
        <w:rPr>
          <w:rFonts w:ascii="Calibri" w:eastAsia="Arial Unicode MS" w:hAnsi="Calibri" w:cs="Calibri"/>
          <w:lang w:val="it-IT"/>
        </w:rPr>
        <w:t>ë</w:t>
      </w:r>
      <w:r>
        <w:rPr>
          <w:rFonts w:eastAsia="Arial Unicode MS"/>
          <w:lang w:val="it-IT"/>
        </w:rPr>
        <w:t>r t</w:t>
      </w:r>
      <w:r w:rsidRPr="000775AD">
        <w:rPr>
          <w:rFonts w:ascii="Calibri" w:eastAsia="Arial Unicode MS" w:hAnsi="Calibri" w:cs="Calibri"/>
          <w:lang w:val="it-IT"/>
        </w:rPr>
        <w:t>ë</w:t>
      </w:r>
      <w:r>
        <w:rPr>
          <w:rFonts w:eastAsia="Arial Unicode MS"/>
          <w:lang w:val="it-IT"/>
        </w:rPr>
        <w:t xml:space="preserve"> cilin </w:t>
      </w:r>
      <w:r w:rsidRPr="000775AD">
        <w:rPr>
          <w:rFonts w:ascii="Calibri" w:eastAsia="Arial Unicode MS" w:hAnsi="Calibri" w:cs="Calibri"/>
          <w:lang w:val="it-IT"/>
        </w:rPr>
        <w:t>ë</w:t>
      </w:r>
      <w:r>
        <w:rPr>
          <w:rFonts w:eastAsia="Arial Unicode MS"/>
          <w:lang w:val="it-IT"/>
        </w:rPr>
        <w:t>sht</w:t>
      </w:r>
      <w:r w:rsidRPr="000775AD">
        <w:rPr>
          <w:rFonts w:ascii="Calibri" w:eastAsia="Arial Unicode MS" w:hAnsi="Calibri" w:cs="Calibri"/>
          <w:lang w:val="it-IT"/>
        </w:rPr>
        <w:t>ë</w:t>
      </w:r>
      <w:r>
        <w:rPr>
          <w:rFonts w:eastAsia="Arial Unicode MS"/>
          <w:lang w:val="it-IT"/>
        </w:rPr>
        <w:t xml:space="preserve"> publikuar konkursi.</w:t>
      </w:r>
    </w:p>
    <w:p w:rsidR="000775AD" w:rsidRPr="00BB14CF" w:rsidRDefault="000775AD" w:rsidP="00235A9B">
      <w:pPr>
        <w:jc w:val="both"/>
        <w:rPr>
          <w:rFonts w:eastAsia="Arial Unicode MS"/>
          <w:lang w:val="it-IT"/>
        </w:rPr>
      </w:pPr>
    </w:p>
    <w:p w:rsidR="00235A9B" w:rsidRDefault="00235A9B" w:rsidP="00235A9B">
      <w:pPr>
        <w:jc w:val="both"/>
        <w:rPr>
          <w:rFonts w:eastAsia="Arial Unicode MS"/>
          <w:lang w:val="it-IT"/>
        </w:rPr>
      </w:pPr>
    </w:p>
    <w:p w:rsidR="00605237" w:rsidRPr="00605237" w:rsidRDefault="00605237" w:rsidP="00235A9B">
      <w:pPr>
        <w:jc w:val="both"/>
        <w:rPr>
          <w:rFonts w:eastAsia="Arial Unicode MS"/>
          <w:b/>
          <w:lang w:val="it-IT"/>
        </w:rPr>
      </w:pPr>
    </w:p>
    <w:p w:rsidR="00605237" w:rsidRDefault="00235A9B" w:rsidP="00235A9B">
      <w:pPr>
        <w:jc w:val="both"/>
        <w:rPr>
          <w:rFonts w:eastAsia="Arial Unicode MS"/>
          <w:b/>
          <w:lang w:val="it-IT"/>
        </w:rPr>
      </w:pPr>
      <w:r w:rsidRPr="00605237">
        <w:rPr>
          <w:rFonts w:eastAsia="Arial Unicode MS"/>
          <w:b/>
          <w:lang w:val="it-IT"/>
        </w:rPr>
        <w:t xml:space="preserve">                                                              </w:t>
      </w:r>
    </w:p>
    <w:p w:rsidR="001160BB" w:rsidRDefault="001160BB" w:rsidP="00F85033">
      <w:pPr>
        <w:jc w:val="center"/>
        <w:rPr>
          <w:rFonts w:eastAsia="Arial Unicode MS"/>
          <w:b/>
          <w:lang w:val="it-IT"/>
        </w:rPr>
      </w:pPr>
    </w:p>
    <w:p w:rsidR="001160BB" w:rsidRDefault="001160BB" w:rsidP="00F85033">
      <w:pPr>
        <w:jc w:val="center"/>
        <w:rPr>
          <w:rFonts w:eastAsia="Arial Unicode MS"/>
          <w:b/>
          <w:lang w:val="it-IT"/>
        </w:rPr>
      </w:pPr>
    </w:p>
    <w:p w:rsidR="00F85033" w:rsidRDefault="00235A9B" w:rsidP="00F85033">
      <w:pPr>
        <w:jc w:val="center"/>
        <w:rPr>
          <w:rFonts w:eastAsia="Arial Unicode MS"/>
          <w:b/>
          <w:lang w:val="it-IT"/>
        </w:rPr>
      </w:pPr>
      <w:r w:rsidRPr="00BB14CF">
        <w:rPr>
          <w:rFonts w:eastAsia="Arial Unicode MS"/>
          <w:b/>
          <w:lang w:val="it-IT"/>
        </w:rPr>
        <w:t xml:space="preserve">Neni </w:t>
      </w:r>
      <w:r w:rsidR="000775AD">
        <w:rPr>
          <w:rFonts w:eastAsia="Arial Unicode MS"/>
          <w:b/>
          <w:lang w:val="it-IT"/>
        </w:rPr>
        <w:t>5</w:t>
      </w:r>
    </w:p>
    <w:p w:rsidR="00F85033" w:rsidRPr="00BB14CF" w:rsidRDefault="00F85033" w:rsidP="00F85033">
      <w:pPr>
        <w:jc w:val="center"/>
        <w:rPr>
          <w:rFonts w:eastAsia="Arial Unicode MS"/>
          <w:b/>
          <w:lang w:val="it-IT"/>
        </w:rPr>
      </w:pPr>
      <w:r>
        <w:rPr>
          <w:rFonts w:eastAsia="Arial Unicode MS"/>
          <w:b/>
          <w:lang w:val="it-IT"/>
        </w:rPr>
        <w:t>Formimi i komisioneve</w:t>
      </w:r>
    </w:p>
    <w:p w:rsidR="00235A9B" w:rsidRPr="00BB14CF" w:rsidRDefault="00235A9B" w:rsidP="00F85033">
      <w:pPr>
        <w:jc w:val="center"/>
        <w:rPr>
          <w:rFonts w:eastAsia="Arial Unicode MS"/>
          <w:lang w:val="it-IT"/>
        </w:rPr>
      </w:pPr>
    </w:p>
    <w:p w:rsidR="00235A9B" w:rsidRPr="00BB14CF" w:rsidRDefault="00235A9B" w:rsidP="00C25395">
      <w:pPr>
        <w:ind w:firstLine="720"/>
        <w:jc w:val="both"/>
        <w:rPr>
          <w:rFonts w:eastAsia="Arial Unicode MS"/>
          <w:lang w:val="it-IT"/>
        </w:rPr>
      </w:pPr>
      <w:r w:rsidRPr="00BB14CF">
        <w:rPr>
          <w:rFonts w:eastAsia="Arial Unicode MS"/>
          <w:lang w:val="it-IT"/>
        </w:rPr>
        <w:t>K</w:t>
      </w:r>
      <w:r w:rsidR="00AC6648">
        <w:rPr>
          <w:rFonts w:eastAsia="Arial Unicode MS"/>
          <w:lang w:val="it-IT"/>
        </w:rPr>
        <w:t>omisionin për ndarj</w:t>
      </w:r>
      <w:r w:rsidR="004C7057">
        <w:rPr>
          <w:rFonts w:ascii="Calibri" w:eastAsia="Arial Unicode MS" w:hAnsi="Calibri" w:cs="Calibri"/>
          <w:lang w:val="it-IT"/>
        </w:rPr>
        <w:t>e</w:t>
      </w:r>
      <w:r w:rsidR="00AC6648">
        <w:rPr>
          <w:rFonts w:eastAsia="Arial Unicode MS"/>
          <w:lang w:val="it-IT"/>
        </w:rPr>
        <w:t>n e bursav</w:t>
      </w:r>
      <w:r w:rsidR="004C7057">
        <w:rPr>
          <w:rFonts w:eastAsia="Arial Unicode MS"/>
          <w:lang w:val="it-IT"/>
        </w:rPr>
        <w:t>e</w:t>
      </w:r>
      <w:r w:rsidR="00F33561">
        <w:rPr>
          <w:rFonts w:eastAsia="Arial Unicode MS"/>
          <w:lang w:val="it-IT"/>
        </w:rPr>
        <w:t xml:space="preserve"> edhe ankesave, </w:t>
      </w:r>
      <w:r w:rsidRPr="00BB14CF">
        <w:rPr>
          <w:rFonts w:eastAsia="Arial Unicode MS"/>
          <w:lang w:val="it-IT"/>
        </w:rPr>
        <w:t>për nxënës dhe studentë</w:t>
      </w:r>
      <w:r w:rsidR="00863C17">
        <w:rPr>
          <w:rFonts w:eastAsia="Arial Unicode MS"/>
          <w:lang w:val="it-IT"/>
        </w:rPr>
        <w:t xml:space="preserve">, gjegjësisht </w:t>
      </w:r>
      <w:r w:rsidRPr="00BB14CF">
        <w:rPr>
          <w:rFonts w:eastAsia="Arial Unicode MS"/>
          <w:lang w:val="it-IT"/>
        </w:rPr>
        <w:t>kompensimin e shpenzimeve të udhëtimit për nxënës në relacionin shtëpi-shkollë dhe anasjelltas, e formon  Kryetari  i  Komunës.</w:t>
      </w:r>
    </w:p>
    <w:p w:rsidR="00235A9B" w:rsidRPr="00BB14CF" w:rsidRDefault="00235A9B" w:rsidP="00235A9B">
      <w:pPr>
        <w:jc w:val="both"/>
        <w:rPr>
          <w:rFonts w:eastAsia="Arial Unicode MS"/>
          <w:u w:val="single"/>
          <w:lang w:val="it-IT"/>
        </w:rPr>
      </w:pPr>
    </w:p>
    <w:p w:rsidR="00235A9B" w:rsidRPr="00BB14CF" w:rsidRDefault="00235A9B" w:rsidP="00235A9B">
      <w:pPr>
        <w:jc w:val="both"/>
        <w:rPr>
          <w:rFonts w:eastAsia="Arial Unicode MS"/>
          <w:b/>
          <w:lang w:val="it-IT"/>
        </w:rPr>
      </w:pPr>
      <w:r w:rsidRPr="00BB14CF">
        <w:rPr>
          <w:rFonts w:eastAsia="Arial Unicode MS"/>
          <w:b/>
          <w:lang w:val="it-IT"/>
        </w:rPr>
        <w:t xml:space="preserve">                          </w:t>
      </w:r>
      <w:r w:rsidR="000E4890">
        <w:rPr>
          <w:rFonts w:eastAsia="Arial Unicode MS"/>
          <w:b/>
          <w:lang w:val="it-IT"/>
        </w:rPr>
        <w:t xml:space="preserve">                              </w:t>
      </w:r>
      <w:r w:rsidRPr="00BB14CF">
        <w:rPr>
          <w:rFonts w:eastAsia="Arial Unicode MS"/>
          <w:b/>
          <w:lang w:val="it-IT"/>
        </w:rPr>
        <w:t xml:space="preserve">      </w:t>
      </w:r>
    </w:p>
    <w:p w:rsidR="00235A9B" w:rsidRDefault="00235A9B" w:rsidP="00235A9B">
      <w:pPr>
        <w:jc w:val="center"/>
        <w:rPr>
          <w:rFonts w:eastAsia="Arial Unicode MS"/>
          <w:b/>
          <w:lang w:val="it-IT"/>
        </w:rPr>
      </w:pPr>
      <w:r w:rsidRPr="00BB14CF">
        <w:rPr>
          <w:rFonts w:eastAsia="Arial Unicode MS"/>
          <w:b/>
          <w:lang w:val="it-IT"/>
        </w:rPr>
        <w:t>Neni 6</w:t>
      </w:r>
    </w:p>
    <w:p w:rsidR="00F85033" w:rsidRPr="00BB14CF" w:rsidRDefault="00F85033" w:rsidP="00F85033">
      <w:pPr>
        <w:tabs>
          <w:tab w:val="left" w:pos="2925"/>
        </w:tabs>
        <w:rPr>
          <w:rFonts w:eastAsia="Arial Unicode MS"/>
          <w:b/>
          <w:lang w:val="it-IT"/>
        </w:rPr>
      </w:pPr>
      <w:r>
        <w:rPr>
          <w:rFonts w:eastAsia="Arial Unicode MS"/>
          <w:b/>
          <w:lang w:val="it-IT"/>
        </w:rPr>
        <w:tab/>
        <w:t xml:space="preserve">    Shpallja e konkurseve</w:t>
      </w:r>
    </w:p>
    <w:p w:rsidR="00235A9B" w:rsidRPr="00BB14CF" w:rsidRDefault="00235A9B" w:rsidP="00235A9B">
      <w:pPr>
        <w:jc w:val="both"/>
        <w:rPr>
          <w:rFonts w:eastAsia="Arial Unicode MS"/>
          <w:lang w:val="it-IT"/>
        </w:rPr>
      </w:pPr>
    </w:p>
    <w:p w:rsidR="00AA2F2C" w:rsidRPr="00BB14CF" w:rsidRDefault="00AA2F2C" w:rsidP="00235A9B">
      <w:pPr>
        <w:jc w:val="both"/>
        <w:rPr>
          <w:rFonts w:eastAsia="Arial Unicode MS"/>
          <w:lang w:val="it-IT"/>
        </w:rPr>
      </w:pPr>
    </w:p>
    <w:p w:rsidR="002B2FCD" w:rsidRDefault="000775AD" w:rsidP="00235A9B">
      <w:pPr>
        <w:jc w:val="both"/>
        <w:rPr>
          <w:rFonts w:eastAsia="Arial Unicode MS"/>
          <w:lang w:val="it-IT"/>
        </w:rPr>
      </w:pPr>
      <w:r>
        <w:rPr>
          <w:rFonts w:eastAsia="Arial Unicode MS"/>
          <w:lang w:val="it-IT"/>
        </w:rPr>
        <w:t>1</w:t>
      </w:r>
      <w:r w:rsidR="00235A9B" w:rsidRPr="00BB14CF">
        <w:rPr>
          <w:rFonts w:eastAsia="Arial Unicode MS"/>
          <w:lang w:val="it-IT"/>
        </w:rPr>
        <w:t>.Konkurset shpallen</w:t>
      </w:r>
      <w:r w:rsidR="00FF1EAD">
        <w:rPr>
          <w:rFonts w:eastAsia="Arial Unicode MS"/>
          <w:lang w:val="it-IT"/>
        </w:rPr>
        <w:t xml:space="preserve"> nga Drejtoria e Arsimit (DA)</w:t>
      </w:r>
      <w:r w:rsidR="00235A9B" w:rsidRPr="00BB14CF">
        <w:rPr>
          <w:rFonts w:eastAsia="Arial Unicode MS"/>
          <w:lang w:val="it-IT"/>
        </w:rPr>
        <w:t xml:space="preserve"> në mjetet e informimit, përkatësisht në një gazetë ditore, në ueb</w:t>
      </w:r>
      <w:r w:rsidR="002B2FCD">
        <w:rPr>
          <w:rFonts w:eastAsia="Arial Unicode MS"/>
          <w:lang w:val="it-IT"/>
        </w:rPr>
        <w:t xml:space="preserve"> </w:t>
      </w:r>
      <w:r w:rsidR="004C5665">
        <w:rPr>
          <w:rFonts w:eastAsia="Arial Unicode MS"/>
          <w:lang w:val="it-IT"/>
        </w:rPr>
        <w:t>-</w:t>
      </w:r>
      <w:r w:rsidR="00235A9B" w:rsidRPr="00BB14CF">
        <w:rPr>
          <w:rFonts w:eastAsia="Arial Unicode MS"/>
          <w:lang w:val="it-IT"/>
        </w:rPr>
        <w:t>faqen zyrtare të Komunës dhe në tabelën e shpalljeve.</w:t>
      </w:r>
    </w:p>
    <w:p w:rsidR="002B2FCD" w:rsidRDefault="002B2FCD" w:rsidP="00235A9B">
      <w:pPr>
        <w:jc w:val="both"/>
        <w:rPr>
          <w:rFonts w:eastAsia="Arial Unicode MS"/>
          <w:lang w:val="it-IT"/>
        </w:rPr>
      </w:pPr>
    </w:p>
    <w:p w:rsidR="00235A9B" w:rsidRPr="00BB14CF" w:rsidRDefault="000775AD" w:rsidP="00235A9B">
      <w:pPr>
        <w:jc w:val="both"/>
        <w:rPr>
          <w:rFonts w:eastAsia="Arial Unicode MS"/>
          <w:lang w:val="it-IT"/>
        </w:rPr>
      </w:pPr>
      <w:r>
        <w:rPr>
          <w:rFonts w:eastAsia="Arial Unicode MS"/>
          <w:lang w:val="it-IT"/>
        </w:rPr>
        <w:t>2</w:t>
      </w:r>
      <w:r w:rsidR="002B2FCD">
        <w:rPr>
          <w:rFonts w:eastAsia="Arial Unicode MS"/>
          <w:lang w:val="it-IT"/>
        </w:rPr>
        <w:t>.</w:t>
      </w:r>
      <w:r w:rsidR="00235A9B" w:rsidRPr="00BB14CF">
        <w:rPr>
          <w:rFonts w:eastAsia="Arial Unicode MS"/>
          <w:lang w:val="it-IT"/>
        </w:rPr>
        <w:t xml:space="preserve"> Konkursi do të jetë i hapur 15 ditë, për bursa, ndërsa 30 ditë për kompensimin e </w:t>
      </w:r>
      <w:r w:rsidR="007C3F16">
        <w:rPr>
          <w:rFonts w:eastAsia="Arial Unicode MS"/>
          <w:lang w:val="it-IT"/>
        </w:rPr>
        <w:t xml:space="preserve">shpenzimeve te </w:t>
      </w:r>
      <w:r w:rsidR="00235A9B" w:rsidRPr="00BB14CF">
        <w:rPr>
          <w:rFonts w:eastAsia="Arial Unicode MS"/>
          <w:lang w:val="it-IT"/>
        </w:rPr>
        <w:t>udhëtimit që  nga dita e publikimit.</w:t>
      </w:r>
    </w:p>
    <w:p w:rsidR="00235A9B" w:rsidRPr="00BB14CF" w:rsidRDefault="00235A9B" w:rsidP="00235A9B">
      <w:pPr>
        <w:jc w:val="both"/>
        <w:rPr>
          <w:rFonts w:eastAsia="Arial Unicode MS"/>
          <w:lang w:val="it-IT"/>
        </w:rPr>
      </w:pPr>
    </w:p>
    <w:p w:rsidR="00235A9B" w:rsidRPr="00BB14CF" w:rsidRDefault="000775AD" w:rsidP="00235A9B">
      <w:pPr>
        <w:jc w:val="both"/>
        <w:rPr>
          <w:rFonts w:eastAsia="Arial Unicode MS"/>
          <w:lang w:val="it-IT"/>
        </w:rPr>
      </w:pPr>
      <w:r>
        <w:rPr>
          <w:rFonts w:eastAsia="Arial Unicode MS"/>
          <w:lang w:val="it-IT"/>
        </w:rPr>
        <w:t>3</w:t>
      </w:r>
      <w:r w:rsidR="00235A9B" w:rsidRPr="00BB14CF">
        <w:rPr>
          <w:rFonts w:eastAsia="Arial Unicode MS"/>
          <w:lang w:val="it-IT"/>
        </w:rPr>
        <w:t>.Drejtoria e Arsimit është e obliguar t’i kryejë të gjitha punët tekniko-administrative të domosdoshme dhe të nevojshme gjatë tërë procesit.</w:t>
      </w:r>
    </w:p>
    <w:p w:rsidR="00235A9B" w:rsidRPr="00BB14CF" w:rsidRDefault="00235A9B" w:rsidP="00235A9B">
      <w:pPr>
        <w:jc w:val="both"/>
        <w:rPr>
          <w:rFonts w:eastAsia="Arial Unicode MS"/>
          <w:b/>
          <w:lang w:val="it-IT"/>
        </w:rPr>
      </w:pPr>
    </w:p>
    <w:p w:rsidR="00235A9B" w:rsidRPr="00BB14CF" w:rsidRDefault="00235A9B" w:rsidP="00235A9B">
      <w:pPr>
        <w:jc w:val="both"/>
        <w:rPr>
          <w:rFonts w:eastAsia="Arial Unicode MS"/>
          <w:b/>
          <w:lang w:val="it-IT"/>
        </w:rPr>
      </w:pPr>
    </w:p>
    <w:p w:rsidR="00235A9B" w:rsidRPr="00BB14CF" w:rsidRDefault="00235A9B" w:rsidP="00235A9B">
      <w:pPr>
        <w:jc w:val="both"/>
        <w:rPr>
          <w:rFonts w:eastAsia="Arial Unicode MS"/>
          <w:b/>
          <w:lang w:val="it-IT"/>
        </w:rPr>
      </w:pPr>
      <w:r w:rsidRPr="00BB14CF">
        <w:rPr>
          <w:rFonts w:eastAsia="Arial Unicode MS"/>
          <w:b/>
          <w:lang w:val="it-IT"/>
        </w:rPr>
        <w:t xml:space="preserve">                                                                  Neni 7</w:t>
      </w:r>
    </w:p>
    <w:p w:rsidR="00235A9B" w:rsidRPr="00D11DB4" w:rsidRDefault="00235A9B" w:rsidP="00235A9B">
      <w:pPr>
        <w:jc w:val="both"/>
        <w:rPr>
          <w:rFonts w:eastAsia="Arial Unicode MS"/>
          <w:b/>
          <w:lang w:val="it-IT"/>
        </w:rPr>
      </w:pPr>
      <w:r w:rsidRPr="00BB14CF">
        <w:rPr>
          <w:rFonts w:eastAsia="Arial Unicode MS"/>
          <w:lang w:val="it-IT"/>
        </w:rPr>
        <w:t xml:space="preserve">        </w:t>
      </w:r>
      <w:r w:rsidR="000E4890">
        <w:rPr>
          <w:rFonts w:eastAsia="Arial Unicode MS"/>
          <w:lang w:val="it-IT"/>
        </w:rPr>
        <w:tab/>
        <w:t xml:space="preserve">                                    </w:t>
      </w:r>
      <w:r w:rsidR="000E4890" w:rsidRPr="00D11DB4">
        <w:rPr>
          <w:rFonts w:eastAsia="Arial Unicode MS"/>
          <w:b/>
          <w:lang w:val="it-IT"/>
        </w:rPr>
        <w:t>Kushtet për ndarjen e bursave</w:t>
      </w:r>
    </w:p>
    <w:p w:rsidR="000E4890" w:rsidRPr="00D11DB4" w:rsidRDefault="000E4890" w:rsidP="00235A9B">
      <w:pPr>
        <w:jc w:val="both"/>
        <w:rPr>
          <w:rFonts w:eastAsia="Arial Unicode MS"/>
          <w:b/>
          <w:lang w:val="it-IT"/>
        </w:rPr>
      </w:pPr>
    </w:p>
    <w:p w:rsidR="00235A9B" w:rsidRPr="00BB14CF" w:rsidRDefault="00034A90" w:rsidP="00235A9B">
      <w:pPr>
        <w:jc w:val="both"/>
        <w:rPr>
          <w:rFonts w:eastAsia="Arial Unicode MS"/>
          <w:lang w:val="it-IT"/>
        </w:rPr>
      </w:pPr>
      <w:r>
        <w:rPr>
          <w:rFonts w:eastAsia="Arial Unicode MS"/>
        </w:rPr>
        <w:t>1.</w:t>
      </w:r>
      <w:r w:rsidR="00235A9B" w:rsidRPr="00BB14CF">
        <w:rPr>
          <w:rFonts w:eastAsia="Arial Unicode MS"/>
        </w:rPr>
        <w:t>Të</w:t>
      </w:r>
      <w:r w:rsidR="00937CD8">
        <w:rPr>
          <w:rFonts w:eastAsia="Arial Unicode MS"/>
        </w:rPr>
        <w:t xml:space="preserve"> </w:t>
      </w:r>
      <w:r w:rsidR="00235A9B" w:rsidRPr="00BB14CF">
        <w:rPr>
          <w:rFonts w:eastAsia="Arial Unicode MS"/>
        </w:rPr>
        <w:t xml:space="preserve"> drejtë </w:t>
      </w:r>
      <w:r w:rsidR="00937CD8">
        <w:rPr>
          <w:rFonts w:eastAsia="Arial Unicode MS"/>
        </w:rPr>
        <w:t xml:space="preserve"> </w:t>
      </w:r>
      <w:r w:rsidR="00235A9B" w:rsidRPr="00BB14CF">
        <w:rPr>
          <w:rFonts w:eastAsia="Arial Unicode MS"/>
        </w:rPr>
        <w:t>për bursë komunale kanë studentët dhe nxënësit, të cilët i plotësojnë këto kushte:</w:t>
      </w:r>
      <w:r w:rsidR="00235A9B" w:rsidRPr="00BB14CF">
        <w:rPr>
          <w:rFonts w:eastAsia="Arial Unicode MS"/>
          <w:lang w:val="it-IT"/>
        </w:rPr>
        <w:t xml:space="preserve">                                                                                                        </w:t>
      </w:r>
    </w:p>
    <w:p w:rsidR="00235A9B" w:rsidRPr="00034A90" w:rsidRDefault="00235A9B" w:rsidP="00034A90">
      <w:pPr>
        <w:pStyle w:val="ListParagraph"/>
        <w:numPr>
          <w:ilvl w:val="1"/>
          <w:numId w:val="25"/>
        </w:numPr>
        <w:jc w:val="both"/>
        <w:rPr>
          <w:rFonts w:eastAsia="Arial Unicode MS"/>
          <w:lang w:val="it-IT"/>
        </w:rPr>
      </w:pPr>
      <w:r w:rsidRPr="00034A90">
        <w:rPr>
          <w:rFonts w:eastAsia="Arial Unicode MS"/>
          <w:lang w:val="it-IT"/>
        </w:rPr>
        <w:t>Të jenë banorë të Komunës së Obiliqit.</w:t>
      </w:r>
    </w:p>
    <w:p w:rsidR="00235A9B" w:rsidRPr="00034A90" w:rsidRDefault="00235A9B" w:rsidP="00034A90">
      <w:pPr>
        <w:pStyle w:val="ListParagraph"/>
        <w:numPr>
          <w:ilvl w:val="1"/>
          <w:numId w:val="25"/>
        </w:numPr>
        <w:jc w:val="both"/>
        <w:rPr>
          <w:rFonts w:eastAsia="Arial Unicode MS"/>
          <w:lang w:val="it-IT"/>
        </w:rPr>
      </w:pPr>
      <w:r w:rsidRPr="00034A90">
        <w:rPr>
          <w:rFonts w:eastAsia="Arial Unicode MS"/>
          <w:lang w:val="it-IT"/>
        </w:rPr>
        <w:t>Të jenë të regjistruar si nxënës</w:t>
      </w:r>
      <w:r w:rsidR="00CD152B">
        <w:rPr>
          <w:rFonts w:eastAsia="Arial Unicode MS"/>
          <w:lang w:val="it-IT"/>
        </w:rPr>
        <w:t>, p</w:t>
      </w:r>
      <w:r w:rsidR="00CD152B" w:rsidRPr="00CD152B">
        <w:rPr>
          <w:rFonts w:ascii="Calibri" w:eastAsia="Arial Unicode MS" w:hAnsi="Calibri" w:cs="Calibri"/>
          <w:lang w:val="it-IT"/>
        </w:rPr>
        <w:t>ë</w:t>
      </w:r>
      <w:r w:rsidR="00CD152B">
        <w:rPr>
          <w:rFonts w:eastAsia="Arial Unicode MS"/>
          <w:lang w:val="it-IT"/>
        </w:rPr>
        <w:t>rkat</w:t>
      </w:r>
      <w:r w:rsidR="00CD152B" w:rsidRPr="00CD152B">
        <w:rPr>
          <w:rFonts w:ascii="Calibri" w:eastAsia="Arial Unicode MS" w:hAnsi="Calibri" w:cs="Calibri"/>
          <w:lang w:val="it-IT"/>
        </w:rPr>
        <w:t>ë</w:t>
      </w:r>
      <w:r w:rsidR="00CD152B">
        <w:rPr>
          <w:rFonts w:eastAsia="Arial Unicode MS"/>
          <w:lang w:val="it-IT"/>
        </w:rPr>
        <w:t>sisht</w:t>
      </w:r>
      <w:r w:rsidRPr="00034A90">
        <w:rPr>
          <w:rFonts w:eastAsia="Arial Unicode MS"/>
          <w:lang w:val="it-IT"/>
        </w:rPr>
        <w:t xml:space="preserve"> studentë të rregullt</w:t>
      </w:r>
      <w:r w:rsidR="00CD152B">
        <w:rPr>
          <w:rFonts w:eastAsia="Arial Unicode MS"/>
          <w:lang w:val="it-IT"/>
        </w:rPr>
        <w:t>, p</w:t>
      </w:r>
      <w:r w:rsidR="00CD152B" w:rsidRPr="00CD152B">
        <w:rPr>
          <w:rFonts w:ascii="Calibri" w:eastAsia="Arial Unicode MS" w:hAnsi="Calibri" w:cs="Calibri"/>
          <w:lang w:val="it-IT"/>
        </w:rPr>
        <w:t>ë</w:t>
      </w:r>
      <w:r w:rsidR="00CD152B">
        <w:rPr>
          <w:rFonts w:eastAsia="Arial Unicode MS"/>
          <w:lang w:val="it-IT"/>
        </w:rPr>
        <w:t>r h</w:t>
      </w:r>
      <w:r w:rsidR="00CD152B" w:rsidRPr="00CD152B">
        <w:rPr>
          <w:rFonts w:ascii="Calibri" w:eastAsia="Arial Unicode MS" w:hAnsi="Calibri" w:cs="Calibri"/>
          <w:lang w:val="it-IT"/>
        </w:rPr>
        <w:t>ë</w:t>
      </w:r>
      <w:r w:rsidR="00CD152B">
        <w:rPr>
          <w:rFonts w:eastAsia="Arial Unicode MS"/>
          <w:lang w:val="it-IT"/>
        </w:rPr>
        <w:t>r</w:t>
      </w:r>
      <w:r w:rsidR="00CD152B" w:rsidRPr="00CD152B">
        <w:rPr>
          <w:rFonts w:ascii="Calibri" w:eastAsia="Arial Unicode MS" w:hAnsi="Calibri" w:cs="Calibri"/>
          <w:lang w:val="it-IT"/>
        </w:rPr>
        <w:t>ë</w:t>
      </w:r>
      <w:r w:rsidR="00CD152B">
        <w:rPr>
          <w:rFonts w:eastAsia="Arial Unicode MS"/>
          <w:lang w:val="it-IT"/>
        </w:rPr>
        <w:t xml:space="preserve"> t</w:t>
      </w:r>
      <w:r w:rsidR="00CD152B" w:rsidRPr="00CD152B">
        <w:rPr>
          <w:rFonts w:ascii="Calibri" w:eastAsia="Arial Unicode MS" w:hAnsi="Calibri" w:cs="Calibri"/>
          <w:lang w:val="it-IT"/>
        </w:rPr>
        <w:t>ë</w:t>
      </w:r>
      <w:r w:rsidR="00CD152B">
        <w:rPr>
          <w:rFonts w:eastAsia="Arial Unicode MS"/>
          <w:lang w:val="it-IT"/>
        </w:rPr>
        <w:t xml:space="preserve"> par</w:t>
      </w:r>
      <w:r w:rsidR="00CD152B" w:rsidRPr="00CD152B">
        <w:rPr>
          <w:rFonts w:ascii="Calibri" w:eastAsia="Arial Unicode MS" w:hAnsi="Calibri" w:cs="Calibri"/>
          <w:lang w:val="it-IT"/>
        </w:rPr>
        <w:t>ë</w:t>
      </w:r>
      <w:r w:rsidRPr="00034A90">
        <w:rPr>
          <w:rFonts w:eastAsia="Arial Unicode MS"/>
          <w:lang w:val="it-IT"/>
        </w:rPr>
        <w:t xml:space="preserve"> në vitin shkollor</w:t>
      </w:r>
      <w:r w:rsidR="00CD152B">
        <w:rPr>
          <w:rFonts w:eastAsia="Arial Unicode MS"/>
          <w:lang w:val="it-IT"/>
        </w:rPr>
        <w:t>, gjegj</w:t>
      </w:r>
      <w:r w:rsidR="00CD152B" w:rsidRPr="00CD152B">
        <w:rPr>
          <w:rFonts w:ascii="Calibri" w:eastAsia="Arial Unicode MS" w:hAnsi="Calibri" w:cs="Calibri"/>
          <w:lang w:val="it-IT"/>
        </w:rPr>
        <w:t>ë</w:t>
      </w:r>
      <w:r w:rsidR="00CD152B">
        <w:rPr>
          <w:rFonts w:eastAsia="Arial Unicode MS"/>
          <w:lang w:val="it-IT"/>
        </w:rPr>
        <w:t>sisht akademik</w:t>
      </w:r>
      <w:r w:rsidRPr="00034A90">
        <w:rPr>
          <w:rFonts w:eastAsia="Arial Unicode MS"/>
          <w:lang w:val="it-IT"/>
        </w:rPr>
        <w:t>, për të cilin ndahet bursa.</w:t>
      </w:r>
    </w:p>
    <w:p w:rsidR="000E4890" w:rsidRPr="00CD152B" w:rsidRDefault="000E4890" w:rsidP="00CD152B">
      <w:pPr>
        <w:ind w:left="360"/>
        <w:jc w:val="both"/>
        <w:rPr>
          <w:rFonts w:eastAsia="Arial Unicode MS"/>
          <w:lang w:val="it-IT"/>
        </w:rPr>
      </w:pPr>
    </w:p>
    <w:p w:rsidR="007F79F9" w:rsidRPr="00C81C7F" w:rsidRDefault="007F79F9" w:rsidP="00C81C7F">
      <w:pPr>
        <w:jc w:val="center"/>
        <w:rPr>
          <w:rFonts w:eastAsia="Arial Unicode MS"/>
          <w:b/>
          <w:lang w:val="it-IT"/>
        </w:rPr>
      </w:pPr>
    </w:p>
    <w:p w:rsidR="000E4890" w:rsidRPr="00C81C7F" w:rsidRDefault="00235A9B" w:rsidP="00C81C7F">
      <w:pPr>
        <w:jc w:val="center"/>
        <w:rPr>
          <w:rFonts w:eastAsia="Arial Unicode MS"/>
          <w:b/>
          <w:lang w:val="it-IT"/>
        </w:rPr>
      </w:pPr>
      <w:r w:rsidRPr="00C81C7F">
        <w:rPr>
          <w:rFonts w:eastAsia="Arial Unicode MS"/>
          <w:b/>
          <w:lang w:val="it-IT"/>
        </w:rPr>
        <w:t>Neni  8</w:t>
      </w:r>
    </w:p>
    <w:p w:rsidR="00235A9B" w:rsidRDefault="00C81C7F" w:rsidP="00C81C7F">
      <w:pPr>
        <w:jc w:val="center"/>
        <w:rPr>
          <w:rFonts w:eastAsia="Arial Unicode MS"/>
          <w:b/>
          <w:lang w:val="it-IT"/>
        </w:rPr>
      </w:pPr>
      <w:r w:rsidRPr="00C81C7F">
        <w:rPr>
          <w:rFonts w:eastAsia="Arial Unicode MS"/>
          <w:b/>
          <w:lang w:val="it-IT"/>
        </w:rPr>
        <w:t>Fëmijët e dëshmorëve</w:t>
      </w:r>
    </w:p>
    <w:p w:rsidR="00C81C7F" w:rsidRPr="00C81C7F" w:rsidRDefault="00C81C7F" w:rsidP="00C81C7F">
      <w:pPr>
        <w:jc w:val="center"/>
        <w:rPr>
          <w:rFonts w:eastAsia="Arial Unicode MS"/>
          <w:b/>
          <w:lang w:val="it-IT"/>
        </w:rPr>
      </w:pPr>
    </w:p>
    <w:p w:rsidR="00235A9B" w:rsidRPr="00BB14CF" w:rsidRDefault="00235A9B" w:rsidP="00235A9B">
      <w:pPr>
        <w:jc w:val="both"/>
        <w:rPr>
          <w:rFonts w:eastAsia="Arial Unicode MS"/>
          <w:lang w:val="it-IT"/>
        </w:rPr>
      </w:pPr>
      <w:r w:rsidRPr="00BB14CF">
        <w:rPr>
          <w:rFonts w:eastAsia="Arial Unicode MS"/>
          <w:lang w:val="it-IT"/>
        </w:rPr>
        <w:t>Fëmijëve  të  dëshmorëve, t</w:t>
      </w:r>
      <w:r w:rsidR="00EA054C">
        <w:rPr>
          <w:rFonts w:eastAsia="Arial Unicode MS"/>
          <w:lang w:val="it-IT"/>
        </w:rPr>
        <w:t>ë  cilët janë studentë ,</w:t>
      </w:r>
      <w:r w:rsidRPr="00BB14CF">
        <w:rPr>
          <w:rFonts w:eastAsia="Arial Unicode MS"/>
          <w:lang w:val="it-IT"/>
        </w:rPr>
        <w:t xml:space="preserve"> u ndahet  bursa  jashtë  krit</w:t>
      </w:r>
      <w:r w:rsidR="00482EFE">
        <w:rPr>
          <w:rFonts w:eastAsia="Arial Unicode MS"/>
          <w:lang w:val="it-IT"/>
        </w:rPr>
        <w:t>ereve të  përcaktuara  me këtë R</w:t>
      </w:r>
      <w:r w:rsidRPr="00BB14CF">
        <w:rPr>
          <w:rFonts w:eastAsia="Arial Unicode MS"/>
          <w:lang w:val="it-IT"/>
        </w:rPr>
        <w:t xml:space="preserve">regullore, ndërsa të tjerët  i  nënshtrohen kritereve të shënuara  si  në  vijim </w:t>
      </w:r>
      <w:r w:rsidRPr="00482EFE">
        <w:rPr>
          <w:rFonts w:eastAsia="Arial Unicode MS"/>
          <w:b/>
          <w:lang w:val="it-IT"/>
        </w:rPr>
        <w:t>:</w:t>
      </w:r>
    </w:p>
    <w:p w:rsidR="00A36848" w:rsidRDefault="00235A9B" w:rsidP="00235A9B">
      <w:pPr>
        <w:jc w:val="both"/>
        <w:rPr>
          <w:rFonts w:eastAsia="Arial Unicode MS"/>
          <w:lang w:val="it-IT"/>
        </w:rPr>
      </w:pPr>
      <w:r w:rsidRPr="00BB14CF">
        <w:rPr>
          <w:rFonts w:eastAsia="Arial Unicode MS"/>
          <w:lang w:val="it-IT"/>
        </w:rPr>
        <w:t xml:space="preserve">                                                             </w:t>
      </w:r>
    </w:p>
    <w:p w:rsidR="00A36848" w:rsidRDefault="00A36848" w:rsidP="00235A9B">
      <w:pPr>
        <w:jc w:val="both"/>
        <w:rPr>
          <w:rFonts w:eastAsia="Arial Unicode MS"/>
          <w:lang w:val="it-IT"/>
        </w:rPr>
      </w:pPr>
    </w:p>
    <w:p w:rsidR="00235A9B" w:rsidRPr="00A36848" w:rsidRDefault="00235A9B" w:rsidP="00A36848">
      <w:pPr>
        <w:ind w:left="2880" w:firstLine="720"/>
        <w:jc w:val="both"/>
        <w:rPr>
          <w:rFonts w:eastAsia="Arial Unicode MS"/>
          <w:b/>
          <w:lang w:val="it-IT"/>
        </w:rPr>
      </w:pPr>
      <w:r w:rsidRPr="00BB14CF">
        <w:rPr>
          <w:rFonts w:eastAsia="Arial Unicode MS"/>
          <w:lang w:val="it-IT"/>
        </w:rPr>
        <w:lastRenderedPageBreak/>
        <w:t xml:space="preserve">    </w:t>
      </w:r>
      <w:r w:rsidRPr="00BB14CF">
        <w:rPr>
          <w:rFonts w:eastAsia="Arial Unicode MS"/>
          <w:b/>
          <w:lang w:val="it-IT"/>
        </w:rPr>
        <w:t>Neni 9</w:t>
      </w:r>
    </w:p>
    <w:p w:rsidR="00235A9B" w:rsidRDefault="002D2B67" w:rsidP="002B4EFC">
      <w:pPr>
        <w:jc w:val="center"/>
        <w:rPr>
          <w:rFonts w:eastAsia="Arial Unicode MS"/>
          <w:b/>
          <w:lang w:val="it-IT"/>
        </w:rPr>
      </w:pPr>
      <w:r>
        <w:rPr>
          <w:rFonts w:eastAsia="Arial Unicode MS"/>
          <w:b/>
          <w:lang w:val="it-IT"/>
        </w:rPr>
        <w:t>Kushtet</w:t>
      </w:r>
      <w:r w:rsidR="00235A9B" w:rsidRPr="002B4EFC">
        <w:rPr>
          <w:rFonts w:eastAsia="Arial Unicode MS"/>
          <w:b/>
          <w:lang w:val="it-IT"/>
        </w:rPr>
        <w:t xml:space="preserve"> </w:t>
      </w:r>
      <w:r>
        <w:rPr>
          <w:rFonts w:eastAsia="Arial Unicode MS"/>
          <w:b/>
          <w:lang w:val="it-IT"/>
        </w:rPr>
        <w:t xml:space="preserve">dhe kriteret </w:t>
      </w:r>
      <w:r w:rsidR="00235A9B" w:rsidRPr="002B4EFC">
        <w:rPr>
          <w:rFonts w:eastAsia="Arial Unicode MS"/>
          <w:b/>
          <w:lang w:val="it-IT"/>
        </w:rPr>
        <w:t>për të fituar burs</w:t>
      </w:r>
      <w:r w:rsidR="002B4EFC" w:rsidRPr="002B4EFC">
        <w:rPr>
          <w:rFonts w:eastAsia="Arial Unicode MS"/>
          <w:b/>
          <w:lang w:val="it-IT"/>
        </w:rPr>
        <w:t>ë</w:t>
      </w:r>
      <w:r w:rsidR="007F79F9" w:rsidRPr="002B4EFC">
        <w:rPr>
          <w:rFonts w:eastAsia="Arial Unicode MS"/>
          <w:b/>
          <w:lang w:val="it-IT"/>
        </w:rPr>
        <w:t xml:space="preserve">  </w:t>
      </w:r>
      <w:r w:rsidR="00235A9B" w:rsidRPr="002B4EFC">
        <w:rPr>
          <w:rFonts w:eastAsia="Arial Unicode MS"/>
          <w:b/>
          <w:lang w:val="it-IT"/>
        </w:rPr>
        <w:t>për studentë</w:t>
      </w:r>
    </w:p>
    <w:p w:rsidR="002B4EFC" w:rsidRDefault="002B4EFC" w:rsidP="002B4EFC">
      <w:pPr>
        <w:jc w:val="center"/>
        <w:rPr>
          <w:rFonts w:eastAsia="Arial Unicode MS"/>
          <w:b/>
          <w:lang w:val="it-IT"/>
        </w:rPr>
      </w:pPr>
    </w:p>
    <w:p w:rsidR="002B4EFC" w:rsidRDefault="002B4EFC" w:rsidP="002B4EFC">
      <w:pPr>
        <w:rPr>
          <w:rFonts w:eastAsia="Arial Unicode MS"/>
          <w:b/>
          <w:lang w:val="it-IT"/>
        </w:rPr>
      </w:pPr>
    </w:p>
    <w:p w:rsidR="002B4EFC" w:rsidRPr="002B4EFC" w:rsidRDefault="00B84CC0" w:rsidP="002B4EFC">
      <w:pPr>
        <w:rPr>
          <w:rFonts w:eastAsia="Arial Unicode MS"/>
          <w:lang w:val="it-IT"/>
        </w:rPr>
      </w:pPr>
      <w:r>
        <w:rPr>
          <w:rFonts w:eastAsia="Arial Unicode MS"/>
          <w:lang w:val="it-IT"/>
        </w:rPr>
        <w:t>1.</w:t>
      </w:r>
      <w:r w:rsidR="002D2B67">
        <w:rPr>
          <w:rFonts w:eastAsia="Arial Unicode MS"/>
          <w:lang w:val="it-IT"/>
        </w:rPr>
        <w:t xml:space="preserve">Kushtet dhe kriteret </w:t>
      </w:r>
      <w:r w:rsidR="002B4EFC" w:rsidRPr="002B4EFC">
        <w:rPr>
          <w:rFonts w:eastAsia="Arial Unicode MS"/>
          <w:lang w:val="it-IT"/>
        </w:rPr>
        <w:t xml:space="preserve"> </w:t>
      </w:r>
      <w:r w:rsidR="002B4EFC">
        <w:rPr>
          <w:rFonts w:eastAsia="Arial Unicode MS"/>
          <w:lang w:val="it-IT"/>
        </w:rPr>
        <w:t>p</w:t>
      </w:r>
      <w:r w:rsidR="002B4EFC" w:rsidRPr="002B4EFC">
        <w:rPr>
          <w:rFonts w:eastAsia="Arial Unicode MS"/>
          <w:lang w:val="it-IT"/>
        </w:rPr>
        <w:t>ë</w:t>
      </w:r>
      <w:r w:rsidR="002B4EFC">
        <w:rPr>
          <w:rFonts w:eastAsia="Arial Unicode MS"/>
          <w:lang w:val="it-IT"/>
        </w:rPr>
        <w:t>r t</w:t>
      </w:r>
      <w:r w:rsidR="002B4EFC" w:rsidRPr="002B4EFC">
        <w:rPr>
          <w:rFonts w:eastAsia="Arial Unicode MS"/>
          <w:lang w:val="it-IT"/>
        </w:rPr>
        <w:t>ë</w:t>
      </w:r>
      <w:r w:rsidR="002B4EFC">
        <w:rPr>
          <w:rFonts w:eastAsia="Arial Unicode MS"/>
          <w:lang w:val="it-IT"/>
        </w:rPr>
        <w:t xml:space="preserve"> fituar burs</w:t>
      </w:r>
      <w:r w:rsidR="002B4EFC" w:rsidRPr="002B4EFC">
        <w:rPr>
          <w:rFonts w:eastAsia="Arial Unicode MS"/>
          <w:lang w:val="it-IT"/>
        </w:rPr>
        <w:t>ë</w:t>
      </w:r>
      <w:r w:rsidR="002B4EFC">
        <w:rPr>
          <w:rFonts w:eastAsia="Arial Unicode MS"/>
          <w:lang w:val="it-IT"/>
        </w:rPr>
        <w:t>n p</w:t>
      </w:r>
      <w:r w:rsidR="002B4EFC" w:rsidRPr="002B4EFC">
        <w:rPr>
          <w:rFonts w:eastAsia="Arial Unicode MS"/>
          <w:lang w:val="it-IT"/>
        </w:rPr>
        <w:t>ë</w:t>
      </w:r>
      <w:r w:rsidR="002B4EFC">
        <w:rPr>
          <w:rFonts w:eastAsia="Arial Unicode MS"/>
          <w:lang w:val="it-IT"/>
        </w:rPr>
        <w:t>r student</w:t>
      </w:r>
      <w:r w:rsidR="002B4EFC" w:rsidRPr="002B4EFC">
        <w:rPr>
          <w:rFonts w:eastAsia="Arial Unicode MS"/>
          <w:lang w:val="it-IT"/>
        </w:rPr>
        <w:t>ë</w:t>
      </w:r>
      <w:r w:rsidR="002B4EFC">
        <w:rPr>
          <w:rFonts w:eastAsia="Arial Unicode MS"/>
          <w:lang w:val="it-IT"/>
        </w:rPr>
        <w:t xml:space="preserve">  jan</w:t>
      </w:r>
      <w:r w:rsidR="002B4EFC" w:rsidRPr="002B4EFC">
        <w:rPr>
          <w:rFonts w:eastAsia="Arial Unicode MS"/>
          <w:lang w:val="it-IT"/>
        </w:rPr>
        <w:t>ë</w:t>
      </w:r>
      <w:r w:rsidR="002B4EFC">
        <w:rPr>
          <w:rFonts w:eastAsia="Arial Unicode MS"/>
          <w:lang w:val="it-IT"/>
        </w:rPr>
        <w:t>:</w:t>
      </w:r>
    </w:p>
    <w:p w:rsidR="00CD152B" w:rsidRPr="00CD152B" w:rsidRDefault="00CD152B" w:rsidP="00CD152B">
      <w:pPr>
        <w:rPr>
          <w:rFonts w:eastAsia="Arial Unicode MS"/>
        </w:rPr>
      </w:pPr>
    </w:p>
    <w:p w:rsidR="00235A9B" w:rsidRDefault="00902D0A" w:rsidP="00B84CC0">
      <w:pPr>
        <w:pStyle w:val="ListParagraph"/>
        <w:numPr>
          <w:ilvl w:val="1"/>
          <w:numId w:val="16"/>
        </w:numPr>
        <w:rPr>
          <w:rFonts w:eastAsia="Arial Unicode MS"/>
        </w:rPr>
      </w:pPr>
      <w:r>
        <w:rPr>
          <w:rFonts w:eastAsia="Arial Unicode MS"/>
        </w:rPr>
        <w:t xml:space="preserve">Niveli i studimeve </w:t>
      </w:r>
      <w:r w:rsidR="00235A9B" w:rsidRPr="00B84CC0">
        <w:rPr>
          <w:rFonts w:eastAsia="Arial Unicode MS"/>
        </w:rPr>
        <w:t xml:space="preserve"> themelore (bachelor).</w:t>
      </w:r>
    </w:p>
    <w:p w:rsidR="00CD152B" w:rsidRDefault="00CD152B" w:rsidP="00CD152B">
      <w:pPr>
        <w:ind w:left="540"/>
        <w:rPr>
          <w:rFonts w:eastAsia="Arial Unicode MS"/>
        </w:rPr>
      </w:pPr>
    </w:p>
    <w:p w:rsidR="00CD152B" w:rsidRDefault="00CD152B" w:rsidP="00CD152B">
      <w:pPr>
        <w:pStyle w:val="ListParagraph"/>
        <w:numPr>
          <w:ilvl w:val="0"/>
          <w:numId w:val="30"/>
        </w:numPr>
        <w:rPr>
          <w:rFonts w:eastAsia="Arial Unicode MS"/>
        </w:rPr>
      </w:pPr>
      <w:r>
        <w:rPr>
          <w:rFonts w:eastAsia="Arial Unicode MS"/>
        </w:rPr>
        <w:t>T</w:t>
      </w:r>
      <w:r w:rsidRPr="00CD152B">
        <w:rPr>
          <w:rFonts w:ascii="Calibri" w:eastAsia="Arial Unicode MS" w:hAnsi="Calibri" w:cs="Calibri"/>
        </w:rPr>
        <w:t>ë</w:t>
      </w:r>
      <w:r>
        <w:rPr>
          <w:rFonts w:eastAsia="Arial Unicode MS"/>
        </w:rPr>
        <w:t xml:space="preserve"> jen</w:t>
      </w:r>
      <w:r w:rsidRPr="00CD152B">
        <w:rPr>
          <w:rFonts w:ascii="Calibri" w:eastAsia="Arial Unicode MS" w:hAnsi="Calibri" w:cs="Calibri"/>
        </w:rPr>
        <w:t>ë</w:t>
      </w:r>
      <w:r>
        <w:rPr>
          <w:rFonts w:eastAsia="Arial Unicode MS"/>
        </w:rPr>
        <w:t xml:space="preserve"> </w:t>
      </w:r>
      <w:r w:rsidR="00C25395">
        <w:rPr>
          <w:rFonts w:eastAsia="Arial Unicode MS"/>
        </w:rPr>
        <w:t>student</w:t>
      </w:r>
      <w:r w:rsidR="00FF1EAD">
        <w:rPr>
          <w:rFonts w:eastAsia="Arial Unicode MS"/>
        </w:rPr>
        <w:t>ë</w:t>
      </w:r>
      <w:r w:rsidR="00C25395">
        <w:rPr>
          <w:rFonts w:eastAsia="Arial Unicode MS"/>
        </w:rPr>
        <w:t xml:space="preserve"> </w:t>
      </w:r>
      <w:r>
        <w:rPr>
          <w:rFonts w:eastAsia="Arial Unicode MS"/>
        </w:rPr>
        <w:t xml:space="preserve"> t</w:t>
      </w:r>
      <w:r w:rsidRPr="00CD152B">
        <w:rPr>
          <w:rFonts w:ascii="Calibri" w:eastAsia="Arial Unicode MS" w:hAnsi="Calibri" w:cs="Calibri"/>
        </w:rPr>
        <w:t>ë</w:t>
      </w:r>
      <w:r>
        <w:rPr>
          <w:rFonts w:eastAsia="Arial Unicode MS"/>
        </w:rPr>
        <w:t xml:space="preserve"> regjistruar s</w:t>
      </w:r>
      <w:r w:rsidR="00FF1EAD">
        <w:rPr>
          <w:rFonts w:eastAsia="Arial Unicode MS"/>
        </w:rPr>
        <w:t xml:space="preserve">ë </w:t>
      </w:r>
      <w:r>
        <w:rPr>
          <w:rFonts w:eastAsia="Arial Unicode MS"/>
        </w:rPr>
        <w:t>paku n</w:t>
      </w:r>
      <w:r w:rsidRPr="00CD152B">
        <w:rPr>
          <w:rFonts w:ascii="Calibri" w:eastAsia="Arial Unicode MS" w:hAnsi="Calibri" w:cs="Calibri"/>
        </w:rPr>
        <w:t>ë</w:t>
      </w:r>
      <w:r>
        <w:rPr>
          <w:rFonts w:eastAsia="Arial Unicode MS"/>
        </w:rPr>
        <w:t xml:space="preserve"> vitin e dyt</w:t>
      </w:r>
      <w:r w:rsidRPr="00CD152B">
        <w:rPr>
          <w:rFonts w:ascii="Calibri" w:eastAsia="Arial Unicode MS" w:hAnsi="Calibri" w:cs="Calibri"/>
        </w:rPr>
        <w:t>ë</w:t>
      </w:r>
      <w:r>
        <w:rPr>
          <w:rFonts w:eastAsia="Arial Unicode MS"/>
        </w:rPr>
        <w:t xml:space="preserve"> t</w:t>
      </w:r>
      <w:r w:rsidRPr="00CD152B">
        <w:rPr>
          <w:rFonts w:ascii="Calibri" w:eastAsia="Arial Unicode MS" w:hAnsi="Calibri" w:cs="Calibri"/>
        </w:rPr>
        <w:t>ë</w:t>
      </w:r>
      <w:r>
        <w:rPr>
          <w:rFonts w:eastAsia="Arial Unicode MS"/>
        </w:rPr>
        <w:t xml:space="preserve"> studimev</w:t>
      </w:r>
      <w:r w:rsidR="00C25395">
        <w:rPr>
          <w:rFonts w:eastAsia="Arial Unicode MS"/>
        </w:rPr>
        <w:t>e</w:t>
      </w:r>
      <w:r>
        <w:rPr>
          <w:rFonts w:eastAsia="Arial Unicode MS"/>
        </w:rPr>
        <w:t>.</w:t>
      </w:r>
    </w:p>
    <w:p w:rsidR="00CD152B" w:rsidRDefault="00CD152B" w:rsidP="00CD152B">
      <w:pPr>
        <w:pStyle w:val="ListParagraph"/>
        <w:numPr>
          <w:ilvl w:val="0"/>
          <w:numId w:val="30"/>
        </w:numPr>
        <w:rPr>
          <w:rFonts w:eastAsia="Arial Unicode MS"/>
        </w:rPr>
      </w:pPr>
      <w:r>
        <w:rPr>
          <w:rFonts w:eastAsia="Arial Unicode MS"/>
        </w:rPr>
        <w:t>T</w:t>
      </w:r>
      <w:r w:rsidRPr="00CD152B">
        <w:rPr>
          <w:rFonts w:ascii="Calibri" w:eastAsia="Arial Unicode MS" w:hAnsi="Calibri" w:cs="Calibri"/>
        </w:rPr>
        <w:t>ë</w:t>
      </w:r>
      <w:r>
        <w:rPr>
          <w:rFonts w:eastAsia="Arial Unicode MS"/>
        </w:rPr>
        <w:t xml:space="preserve"> ken</w:t>
      </w:r>
      <w:r w:rsidRPr="00CD152B">
        <w:rPr>
          <w:rFonts w:ascii="Calibri" w:eastAsia="Arial Unicode MS" w:hAnsi="Calibri" w:cs="Calibri"/>
        </w:rPr>
        <w:t>ë</w:t>
      </w:r>
      <w:r>
        <w:rPr>
          <w:rFonts w:eastAsia="Arial Unicode MS"/>
        </w:rPr>
        <w:t xml:space="preserve"> t</w:t>
      </w:r>
      <w:r w:rsidRPr="00CD152B">
        <w:rPr>
          <w:rFonts w:ascii="Calibri" w:eastAsia="Arial Unicode MS" w:hAnsi="Calibri" w:cs="Calibri"/>
        </w:rPr>
        <w:t>ë</w:t>
      </w:r>
      <w:r>
        <w:rPr>
          <w:rFonts w:eastAsia="Arial Unicode MS"/>
        </w:rPr>
        <w:t xml:space="preserve"> regjistruar p</w:t>
      </w:r>
      <w:r w:rsidRPr="00CD152B">
        <w:rPr>
          <w:rFonts w:ascii="Calibri" w:eastAsia="Arial Unicode MS" w:hAnsi="Calibri" w:cs="Calibri"/>
        </w:rPr>
        <w:t>ë</w:t>
      </w:r>
      <w:r w:rsidR="00C25395">
        <w:rPr>
          <w:rFonts w:eastAsia="Arial Unicode MS"/>
        </w:rPr>
        <w:t>r herë</w:t>
      </w:r>
      <w:r>
        <w:rPr>
          <w:rFonts w:eastAsia="Arial Unicode MS"/>
        </w:rPr>
        <w:t xml:space="preserve"> t</w:t>
      </w:r>
      <w:r w:rsidRPr="00CD152B">
        <w:rPr>
          <w:rFonts w:ascii="Calibri" w:eastAsia="Arial Unicode MS" w:hAnsi="Calibri" w:cs="Calibri"/>
        </w:rPr>
        <w:t>ë</w:t>
      </w:r>
      <w:r w:rsidR="00C25395">
        <w:rPr>
          <w:rFonts w:eastAsia="Arial Unicode MS"/>
        </w:rPr>
        <w:t xml:space="preserve"> parë</w:t>
      </w:r>
      <w:r>
        <w:rPr>
          <w:rFonts w:eastAsia="Arial Unicode MS"/>
        </w:rPr>
        <w:t xml:space="preserve"> vitin (gjegj</w:t>
      </w:r>
      <w:r w:rsidRPr="00CD152B">
        <w:rPr>
          <w:rFonts w:ascii="Calibri" w:eastAsia="Arial Unicode MS" w:hAnsi="Calibri" w:cs="Calibri"/>
        </w:rPr>
        <w:t>ë</w:t>
      </w:r>
      <w:r>
        <w:rPr>
          <w:rFonts w:eastAsia="Arial Unicode MS"/>
        </w:rPr>
        <w:t>sisht semest</w:t>
      </w:r>
      <w:r w:rsidR="00482EFE">
        <w:rPr>
          <w:rFonts w:eastAsia="Arial Unicode MS"/>
        </w:rPr>
        <w:t>r</w:t>
      </w:r>
      <w:r>
        <w:rPr>
          <w:rFonts w:eastAsia="Arial Unicode MS"/>
        </w:rPr>
        <w:t>in e vitit) p</w:t>
      </w:r>
      <w:r w:rsidRPr="00CD152B">
        <w:rPr>
          <w:rFonts w:ascii="Calibri" w:eastAsia="Arial Unicode MS" w:hAnsi="Calibri" w:cs="Calibri"/>
        </w:rPr>
        <w:t>ë</w:t>
      </w:r>
      <w:r>
        <w:rPr>
          <w:rFonts w:eastAsia="Arial Unicode MS"/>
        </w:rPr>
        <w:t>r t</w:t>
      </w:r>
      <w:r w:rsidRPr="00CD152B">
        <w:rPr>
          <w:rFonts w:ascii="Calibri" w:eastAsia="Arial Unicode MS" w:hAnsi="Calibri" w:cs="Calibri"/>
        </w:rPr>
        <w:t>ë</w:t>
      </w:r>
      <w:r>
        <w:rPr>
          <w:rFonts w:eastAsia="Arial Unicode MS"/>
        </w:rPr>
        <w:t xml:space="preserve"> cilin ndah</w:t>
      </w:r>
      <w:r w:rsidR="00C25395">
        <w:rPr>
          <w:rFonts w:ascii="Calibri" w:eastAsia="Arial Unicode MS" w:hAnsi="Calibri" w:cs="Calibri"/>
        </w:rPr>
        <w:t>e</w:t>
      </w:r>
      <w:r>
        <w:rPr>
          <w:rFonts w:eastAsia="Arial Unicode MS"/>
        </w:rPr>
        <w:t>t bursa.</w:t>
      </w:r>
    </w:p>
    <w:p w:rsidR="00CD152B" w:rsidRDefault="00CD152B" w:rsidP="00CD152B">
      <w:pPr>
        <w:rPr>
          <w:rFonts w:eastAsia="Arial Unicode MS"/>
        </w:rPr>
      </w:pPr>
    </w:p>
    <w:p w:rsidR="00CD152B" w:rsidRDefault="00FC49CA" w:rsidP="00CD152B">
      <w:pPr>
        <w:rPr>
          <w:rFonts w:eastAsia="Arial Unicode MS"/>
        </w:rPr>
      </w:pPr>
      <w:r>
        <w:rPr>
          <w:rFonts w:eastAsia="Arial Unicode MS"/>
        </w:rPr>
        <w:t xml:space="preserve">     </w:t>
      </w:r>
      <w:r w:rsidR="00CD152B">
        <w:rPr>
          <w:rFonts w:eastAsia="Arial Unicode MS"/>
        </w:rPr>
        <w:t xml:space="preserve">1.2. Niveli </w:t>
      </w:r>
      <w:r w:rsidR="00902D0A">
        <w:rPr>
          <w:rFonts w:eastAsia="Arial Unicode MS"/>
        </w:rPr>
        <w:t>i</w:t>
      </w:r>
      <w:r w:rsidR="00CD152B">
        <w:rPr>
          <w:rFonts w:eastAsia="Arial Unicode MS"/>
        </w:rPr>
        <w:t xml:space="preserve"> studimeve master  drejtime</w:t>
      </w:r>
      <w:r w:rsidR="00902D0A">
        <w:rPr>
          <w:rFonts w:eastAsia="Arial Unicode MS"/>
        </w:rPr>
        <w:t>t</w:t>
      </w:r>
      <w:r w:rsidR="00902D0A" w:rsidRPr="00482EFE">
        <w:rPr>
          <w:rFonts w:eastAsia="Arial Unicode MS"/>
          <w:b/>
        </w:rPr>
        <w:t>:</w:t>
      </w:r>
    </w:p>
    <w:p w:rsidR="00CD152B" w:rsidRDefault="00CD152B" w:rsidP="00CD152B">
      <w:pPr>
        <w:rPr>
          <w:rFonts w:eastAsia="Arial Unicode MS"/>
        </w:rPr>
      </w:pPr>
    </w:p>
    <w:p w:rsidR="00CD152B" w:rsidRDefault="00C25395" w:rsidP="00CD152B">
      <w:pPr>
        <w:pStyle w:val="ListParagraph"/>
        <w:numPr>
          <w:ilvl w:val="0"/>
          <w:numId w:val="31"/>
        </w:numPr>
        <w:rPr>
          <w:rFonts w:eastAsia="Arial Unicode MS"/>
        </w:rPr>
      </w:pPr>
      <w:r>
        <w:rPr>
          <w:rFonts w:eastAsia="Arial Unicode MS"/>
        </w:rPr>
        <w:t>Fakulteti i Shkencave M</w:t>
      </w:r>
      <w:r w:rsidR="00482EFE">
        <w:rPr>
          <w:rFonts w:eastAsia="Arial Unicode MS"/>
        </w:rPr>
        <w:t>atematiko- Natyrore,</w:t>
      </w:r>
      <w:r>
        <w:rPr>
          <w:rFonts w:eastAsia="Arial Unicode MS"/>
        </w:rPr>
        <w:t xml:space="preserve"> Departamenti  i M</w:t>
      </w:r>
      <w:r w:rsidR="00CD152B">
        <w:rPr>
          <w:rFonts w:eastAsia="Arial Unicode MS"/>
        </w:rPr>
        <w:t>atematik</w:t>
      </w:r>
      <w:r w:rsidR="00CD152B" w:rsidRPr="00CD152B">
        <w:rPr>
          <w:rFonts w:ascii="Calibri" w:eastAsia="Arial Unicode MS" w:hAnsi="Calibri" w:cs="Calibri"/>
        </w:rPr>
        <w:t>ë</w:t>
      </w:r>
      <w:r w:rsidR="00CD152B">
        <w:rPr>
          <w:rFonts w:eastAsia="Arial Unicode MS"/>
        </w:rPr>
        <w:t>s, p</w:t>
      </w:r>
      <w:r w:rsidR="00CD152B" w:rsidRPr="00CD152B">
        <w:rPr>
          <w:rFonts w:ascii="Calibri" w:eastAsia="Arial Unicode MS" w:hAnsi="Calibri" w:cs="Calibri"/>
        </w:rPr>
        <w:t>ë</w:t>
      </w:r>
      <w:r w:rsidR="00CD152B">
        <w:rPr>
          <w:rFonts w:eastAsia="Arial Unicode MS"/>
        </w:rPr>
        <w:t>rkat</w:t>
      </w:r>
      <w:r w:rsidR="00CD152B" w:rsidRPr="00CD152B">
        <w:rPr>
          <w:rFonts w:ascii="Calibri" w:eastAsia="Arial Unicode MS" w:hAnsi="Calibri" w:cs="Calibri"/>
        </w:rPr>
        <w:t>ë</w:t>
      </w:r>
      <w:r>
        <w:rPr>
          <w:rFonts w:eastAsia="Arial Unicode MS"/>
        </w:rPr>
        <w:t>sisht F</w:t>
      </w:r>
      <w:r w:rsidR="00CD152B">
        <w:rPr>
          <w:rFonts w:eastAsia="Arial Unicode MS"/>
        </w:rPr>
        <w:t>izik</w:t>
      </w:r>
      <w:r w:rsidR="00CD152B" w:rsidRPr="00CD152B">
        <w:rPr>
          <w:rFonts w:ascii="Calibri" w:eastAsia="Arial Unicode MS" w:hAnsi="Calibri" w:cs="Calibri"/>
        </w:rPr>
        <w:t>ë</w:t>
      </w:r>
      <w:r w:rsidR="00CD152B">
        <w:rPr>
          <w:rFonts w:eastAsia="Arial Unicode MS"/>
        </w:rPr>
        <w:t>s.</w:t>
      </w:r>
    </w:p>
    <w:p w:rsidR="00CD152B" w:rsidRDefault="00A1013C" w:rsidP="00CD152B">
      <w:pPr>
        <w:pStyle w:val="ListParagraph"/>
        <w:numPr>
          <w:ilvl w:val="0"/>
          <w:numId w:val="31"/>
        </w:numPr>
        <w:rPr>
          <w:rFonts w:eastAsia="Arial Unicode MS"/>
        </w:rPr>
      </w:pPr>
      <w:r>
        <w:rPr>
          <w:rFonts w:eastAsia="Arial Unicode MS"/>
        </w:rPr>
        <w:t>Fakulteti Teknik</w:t>
      </w:r>
    </w:p>
    <w:p w:rsidR="002A5CD7" w:rsidRDefault="00FC49CA" w:rsidP="00CD152B">
      <w:pPr>
        <w:pStyle w:val="ListParagraph"/>
        <w:numPr>
          <w:ilvl w:val="0"/>
          <w:numId w:val="31"/>
        </w:numPr>
        <w:rPr>
          <w:rFonts w:eastAsia="Arial Unicode MS"/>
        </w:rPr>
      </w:pPr>
      <w:r>
        <w:rPr>
          <w:rFonts w:eastAsia="Arial Unicode MS"/>
        </w:rPr>
        <w:t>S</w:t>
      </w:r>
      <w:r w:rsidR="002A5CD7">
        <w:rPr>
          <w:rFonts w:eastAsia="Arial Unicode MS"/>
        </w:rPr>
        <w:t>pecializime n</w:t>
      </w:r>
      <w:r w:rsidR="002A5CD7" w:rsidRPr="002A5CD7">
        <w:rPr>
          <w:rFonts w:ascii="Calibri" w:eastAsia="Arial Unicode MS" w:hAnsi="Calibri" w:cs="Calibri"/>
        </w:rPr>
        <w:t>ë</w:t>
      </w:r>
      <w:r w:rsidR="002A5CD7">
        <w:rPr>
          <w:rFonts w:eastAsia="Arial Unicode MS"/>
        </w:rPr>
        <w:t xml:space="preserve"> l</w:t>
      </w:r>
      <w:r w:rsidR="002A5CD7" w:rsidRPr="002A5CD7">
        <w:rPr>
          <w:rFonts w:ascii="Calibri" w:eastAsia="Arial Unicode MS" w:hAnsi="Calibri" w:cs="Calibri"/>
        </w:rPr>
        <w:t>ë</w:t>
      </w:r>
      <w:r w:rsidR="002A5CD7">
        <w:rPr>
          <w:rFonts w:eastAsia="Arial Unicode MS"/>
        </w:rPr>
        <w:t>min e mjek</w:t>
      </w:r>
      <w:r w:rsidR="002A5CD7" w:rsidRPr="002A5CD7">
        <w:rPr>
          <w:rFonts w:ascii="Calibri" w:eastAsia="Arial Unicode MS" w:hAnsi="Calibri" w:cs="Calibri"/>
        </w:rPr>
        <w:t>ë</w:t>
      </w:r>
      <w:r w:rsidR="002A5CD7">
        <w:rPr>
          <w:rFonts w:eastAsia="Arial Unicode MS"/>
        </w:rPr>
        <w:t>sis</w:t>
      </w:r>
      <w:r w:rsidR="002A5CD7" w:rsidRPr="002A5CD7">
        <w:rPr>
          <w:rFonts w:ascii="Calibri" w:eastAsia="Arial Unicode MS" w:hAnsi="Calibri" w:cs="Calibri"/>
        </w:rPr>
        <w:t>ë</w:t>
      </w:r>
      <w:r w:rsidR="002A5CD7">
        <w:rPr>
          <w:rFonts w:eastAsia="Arial Unicode MS"/>
        </w:rPr>
        <w:t>.</w:t>
      </w:r>
    </w:p>
    <w:p w:rsidR="00FC49CA" w:rsidRDefault="00FC49CA" w:rsidP="00FC49CA">
      <w:pPr>
        <w:rPr>
          <w:rFonts w:eastAsia="Arial Unicode MS"/>
        </w:rPr>
      </w:pPr>
    </w:p>
    <w:p w:rsidR="00FC49CA" w:rsidRPr="00FC49CA" w:rsidRDefault="00723515" w:rsidP="00FC49CA">
      <w:pPr>
        <w:pStyle w:val="ListParagraph"/>
        <w:numPr>
          <w:ilvl w:val="1"/>
          <w:numId w:val="25"/>
        </w:numPr>
        <w:rPr>
          <w:rFonts w:ascii="Calibri" w:eastAsia="Arial Unicode MS" w:hAnsi="Calibri"/>
        </w:rPr>
      </w:pPr>
      <w:r>
        <w:rPr>
          <w:rFonts w:eastAsia="Arial Unicode MS"/>
        </w:rPr>
        <w:t>Niveli i</w:t>
      </w:r>
      <w:r w:rsidR="00FC49CA" w:rsidRPr="00FC49CA">
        <w:rPr>
          <w:rFonts w:eastAsia="Arial Unicode MS"/>
        </w:rPr>
        <w:t xml:space="preserve"> doktoratur</w:t>
      </w:r>
      <w:r w:rsidR="00FC49CA" w:rsidRPr="00FC49CA">
        <w:rPr>
          <w:rFonts w:ascii="Calibri" w:eastAsia="Arial Unicode MS" w:hAnsi="Calibri"/>
        </w:rPr>
        <w:t>ës</w:t>
      </w:r>
    </w:p>
    <w:p w:rsidR="00FC49CA" w:rsidRPr="00FC49CA" w:rsidRDefault="00FC49CA" w:rsidP="00FC49CA">
      <w:pPr>
        <w:rPr>
          <w:rFonts w:eastAsia="Arial Unicode MS"/>
        </w:rPr>
      </w:pPr>
    </w:p>
    <w:p w:rsidR="002A5CD7" w:rsidRDefault="00FC49CA" w:rsidP="002A5CD7">
      <w:pPr>
        <w:rPr>
          <w:rFonts w:eastAsia="Arial Unicode MS"/>
        </w:rPr>
      </w:pPr>
      <w:r>
        <w:rPr>
          <w:rFonts w:eastAsia="Arial Unicode MS"/>
        </w:rPr>
        <w:t xml:space="preserve">        Nga l</w:t>
      </w:r>
      <w:r w:rsidRPr="00FC49CA">
        <w:rPr>
          <w:rFonts w:ascii="Calibri" w:eastAsia="Arial Unicode MS" w:hAnsi="Calibri"/>
        </w:rPr>
        <w:t>ë</w:t>
      </w:r>
      <w:r>
        <w:rPr>
          <w:rFonts w:ascii="Calibri" w:eastAsia="Arial Unicode MS" w:hAnsi="Calibri"/>
        </w:rPr>
        <w:t>mit</w:t>
      </w:r>
      <w:r w:rsidRPr="00FC49CA">
        <w:rPr>
          <w:rFonts w:ascii="Calibri" w:eastAsia="Arial Unicode MS" w:hAnsi="Calibri"/>
        </w:rPr>
        <w:t>ë</w:t>
      </w:r>
      <w:r w:rsidR="00482EFE">
        <w:rPr>
          <w:rFonts w:ascii="Calibri" w:eastAsia="Arial Unicode MS" w:hAnsi="Calibri"/>
        </w:rPr>
        <w:t xml:space="preserve"> e shkencave,</w:t>
      </w:r>
      <w:r>
        <w:rPr>
          <w:rFonts w:ascii="Calibri" w:eastAsia="Arial Unicode MS" w:hAnsi="Calibri"/>
        </w:rPr>
        <w:t xml:space="preserve">  natyrore, teknike</w:t>
      </w:r>
      <w:bookmarkStart w:id="0" w:name="_GoBack"/>
      <w:bookmarkEnd w:id="0"/>
      <w:r w:rsidR="002D7CB5">
        <w:rPr>
          <w:rFonts w:ascii="Calibri" w:eastAsia="Arial Unicode MS" w:hAnsi="Calibri"/>
        </w:rPr>
        <w:t xml:space="preserve"> dhe</w:t>
      </w:r>
      <w:r w:rsidR="00902D0A">
        <w:rPr>
          <w:rFonts w:ascii="Calibri" w:eastAsia="Arial Unicode MS" w:hAnsi="Calibri"/>
        </w:rPr>
        <w:t xml:space="preserve"> amb</w:t>
      </w:r>
      <w:r w:rsidR="002D7CB5">
        <w:rPr>
          <w:rFonts w:ascii="Calibri" w:eastAsia="Arial Unicode MS" w:hAnsi="Calibri"/>
        </w:rPr>
        <w:t>ientit</w:t>
      </w:r>
    </w:p>
    <w:p w:rsidR="002A5CD7" w:rsidRDefault="002A5CD7" w:rsidP="002A5CD7">
      <w:pPr>
        <w:rPr>
          <w:rFonts w:eastAsia="Arial Unicode MS"/>
        </w:rPr>
      </w:pPr>
    </w:p>
    <w:p w:rsidR="001160BB" w:rsidRDefault="002A5CD7" w:rsidP="002A5CD7">
      <w:pPr>
        <w:rPr>
          <w:rFonts w:eastAsia="Arial Unicode MS"/>
        </w:rPr>
      </w:pPr>
      <w:r>
        <w:rPr>
          <w:rFonts w:eastAsia="Arial Unicode MS"/>
        </w:rPr>
        <w:t xml:space="preserve">                                             </w:t>
      </w:r>
      <w:r w:rsidR="00AC51F6">
        <w:rPr>
          <w:rFonts w:eastAsia="Arial Unicode MS"/>
        </w:rPr>
        <w:t xml:space="preserve">    </w:t>
      </w:r>
      <w:r>
        <w:rPr>
          <w:rFonts w:eastAsia="Arial Unicode MS"/>
        </w:rPr>
        <w:t xml:space="preserve"> </w:t>
      </w:r>
      <w:r w:rsidR="00902D0A">
        <w:rPr>
          <w:rFonts w:eastAsia="Arial Unicode MS"/>
        </w:rPr>
        <w:t xml:space="preserve">         </w:t>
      </w:r>
      <w:r>
        <w:rPr>
          <w:rFonts w:eastAsia="Arial Unicode MS"/>
        </w:rPr>
        <w:t xml:space="preserve"> </w:t>
      </w:r>
    </w:p>
    <w:p w:rsidR="002A5CD7" w:rsidRPr="00902D0A" w:rsidRDefault="001160BB" w:rsidP="002A5CD7">
      <w:pPr>
        <w:rPr>
          <w:rFonts w:eastAsia="Arial Unicode MS"/>
          <w:b/>
        </w:rPr>
      </w:pPr>
      <w:r>
        <w:rPr>
          <w:rFonts w:eastAsia="Arial Unicode MS"/>
        </w:rPr>
        <w:t xml:space="preserve">                                                          </w:t>
      </w:r>
      <w:r w:rsidR="00B564C9">
        <w:rPr>
          <w:rFonts w:eastAsia="Arial Unicode MS"/>
        </w:rPr>
        <w:t xml:space="preserve"> </w:t>
      </w:r>
      <w:r>
        <w:rPr>
          <w:rFonts w:eastAsia="Arial Unicode MS"/>
        </w:rPr>
        <w:t xml:space="preserve">     </w:t>
      </w:r>
      <w:r w:rsidR="00B564C9">
        <w:rPr>
          <w:rFonts w:eastAsia="Arial Unicode MS"/>
        </w:rPr>
        <w:t xml:space="preserve"> </w:t>
      </w:r>
      <w:r w:rsidR="002A5CD7" w:rsidRPr="00902D0A">
        <w:rPr>
          <w:rFonts w:eastAsia="Arial Unicode MS"/>
          <w:b/>
        </w:rPr>
        <w:t>Neni  9.</w:t>
      </w:r>
    </w:p>
    <w:p w:rsidR="002A5CD7" w:rsidRPr="00902D0A" w:rsidRDefault="00902D0A" w:rsidP="002A5CD7">
      <w:pPr>
        <w:rPr>
          <w:rFonts w:eastAsia="Arial Unicode MS"/>
          <w:b/>
        </w:rPr>
      </w:pPr>
      <w:r>
        <w:rPr>
          <w:rFonts w:eastAsia="Arial Unicode MS"/>
          <w:b/>
        </w:rPr>
        <w:t xml:space="preserve"> </w:t>
      </w:r>
      <w:r w:rsidR="002A5CD7" w:rsidRPr="00902D0A">
        <w:rPr>
          <w:rFonts w:eastAsia="Arial Unicode MS"/>
          <w:b/>
        </w:rPr>
        <w:t xml:space="preserve">                                </w:t>
      </w:r>
      <w:r w:rsidR="00AC51F6" w:rsidRPr="00902D0A">
        <w:rPr>
          <w:rFonts w:eastAsia="Arial Unicode MS"/>
          <w:b/>
        </w:rPr>
        <w:t xml:space="preserve">           </w:t>
      </w:r>
      <w:r w:rsidR="002A5CD7" w:rsidRPr="00902D0A">
        <w:rPr>
          <w:rFonts w:eastAsia="Arial Unicode MS"/>
          <w:b/>
        </w:rPr>
        <w:t xml:space="preserve"> </w:t>
      </w:r>
      <w:r>
        <w:rPr>
          <w:rFonts w:eastAsia="Arial Unicode MS"/>
          <w:b/>
        </w:rPr>
        <w:t xml:space="preserve">        </w:t>
      </w:r>
      <w:r w:rsidR="002A5CD7" w:rsidRPr="00902D0A">
        <w:rPr>
          <w:rFonts w:eastAsia="Arial Unicode MS"/>
          <w:b/>
        </w:rPr>
        <w:t>Lart</w:t>
      </w:r>
      <w:r w:rsidR="002A5CD7" w:rsidRPr="00902D0A">
        <w:rPr>
          <w:rFonts w:ascii="Calibri" w:eastAsia="Arial Unicode MS" w:hAnsi="Calibri" w:cs="Calibri"/>
          <w:b/>
        </w:rPr>
        <w:t>ë</w:t>
      </w:r>
      <w:r w:rsidR="002A5CD7" w:rsidRPr="00902D0A">
        <w:rPr>
          <w:rFonts w:eastAsia="Arial Unicode MS"/>
          <w:b/>
        </w:rPr>
        <w:t xml:space="preserve">sia e </w:t>
      </w:r>
      <w:r>
        <w:rPr>
          <w:rFonts w:eastAsia="Arial Unicode MS"/>
          <w:b/>
        </w:rPr>
        <w:t>burs</w:t>
      </w:r>
      <w:r w:rsidRPr="00902D0A">
        <w:rPr>
          <w:rFonts w:ascii="Calibri" w:eastAsia="Arial Unicode MS" w:hAnsi="Calibri" w:cs="Calibri"/>
          <w:b/>
        </w:rPr>
        <w:t>ë</w:t>
      </w:r>
      <w:r w:rsidR="001844CA" w:rsidRPr="00902D0A">
        <w:rPr>
          <w:rFonts w:eastAsia="Arial Unicode MS"/>
          <w:b/>
        </w:rPr>
        <w:t>s</w:t>
      </w:r>
    </w:p>
    <w:p w:rsidR="001844CA" w:rsidRDefault="001844CA" w:rsidP="002A5CD7">
      <w:pPr>
        <w:rPr>
          <w:rFonts w:eastAsia="Arial Unicode MS"/>
        </w:rPr>
      </w:pPr>
    </w:p>
    <w:p w:rsidR="001844CA" w:rsidRPr="002A5CD7" w:rsidRDefault="001844CA" w:rsidP="002A5CD7">
      <w:pPr>
        <w:rPr>
          <w:rFonts w:eastAsia="Arial Unicode MS"/>
        </w:rPr>
      </w:pPr>
      <w:r>
        <w:rPr>
          <w:rFonts w:eastAsia="Arial Unicode MS"/>
        </w:rPr>
        <w:t>Lart</w:t>
      </w:r>
      <w:r w:rsidRPr="001844CA">
        <w:rPr>
          <w:rFonts w:ascii="Calibri" w:eastAsia="Arial Unicode MS" w:hAnsi="Calibri" w:cs="Calibri"/>
        </w:rPr>
        <w:t>ë</w:t>
      </w:r>
      <w:r w:rsidR="00902D0A">
        <w:rPr>
          <w:rFonts w:eastAsia="Arial Unicode MS"/>
        </w:rPr>
        <w:t>sia e burs</w:t>
      </w:r>
      <w:r w:rsidR="00902D0A" w:rsidRPr="00902D0A">
        <w:rPr>
          <w:rFonts w:ascii="Calibri" w:eastAsia="Arial Unicode MS" w:hAnsi="Calibri" w:cs="Calibri"/>
        </w:rPr>
        <w:t>ë</w:t>
      </w:r>
      <w:r>
        <w:rPr>
          <w:rFonts w:eastAsia="Arial Unicode MS"/>
        </w:rPr>
        <w:t xml:space="preserve">s </w:t>
      </w:r>
      <w:r w:rsidR="00AE7BC8">
        <w:rPr>
          <w:rFonts w:eastAsia="Arial Unicode MS"/>
        </w:rPr>
        <w:t>do t</w:t>
      </w:r>
      <w:r w:rsidR="00AE7BC8" w:rsidRPr="00AE7BC8">
        <w:rPr>
          <w:rFonts w:ascii="Calibri" w:eastAsia="Arial Unicode MS" w:hAnsi="Calibri" w:cs="Calibri"/>
        </w:rPr>
        <w:t>ë</w:t>
      </w:r>
      <w:r w:rsidR="00AE7BC8">
        <w:rPr>
          <w:rFonts w:eastAsia="Arial Unicode MS"/>
        </w:rPr>
        <w:t xml:space="preserve"> shkall</w:t>
      </w:r>
      <w:r w:rsidR="00AE7BC8" w:rsidRPr="00AE7BC8">
        <w:rPr>
          <w:rFonts w:ascii="Calibri" w:eastAsia="Arial Unicode MS" w:hAnsi="Calibri" w:cs="Calibri"/>
        </w:rPr>
        <w:t>ë</w:t>
      </w:r>
      <w:r w:rsidR="00AE7BC8">
        <w:rPr>
          <w:rFonts w:eastAsia="Arial Unicode MS"/>
        </w:rPr>
        <w:t>zoh</w:t>
      </w:r>
      <w:r w:rsidR="00723515">
        <w:rPr>
          <w:rFonts w:ascii="Calibri" w:eastAsia="Arial Unicode MS" w:hAnsi="Calibri" w:cs="Calibri"/>
        </w:rPr>
        <w:t>e</w:t>
      </w:r>
      <w:r w:rsidR="00AE7BC8">
        <w:rPr>
          <w:rFonts w:eastAsia="Arial Unicode MS"/>
        </w:rPr>
        <w:t>t n</w:t>
      </w:r>
      <w:r w:rsidR="00AE7BC8" w:rsidRPr="00AE7BC8">
        <w:rPr>
          <w:rFonts w:ascii="Calibri" w:eastAsia="Arial Unicode MS" w:hAnsi="Calibri" w:cs="Calibri"/>
        </w:rPr>
        <w:t>ë</w:t>
      </w:r>
      <w:r w:rsidR="006736F3">
        <w:rPr>
          <w:rFonts w:eastAsia="Arial Unicode MS"/>
        </w:rPr>
        <w:t xml:space="preserve"> 5</w:t>
      </w:r>
      <w:r w:rsidR="00AE7BC8">
        <w:rPr>
          <w:rFonts w:eastAsia="Arial Unicode MS"/>
        </w:rPr>
        <w:t xml:space="preserve"> (</w:t>
      </w:r>
      <w:r w:rsidR="006736F3">
        <w:rPr>
          <w:rFonts w:eastAsia="Arial Unicode MS"/>
        </w:rPr>
        <w:t>pes</w:t>
      </w:r>
      <w:r w:rsidR="006736F3" w:rsidRPr="006736F3">
        <w:rPr>
          <w:rFonts w:ascii="Calibri" w:eastAsia="Arial Unicode MS" w:hAnsi="Calibri"/>
        </w:rPr>
        <w:t>ë</w:t>
      </w:r>
      <w:r w:rsidR="00AE7BC8">
        <w:rPr>
          <w:rFonts w:eastAsia="Arial Unicode MS"/>
        </w:rPr>
        <w:t>) kategori</w:t>
      </w:r>
      <w:r w:rsidR="004745E4">
        <w:rPr>
          <w:rFonts w:eastAsia="Arial Unicode MS"/>
        </w:rPr>
        <w:t xml:space="preserve"> për</w:t>
      </w:r>
      <w:r w:rsidR="004745E4" w:rsidRPr="00482EFE">
        <w:rPr>
          <w:rFonts w:eastAsia="Arial Unicode MS"/>
          <w:b/>
        </w:rPr>
        <w:t xml:space="preserve"> :</w:t>
      </w:r>
    </w:p>
    <w:p w:rsidR="008D1505" w:rsidRDefault="008D1505" w:rsidP="008D1505">
      <w:pPr>
        <w:rPr>
          <w:rFonts w:eastAsia="Arial Unicode MS"/>
        </w:rPr>
      </w:pPr>
    </w:p>
    <w:p w:rsidR="008D1505" w:rsidRDefault="00723515" w:rsidP="00AE7BC8">
      <w:pPr>
        <w:pStyle w:val="ListParagraph"/>
        <w:numPr>
          <w:ilvl w:val="0"/>
          <w:numId w:val="32"/>
        </w:numPr>
        <w:rPr>
          <w:rFonts w:eastAsia="Arial Unicode MS"/>
        </w:rPr>
      </w:pPr>
      <w:r>
        <w:rPr>
          <w:rFonts w:eastAsia="Arial Unicode MS"/>
        </w:rPr>
        <w:t>S</w:t>
      </w:r>
      <w:r w:rsidR="00AE7BC8">
        <w:rPr>
          <w:rFonts w:eastAsia="Arial Unicode MS"/>
        </w:rPr>
        <w:t>tudent</w:t>
      </w:r>
      <w:r w:rsidR="00AE7BC8" w:rsidRPr="00AE7BC8">
        <w:rPr>
          <w:rFonts w:ascii="Calibri" w:eastAsia="Arial Unicode MS" w:hAnsi="Calibri" w:cs="Calibri"/>
        </w:rPr>
        <w:t>ë</w:t>
      </w:r>
      <w:r w:rsidR="00AE7BC8">
        <w:rPr>
          <w:rFonts w:eastAsia="Arial Unicode MS"/>
        </w:rPr>
        <w:t>t e vitit t</w:t>
      </w:r>
      <w:r w:rsidR="00AE7BC8" w:rsidRPr="00AE7BC8">
        <w:rPr>
          <w:rFonts w:ascii="Calibri" w:eastAsia="Arial Unicode MS" w:hAnsi="Calibri" w:cs="Calibri"/>
        </w:rPr>
        <w:t>ë</w:t>
      </w:r>
      <w:r w:rsidR="00AE7BC8">
        <w:rPr>
          <w:rFonts w:eastAsia="Arial Unicode MS"/>
        </w:rPr>
        <w:t xml:space="preserve"> dyt</w:t>
      </w:r>
      <w:r w:rsidR="00AE7BC8" w:rsidRPr="00AE7BC8">
        <w:rPr>
          <w:rFonts w:ascii="Calibri" w:eastAsia="Arial Unicode MS" w:hAnsi="Calibri" w:cs="Calibri"/>
        </w:rPr>
        <w:t>ë</w:t>
      </w:r>
      <w:r w:rsidR="00701AD6">
        <w:rPr>
          <w:rFonts w:ascii="Calibri" w:eastAsia="Arial Unicode MS" w:hAnsi="Calibri" w:cs="Calibri"/>
        </w:rPr>
        <w:t>,</w:t>
      </w:r>
      <w:r>
        <w:rPr>
          <w:rFonts w:eastAsia="Arial Unicode MS"/>
        </w:rPr>
        <w:t xml:space="preserve"> me notë</w:t>
      </w:r>
      <w:r w:rsidR="00AE7BC8">
        <w:rPr>
          <w:rFonts w:eastAsia="Arial Unicode MS"/>
        </w:rPr>
        <w:t xml:space="preserve"> </w:t>
      </w:r>
      <w:r w:rsidR="00AC51F6">
        <w:rPr>
          <w:rFonts w:eastAsia="Arial Unicode MS"/>
        </w:rPr>
        <w:t>mesatare gjer</w:t>
      </w:r>
      <w:r w:rsidR="00AC51F6" w:rsidRPr="00AC51F6">
        <w:rPr>
          <w:rFonts w:ascii="Calibri" w:eastAsia="Arial Unicode MS" w:hAnsi="Calibri" w:cs="Calibri"/>
        </w:rPr>
        <w:t>ë</w:t>
      </w:r>
      <w:r w:rsidR="00AC51F6">
        <w:rPr>
          <w:rFonts w:eastAsia="Arial Unicode MS"/>
        </w:rPr>
        <w:t xml:space="preserve"> n</w:t>
      </w:r>
      <w:r w:rsidR="00AC51F6" w:rsidRPr="00AC51F6">
        <w:rPr>
          <w:rFonts w:ascii="Calibri" w:eastAsia="Arial Unicode MS" w:hAnsi="Calibri" w:cs="Calibri"/>
        </w:rPr>
        <w:t>ë</w:t>
      </w:r>
      <w:r w:rsidR="00AC51F6">
        <w:rPr>
          <w:rFonts w:eastAsia="Arial Unicode MS"/>
        </w:rPr>
        <w:t xml:space="preserve"> </w:t>
      </w:r>
      <w:r w:rsidR="00AE7BC8">
        <w:rPr>
          <w:rFonts w:eastAsia="Arial Unicode MS"/>
        </w:rPr>
        <w:t>8</w:t>
      </w:r>
      <w:r w:rsidR="00AC51F6">
        <w:rPr>
          <w:rFonts w:eastAsia="Arial Unicode MS"/>
        </w:rPr>
        <w:t>-t</w:t>
      </w:r>
      <w:r w:rsidR="00AC51F6" w:rsidRPr="00AC51F6">
        <w:rPr>
          <w:rFonts w:ascii="Calibri" w:eastAsia="Arial Unicode MS" w:hAnsi="Calibri" w:cs="Calibri"/>
        </w:rPr>
        <w:t>ë</w:t>
      </w:r>
      <w:r w:rsidR="00AE7BC8">
        <w:rPr>
          <w:rFonts w:eastAsia="Arial Unicode MS"/>
        </w:rPr>
        <w:t>, kategori e par</w:t>
      </w:r>
      <w:r w:rsidR="005F2442" w:rsidRPr="005F2442">
        <w:rPr>
          <w:rFonts w:ascii="Calibri" w:eastAsia="Arial Unicode MS" w:hAnsi="Calibri" w:cs="Calibri"/>
        </w:rPr>
        <w:t>ë</w:t>
      </w:r>
      <w:r w:rsidR="00482EFE">
        <w:rPr>
          <w:rFonts w:ascii="Calibri" w:eastAsia="Arial Unicode MS" w:hAnsi="Calibri" w:cs="Calibri"/>
        </w:rPr>
        <w:t>.</w:t>
      </w:r>
    </w:p>
    <w:p w:rsidR="00AE7BC8" w:rsidRDefault="00723515" w:rsidP="00AE7BC8">
      <w:pPr>
        <w:pStyle w:val="ListParagraph"/>
        <w:numPr>
          <w:ilvl w:val="0"/>
          <w:numId w:val="32"/>
        </w:numPr>
        <w:rPr>
          <w:rFonts w:eastAsia="Arial Unicode MS"/>
        </w:rPr>
      </w:pPr>
      <w:r>
        <w:rPr>
          <w:rFonts w:eastAsia="Arial Unicode MS"/>
        </w:rPr>
        <w:t>S</w:t>
      </w:r>
      <w:r w:rsidR="00AE7BC8">
        <w:rPr>
          <w:rFonts w:eastAsia="Arial Unicode MS"/>
        </w:rPr>
        <w:t>tudent</w:t>
      </w:r>
      <w:r w:rsidR="00AE7BC8" w:rsidRPr="00AE7BC8">
        <w:rPr>
          <w:rFonts w:ascii="Calibri" w:eastAsia="Arial Unicode MS" w:hAnsi="Calibri" w:cs="Calibri"/>
        </w:rPr>
        <w:t>ë</w:t>
      </w:r>
      <w:r w:rsidR="00AE7BC8">
        <w:rPr>
          <w:rFonts w:eastAsia="Arial Unicode MS"/>
        </w:rPr>
        <w:t>t e vitit t</w:t>
      </w:r>
      <w:r w:rsidR="00AE7BC8" w:rsidRPr="00AE7BC8">
        <w:rPr>
          <w:rFonts w:ascii="Calibri" w:eastAsia="Arial Unicode MS" w:hAnsi="Calibri" w:cs="Calibri"/>
        </w:rPr>
        <w:t>ë</w:t>
      </w:r>
      <w:r w:rsidR="00AE7BC8">
        <w:rPr>
          <w:rFonts w:eastAsia="Arial Unicode MS"/>
        </w:rPr>
        <w:t xml:space="preserve"> dyt</w:t>
      </w:r>
      <w:r w:rsidR="00AE7BC8" w:rsidRPr="00AE7BC8">
        <w:rPr>
          <w:rFonts w:ascii="Calibri" w:eastAsia="Arial Unicode MS" w:hAnsi="Calibri" w:cs="Calibri"/>
        </w:rPr>
        <w:t>ë</w:t>
      </w:r>
      <w:r w:rsidR="00701AD6">
        <w:rPr>
          <w:rFonts w:ascii="Calibri" w:eastAsia="Arial Unicode MS" w:hAnsi="Calibri" w:cs="Calibri"/>
        </w:rPr>
        <w:t>,</w:t>
      </w:r>
      <w:r>
        <w:rPr>
          <w:rFonts w:eastAsia="Arial Unicode MS"/>
        </w:rPr>
        <w:t xml:space="preserve"> me notë</w:t>
      </w:r>
      <w:r w:rsidR="00AE7BC8">
        <w:rPr>
          <w:rFonts w:eastAsia="Arial Unicode MS"/>
        </w:rPr>
        <w:t xml:space="preserve"> mesatare</w:t>
      </w:r>
      <w:r w:rsidR="00AC51F6">
        <w:rPr>
          <w:rFonts w:eastAsia="Arial Unicode MS"/>
        </w:rPr>
        <w:t>,</w:t>
      </w:r>
      <w:r w:rsidR="00AE7BC8">
        <w:rPr>
          <w:rFonts w:eastAsia="Arial Unicode MS"/>
        </w:rPr>
        <w:t xml:space="preserve"> 8</w:t>
      </w:r>
      <w:r w:rsidR="00AC51F6">
        <w:rPr>
          <w:rFonts w:eastAsia="Arial Unicode MS"/>
        </w:rPr>
        <w:t>-t</w:t>
      </w:r>
      <w:r w:rsidR="00AC51F6" w:rsidRPr="00AC51F6">
        <w:rPr>
          <w:rFonts w:ascii="Calibri" w:eastAsia="Arial Unicode MS" w:hAnsi="Calibri" w:cs="Calibri"/>
        </w:rPr>
        <w:t>ë</w:t>
      </w:r>
      <w:r w:rsidR="00AC51F6">
        <w:rPr>
          <w:rFonts w:eastAsia="Arial Unicode MS"/>
        </w:rPr>
        <w:t xml:space="preserve"> e m</w:t>
      </w:r>
      <w:r w:rsidR="00AC51F6" w:rsidRPr="00AC51F6">
        <w:rPr>
          <w:rFonts w:ascii="Calibri" w:eastAsia="Arial Unicode MS" w:hAnsi="Calibri" w:cs="Calibri"/>
        </w:rPr>
        <w:t>ë</w:t>
      </w:r>
      <w:r w:rsidR="00AC51F6">
        <w:rPr>
          <w:rFonts w:eastAsia="Arial Unicode MS"/>
        </w:rPr>
        <w:t xml:space="preserve"> tep</w:t>
      </w:r>
      <w:r w:rsidR="00AC51F6" w:rsidRPr="00AC51F6">
        <w:rPr>
          <w:rFonts w:ascii="Calibri" w:eastAsia="Arial Unicode MS" w:hAnsi="Calibri" w:cs="Calibri"/>
        </w:rPr>
        <w:t>ë</w:t>
      </w:r>
      <w:r w:rsidR="00AC51F6">
        <w:rPr>
          <w:rFonts w:eastAsia="Arial Unicode MS"/>
        </w:rPr>
        <w:t>r</w:t>
      </w:r>
      <w:r w:rsidR="00AE7BC8">
        <w:rPr>
          <w:rFonts w:eastAsia="Arial Unicode MS"/>
        </w:rPr>
        <w:t>, kategori e dyt</w:t>
      </w:r>
      <w:r w:rsidR="00AE7BC8" w:rsidRPr="00AE7BC8">
        <w:rPr>
          <w:rFonts w:ascii="Calibri" w:eastAsia="Arial Unicode MS" w:hAnsi="Calibri" w:cs="Calibri"/>
        </w:rPr>
        <w:t>ë</w:t>
      </w:r>
      <w:r w:rsidR="00482EFE">
        <w:rPr>
          <w:rFonts w:ascii="Calibri" w:eastAsia="Arial Unicode MS" w:hAnsi="Calibri" w:cs="Calibri"/>
        </w:rPr>
        <w:t>.</w:t>
      </w:r>
    </w:p>
    <w:p w:rsidR="00AE7BC8" w:rsidRDefault="00723515" w:rsidP="00AE7BC8">
      <w:pPr>
        <w:pStyle w:val="ListParagraph"/>
        <w:numPr>
          <w:ilvl w:val="0"/>
          <w:numId w:val="32"/>
        </w:numPr>
        <w:rPr>
          <w:rFonts w:eastAsia="Arial Unicode MS"/>
        </w:rPr>
      </w:pPr>
      <w:r>
        <w:rPr>
          <w:rFonts w:eastAsia="Arial Unicode MS"/>
        </w:rPr>
        <w:t>S</w:t>
      </w:r>
      <w:r w:rsidR="00AE7BC8">
        <w:rPr>
          <w:rFonts w:eastAsia="Arial Unicode MS"/>
        </w:rPr>
        <w:t>tudent</w:t>
      </w:r>
      <w:r w:rsidR="00AE7BC8" w:rsidRPr="00AE7BC8">
        <w:rPr>
          <w:rFonts w:ascii="Calibri" w:eastAsia="Arial Unicode MS" w:hAnsi="Calibri" w:cs="Calibri"/>
        </w:rPr>
        <w:t>ë</w:t>
      </w:r>
      <w:r w:rsidR="00AE7BC8">
        <w:rPr>
          <w:rFonts w:eastAsia="Arial Unicode MS"/>
        </w:rPr>
        <w:t>t e vitit t</w:t>
      </w:r>
      <w:r w:rsidR="00AE7BC8" w:rsidRPr="00AE7BC8">
        <w:rPr>
          <w:rFonts w:ascii="Calibri" w:eastAsia="Arial Unicode MS" w:hAnsi="Calibri" w:cs="Calibri"/>
        </w:rPr>
        <w:t>ë</w:t>
      </w:r>
      <w:r w:rsidR="00AE7BC8">
        <w:rPr>
          <w:rFonts w:eastAsia="Arial Unicode MS"/>
        </w:rPr>
        <w:t xml:space="preserve"> tret</w:t>
      </w:r>
      <w:r w:rsidR="00AE7BC8" w:rsidRPr="00AE7BC8">
        <w:rPr>
          <w:rFonts w:ascii="Calibri" w:eastAsia="Arial Unicode MS" w:hAnsi="Calibri" w:cs="Calibri"/>
        </w:rPr>
        <w:t>ë</w:t>
      </w:r>
      <w:r w:rsidR="00701AD6">
        <w:rPr>
          <w:rFonts w:ascii="Calibri" w:eastAsia="Arial Unicode MS" w:hAnsi="Calibri" w:cs="Calibri"/>
        </w:rPr>
        <w:t>,</w:t>
      </w:r>
      <w:r>
        <w:rPr>
          <w:rFonts w:eastAsia="Arial Unicode MS"/>
        </w:rPr>
        <w:t xml:space="preserve"> me notë</w:t>
      </w:r>
      <w:r w:rsidR="00AE7BC8">
        <w:rPr>
          <w:rFonts w:eastAsia="Arial Unicode MS"/>
        </w:rPr>
        <w:t xml:space="preserve"> mesatare</w:t>
      </w:r>
      <w:r w:rsidR="00AC51F6">
        <w:rPr>
          <w:rFonts w:eastAsia="Arial Unicode MS"/>
        </w:rPr>
        <w:t xml:space="preserve"> gj</w:t>
      </w:r>
      <w:r>
        <w:rPr>
          <w:rFonts w:ascii="Calibri" w:eastAsia="Arial Unicode MS" w:hAnsi="Calibri" w:cs="Calibri"/>
        </w:rPr>
        <w:t>e</w:t>
      </w:r>
      <w:r w:rsidR="00AC51F6">
        <w:rPr>
          <w:rFonts w:eastAsia="Arial Unicode MS"/>
        </w:rPr>
        <w:t>r</w:t>
      </w:r>
      <w:r w:rsidR="00AC51F6" w:rsidRPr="00AC51F6">
        <w:rPr>
          <w:rFonts w:ascii="Calibri" w:eastAsia="Arial Unicode MS" w:hAnsi="Calibri" w:cs="Calibri"/>
        </w:rPr>
        <w:t>ë</w:t>
      </w:r>
      <w:r w:rsidR="00AC51F6">
        <w:rPr>
          <w:rFonts w:eastAsia="Arial Unicode MS"/>
        </w:rPr>
        <w:t xml:space="preserve"> n</w:t>
      </w:r>
      <w:r w:rsidR="00AC51F6" w:rsidRPr="00AC51F6">
        <w:rPr>
          <w:rFonts w:ascii="Calibri" w:eastAsia="Arial Unicode MS" w:hAnsi="Calibri" w:cs="Calibri"/>
        </w:rPr>
        <w:t>ë</w:t>
      </w:r>
      <w:r w:rsidR="00AC51F6">
        <w:rPr>
          <w:rFonts w:eastAsia="Arial Unicode MS"/>
        </w:rPr>
        <w:t xml:space="preserve"> </w:t>
      </w:r>
      <w:r w:rsidR="00AE7BC8">
        <w:rPr>
          <w:rFonts w:eastAsia="Arial Unicode MS"/>
        </w:rPr>
        <w:t>8</w:t>
      </w:r>
      <w:r w:rsidR="00AC51F6">
        <w:rPr>
          <w:rFonts w:eastAsia="Arial Unicode MS"/>
        </w:rPr>
        <w:t>-t</w:t>
      </w:r>
      <w:r w:rsidR="00AC51F6" w:rsidRPr="00AC51F6">
        <w:rPr>
          <w:rFonts w:ascii="Calibri" w:eastAsia="Arial Unicode MS" w:hAnsi="Calibri" w:cs="Calibri"/>
        </w:rPr>
        <w:t>ë</w:t>
      </w:r>
      <w:r w:rsidR="00AE7BC8">
        <w:rPr>
          <w:rFonts w:eastAsia="Arial Unicode MS"/>
        </w:rPr>
        <w:t>, kategori e dyt</w:t>
      </w:r>
      <w:r w:rsidR="00AE7BC8" w:rsidRPr="00AE7BC8">
        <w:rPr>
          <w:rFonts w:ascii="Calibri" w:eastAsia="Arial Unicode MS" w:hAnsi="Calibri" w:cs="Calibri"/>
        </w:rPr>
        <w:t>ë</w:t>
      </w:r>
      <w:r w:rsidR="00482EFE">
        <w:rPr>
          <w:rFonts w:ascii="Calibri" w:eastAsia="Arial Unicode MS" w:hAnsi="Calibri" w:cs="Calibri"/>
        </w:rPr>
        <w:t>.</w:t>
      </w:r>
    </w:p>
    <w:p w:rsidR="00AE7BC8" w:rsidRDefault="00723515" w:rsidP="00AE7BC8">
      <w:pPr>
        <w:pStyle w:val="ListParagraph"/>
        <w:numPr>
          <w:ilvl w:val="0"/>
          <w:numId w:val="32"/>
        </w:numPr>
        <w:rPr>
          <w:rFonts w:eastAsia="Arial Unicode MS"/>
        </w:rPr>
      </w:pPr>
      <w:r>
        <w:rPr>
          <w:rFonts w:eastAsia="Arial Unicode MS"/>
        </w:rPr>
        <w:t>S</w:t>
      </w:r>
      <w:r w:rsidR="00AE7BC8">
        <w:rPr>
          <w:rFonts w:eastAsia="Arial Unicode MS"/>
        </w:rPr>
        <w:t>tudent</w:t>
      </w:r>
      <w:r w:rsidR="00AE7BC8" w:rsidRPr="00AE7BC8">
        <w:rPr>
          <w:rFonts w:ascii="Calibri" w:eastAsia="Arial Unicode MS" w:hAnsi="Calibri" w:cs="Calibri"/>
        </w:rPr>
        <w:t>ë</w:t>
      </w:r>
      <w:r w:rsidR="00AE7BC8">
        <w:rPr>
          <w:rFonts w:eastAsia="Arial Unicode MS"/>
        </w:rPr>
        <w:t>t e vitit t</w:t>
      </w:r>
      <w:r w:rsidR="00AE7BC8" w:rsidRPr="00AE7BC8">
        <w:rPr>
          <w:rFonts w:ascii="Calibri" w:eastAsia="Arial Unicode MS" w:hAnsi="Calibri" w:cs="Calibri"/>
        </w:rPr>
        <w:t>ë</w:t>
      </w:r>
      <w:r w:rsidR="00AE7BC8">
        <w:rPr>
          <w:rFonts w:eastAsia="Arial Unicode MS"/>
        </w:rPr>
        <w:t xml:space="preserve"> </w:t>
      </w:r>
      <w:r w:rsidR="00701AD6">
        <w:rPr>
          <w:rFonts w:eastAsia="Arial Unicode MS"/>
        </w:rPr>
        <w:t>tret</w:t>
      </w:r>
      <w:r w:rsidR="00701AD6" w:rsidRPr="00701AD6">
        <w:rPr>
          <w:rFonts w:ascii="Calibri" w:eastAsia="Arial Unicode MS" w:hAnsi="Calibri" w:cs="Calibri"/>
        </w:rPr>
        <w:t>ë</w:t>
      </w:r>
      <w:r w:rsidR="00701AD6">
        <w:rPr>
          <w:rFonts w:eastAsia="Arial Unicode MS"/>
        </w:rPr>
        <w:t>,</w:t>
      </w:r>
      <w:r>
        <w:rPr>
          <w:rFonts w:eastAsia="Arial Unicode MS"/>
        </w:rPr>
        <w:t xml:space="preserve"> me notë</w:t>
      </w:r>
      <w:r w:rsidR="00AE7BC8">
        <w:rPr>
          <w:rFonts w:eastAsia="Arial Unicode MS"/>
        </w:rPr>
        <w:t xml:space="preserve"> mesatare</w:t>
      </w:r>
      <w:r w:rsidR="00AC51F6">
        <w:rPr>
          <w:rFonts w:eastAsia="Arial Unicode MS"/>
        </w:rPr>
        <w:t>,</w:t>
      </w:r>
      <w:r w:rsidR="00AE7BC8">
        <w:rPr>
          <w:rFonts w:eastAsia="Arial Unicode MS"/>
        </w:rPr>
        <w:t xml:space="preserve"> 8</w:t>
      </w:r>
      <w:r w:rsidR="00AC51F6">
        <w:rPr>
          <w:rFonts w:eastAsia="Arial Unicode MS"/>
        </w:rPr>
        <w:t>-t</w:t>
      </w:r>
      <w:r w:rsidR="00AC51F6" w:rsidRPr="00AC51F6">
        <w:rPr>
          <w:rFonts w:ascii="Calibri" w:eastAsia="Arial Unicode MS" w:hAnsi="Calibri" w:cs="Calibri"/>
        </w:rPr>
        <w:t>ë</w:t>
      </w:r>
      <w:r w:rsidR="00AC51F6">
        <w:rPr>
          <w:rFonts w:eastAsia="Arial Unicode MS"/>
        </w:rPr>
        <w:t xml:space="preserve"> e m</w:t>
      </w:r>
      <w:r w:rsidR="00AC51F6" w:rsidRPr="00AC51F6">
        <w:rPr>
          <w:rFonts w:ascii="Calibri" w:eastAsia="Arial Unicode MS" w:hAnsi="Calibri" w:cs="Calibri"/>
        </w:rPr>
        <w:t>ë</w:t>
      </w:r>
      <w:r w:rsidR="00AC51F6">
        <w:rPr>
          <w:rFonts w:ascii="Calibri" w:eastAsia="Arial Unicode MS" w:hAnsi="Calibri" w:cs="Calibri"/>
        </w:rPr>
        <w:t xml:space="preserve"> tep</w:t>
      </w:r>
      <w:r w:rsidR="00AC51F6" w:rsidRPr="00AC51F6">
        <w:rPr>
          <w:rFonts w:ascii="Calibri" w:eastAsia="Arial Unicode MS" w:hAnsi="Calibri" w:cs="Calibri"/>
        </w:rPr>
        <w:t>ë</w:t>
      </w:r>
      <w:r w:rsidR="00AC51F6">
        <w:rPr>
          <w:rFonts w:ascii="Calibri" w:eastAsia="Arial Unicode MS" w:hAnsi="Calibri" w:cs="Calibri"/>
        </w:rPr>
        <w:t>r</w:t>
      </w:r>
      <w:r w:rsidR="00AE7BC8">
        <w:rPr>
          <w:rFonts w:eastAsia="Arial Unicode MS"/>
        </w:rPr>
        <w:t>, kategori e tret</w:t>
      </w:r>
      <w:r w:rsidR="00AE7BC8" w:rsidRPr="00AE7BC8">
        <w:rPr>
          <w:rFonts w:ascii="Calibri" w:eastAsia="Arial Unicode MS" w:hAnsi="Calibri" w:cs="Calibri"/>
        </w:rPr>
        <w:t>ë</w:t>
      </w:r>
      <w:r w:rsidR="00482EFE">
        <w:rPr>
          <w:rFonts w:ascii="Calibri" w:eastAsia="Arial Unicode MS" w:hAnsi="Calibri" w:cs="Calibri"/>
        </w:rPr>
        <w:t>.</w:t>
      </w:r>
    </w:p>
    <w:p w:rsidR="00AE7BC8" w:rsidRDefault="00723515" w:rsidP="00AE7BC8">
      <w:pPr>
        <w:pStyle w:val="ListParagraph"/>
        <w:numPr>
          <w:ilvl w:val="0"/>
          <w:numId w:val="32"/>
        </w:numPr>
        <w:rPr>
          <w:rFonts w:eastAsia="Arial Unicode MS"/>
        </w:rPr>
      </w:pPr>
      <w:r>
        <w:rPr>
          <w:rFonts w:eastAsia="Arial Unicode MS"/>
        </w:rPr>
        <w:t>S</w:t>
      </w:r>
      <w:r w:rsidR="00AE7BC8">
        <w:rPr>
          <w:rFonts w:eastAsia="Arial Unicode MS"/>
        </w:rPr>
        <w:t>tudent</w:t>
      </w:r>
      <w:r w:rsidR="00AE7BC8" w:rsidRPr="00AE7BC8">
        <w:rPr>
          <w:rFonts w:ascii="Calibri" w:eastAsia="Arial Unicode MS" w:hAnsi="Calibri" w:cs="Calibri"/>
        </w:rPr>
        <w:t>ë</w:t>
      </w:r>
      <w:r w:rsidR="00AE7BC8">
        <w:rPr>
          <w:rFonts w:eastAsia="Arial Unicode MS"/>
        </w:rPr>
        <w:t>t e vitit t</w:t>
      </w:r>
      <w:r w:rsidR="00AE7BC8" w:rsidRPr="00AE7BC8">
        <w:rPr>
          <w:rFonts w:ascii="Calibri" w:eastAsia="Arial Unicode MS" w:hAnsi="Calibri" w:cs="Calibri"/>
        </w:rPr>
        <w:t>ë</w:t>
      </w:r>
      <w:r w:rsidR="00AE7BC8">
        <w:rPr>
          <w:rFonts w:eastAsia="Arial Unicode MS"/>
        </w:rPr>
        <w:t xml:space="preserve"> </w:t>
      </w:r>
      <w:r w:rsidR="00701AD6">
        <w:rPr>
          <w:rFonts w:eastAsia="Arial Unicode MS"/>
        </w:rPr>
        <w:t>kat</w:t>
      </w:r>
      <w:r w:rsidR="00701AD6" w:rsidRPr="00701AD6">
        <w:rPr>
          <w:rFonts w:ascii="Calibri" w:eastAsia="Arial Unicode MS" w:hAnsi="Calibri" w:cs="Calibri"/>
        </w:rPr>
        <w:t>ë</w:t>
      </w:r>
      <w:r w:rsidR="00701AD6">
        <w:rPr>
          <w:rFonts w:eastAsia="Arial Unicode MS"/>
        </w:rPr>
        <w:t>rt,</w:t>
      </w:r>
      <w:r>
        <w:rPr>
          <w:rFonts w:eastAsia="Arial Unicode MS"/>
        </w:rPr>
        <w:t xml:space="preserve"> me notë</w:t>
      </w:r>
      <w:r w:rsidR="00AE7BC8">
        <w:rPr>
          <w:rFonts w:eastAsia="Arial Unicode MS"/>
        </w:rPr>
        <w:t xml:space="preserve"> mesatare </w:t>
      </w:r>
      <w:r w:rsidR="00AC51F6">
        <w:rPr>
          <w:rFonts w:eastAsia="Arial Unicode MS"/>
        </w:rPr>
        <w:t>gjer</w:t>
      </w:r>
      <w:r w:rsidR="00AC51F6" w:rsidRPr="00AC51F6">
        <w:rPr>
          <w:rFonts w:ascii="Calibri" w:eastAsia="Arial Unicode MS" w:hAnsi="Calibri" w:cs="Calibri"/>
        </w:rPr>
        <w:t>ë</w:t>
      </w:r>
      <w:r w:rsidR="00AC51F6">
        <w:rPr>
          <w:rFonts w:eastAsia="Arial Unicode MS"/>
        </w:rPr>
        <w:t xml:space="preserve"> n</w:t>
      </w:r>
      <w:r w:rsidR="00AC51F6" w:rsidRPr="00AC51F6">
        <w:rPr>
          <w:rFonts w:ascii="Calibri" w:eastAsia="Arial Unicode MS" w:hAnsi="Calibri" w:cs="Calibri"/>
        </w:rPr>
        <w:t>ë</w:t>
      </w:r>
      <w:r w:rsidR="00AC51F6">
        <w:rPr>
          <w:rFonts w:ascii="Calibri" w:eastAsia="Arial Unicode MS" w:hAnsi="Calibri" w:cs="Calibri"/>
        </w:rPr>
        <w:t xml:space="preserve"> </w:t>
      </w:r>
      <w:r w:rsidR="00AE7BC8">
        <w:rPr>
          <w:rFonts w:eastAsia="Arial Unicode MS"/>
        </w:rPr>
        <w:t>8</w:t>
      </w:r>
      <w:r w:rsidR="00AC51F6">
        <w:rPr>
          <w:rFonts w:eastAsia="Arial Unicode MS"/>
        </w:rPr>
        <w:t>-t</w:t>
      </w:r>
      <w:r w:rsidR="00AC51F6" w:rsidRPr="00AC51F6">
        <w:rPr>
          <w:rFonts w:ascii="Calibri" w:eastAsia="Arial Unicode MS" w:hAnsi="Calibri" w:cs="Calibri"/>
        </w:rPr>
        <w:t>ë</w:t>
      </w:r>
      <w:r w:rsidR="00AE7BC8">
        <w:rPr>
          <w:rFonts w:eastAsia="Arial Unicode MS"/>
        </w:rPr>
        <w:t xml:space="preserve">, kategori e </w:t>
      </w:r>
      <w:r w:rsidR="00701AD6">
        <w:rPr>
          <w:rFonts w:eastAsia="Arial Unicode MS"/>
        </w:rPr>
        <w:t>tret</w:t>
      </w:r>
      <w:r w:rsidR="00701AD6" w:rsidRPr="00701AD6">
        <w:rPr>
          <w:rFonts w:ascii="Calibri" w:eastAsia="Arial Unicode MS" w:hAnsi="Calibri" w:cs="Calibri"/>
        </w:rPr>
        <w:t>ë</w:t>
      </w:r>
      <w:r w:rsidR="00482EFE">
        <w:rPr>
          <w:rFonts w:ascii="Calibri" w:eastAsia="Arial Unicode MS" w:hAnsi="Calibri" w:cs="Calibri"/>
        </w:rPr>
        <w:t>.</w:t>
      </w:r>
    </w:p>
    <w:p w:rsidR="00AE7BC8" w:rsidRDefault="00723515" w:rsidP="00AE7BC8">
      <w:pPr>
        <w:pStyle w:val="ListParagraph"/>
        <w:numPr>
          <w:ilvl w:val="0"/>
          <w:numId w:val="32"/>
        </w:numPr>
        <w:rPr>
          <w:rFonts w:eastAsia="Arial Unicode MS"/>
        </w:rPr>
      </w:pPr>
      <w:r>
        <w:rPr>
          <w:rFonts w:eastAsia="Arial Unicode MS"/>
        </w:rPr>
        <w:t>S</w:t>
      </w:r>
      <w:r w:rsidR="00AE7BC8">
        <w:rPr>
          <w:rFonts w:eastAsia="Arial Unicode MS"/>
        </w:rPr>
        <w:t>tudent</w:t>
      </w:r>
      <w:r w:rsidR="00AE7BC8" w:rsidRPr="00AE7BC8">
        <w:rPr>
          <w:rFonts w:ascii="Calibri" w:eastAsia="Arial Unicode MS" w:hAnsi="Calibri" w:cs="Calibri"/>
        </w:rPr>
        <w:t>ë</w:t>
      </w:r>
      <w:r w:rsidR="00AE7BC8">
        <w:rPr>
          <w:rFonts w:eastAsia="Arial Unicode MS"/>
        </w:rPr>
        <w:t>t e vitit t</w:t>
      </w:r>
      <w:r w:rsidR="00AE7BC8" w:rsidRPr="00AE7BC8">
        <w:rPr>
          <w:rFonts w:ascii="Calibri" w:eastAsia="Arial Unicode MS" w:hAnsi="Calibri" w:cs="Calibri"/>
        </w:rPr>
        <w:t>ë</w:t>
      </w:r>
      <w:r w:rsidR="00AE7BC8">
        <w:rPr>
          <w:rFonts w:eastAsia="Arial Unicode MS"/>
        </w:rPr>
        <w:t xml:space="preserve"> </w:t>
      </w:r>
      <w:r w:rsidR="00701AD6">
        <w:rPr>
          <w:rFonts w:eastAsia="Arial Unicode MS"/>
        </w:rPr>
        <w:t>kat</w:t>
      </w:r>
      <w:r w:rsidR="00701AD6" w:rsidRPr="00701AD6">
        <w:rPr>
          <w:rFonts w:ascii="Calibri" w:eastAsia="Arial Unicode MS" w:hAnsi="Calibri" w:cs="Calibri"/>
        </w:rPr>
        <w:t>ë</w:t>
      </w:r>
      <w:r w:rsidR="00701AD6">
        <w:rPr>
          <w:rFonts w:eastAsia="Arial Unicode MS"/>
        </w:rPr>
        <w:t>rt,</w:t>
      </w:r>
      <w:r>
        <w:rPr>
          <w:rFonts w:eastAsia="Arial Unicode MS"/>
        </w:rPr>
        <w:t xml:space="preserve"> me notë</w:t>
      </w:r>
      <w:r w:rsidR="00AE7BC8">
        <w:rPr>
          <w:rFonts w:eastAsia="Arial Unicode MS"/>
        </w:rPr>
        <w:t xml:space="preserve"> </w:t>
      </w:r>
      <w:r w:rsidR="00701AD6">
        <w:rPr>
          <w:rFonts w:eastAsia="Arial Unicode MS"/>
        </w:rPr>
        <w:t>mesatare</w:t>
      </w:r>
      <w:r w:rsidR="00AC51F6">
        <w:rPr>
          <w:rFonts w:eastAsia="Arial Unicode MS"/>
        </w:rPr>
        <w:t>,</w:t>
      </w:r>
      <w:r w:rsidR="00701AD6">
        <w:rPr>
          <w:rFonts w:eastAsia="Arial Unicode MS"/>
        </w:rPr>
        <w:t xml:space="preserve"> 8</w:t>
      </w:r>
      <w:r w:rsidR="00AC51F6">
        <w:rPr>
          <w:rFonts w:eastAsia="Arial Unicode MS"/>
        </w:rPr>
        <w:t>-t</w:t>
      </w:r>
      <w:r w:rsidR="00AC51F6" w:rsidRPr="00AC51F6">
        <w:rPr>
          <w:rFonts w:ascii="Calibri" w:eastAsia="Arial Unicode MS" w:hAnsi="Calibri" w:cs="Calibri"/>
        </w:rPr>
        <w:t>ë</w:t>
      </w:r>
      <w:r w:rsidR="00AC51F6">
        <w:rPr>
          <w:rFonts w:eastAsia="Arial Unicode MS"/>
        </w:rPr>
        <w:t xml:space="preserve"> e m</w:t>
      </w:r>
      <w:r w:rsidR="00AC51F6" w:rsidRPr="00AC51F6">
        <w:rPr>
          <w:rFonts w:ascii="Calibri" w:eastAsia="Arial Unicode MS" w:hAnsi="Calibri" w:cs="Calibri"/>
        </w:rPr>
        <w:t>ë</w:t>
      </w:r>
      <w:r w:rsidR="00AC51F6">
        <w:rPr>
          <w:rFonts w:eastAsia="Arial Unicode MS"/>
        </w:rPr>
        <w:t xml:space="preserve"> tep</w:t>
      </w:r>
      <w:r w:rsidR="00AC51F6" w:rsidRPr="00AC51F6">
        <w:rPr>
          <w:rFonts w:ascii="Calibri" w:eastAsia="Arial Unicode MS" w:hAnsi="Calibri" w:cs="Calibri"/>
        </w:rPr>
        <w:t>ë</w:t>
      </w:r>
      <w:r w:rsidR="00AC51F6">
        <w:rPr>
          <w:rFonts w:eastAsia="Arial Unicode MS"/>
        </w:rPr>
        <w:t>r</w:t>
      </w:r>
      <w:r w:rsidR="00AE7BC8">
        <w:rPr>
          <w:rFonts w:eastAsia="Arial Unicode MS"/>
        </w:rPr>
        <w:t xml:space="preserve">, kategori e </w:t>
      </w:r>
      <w:r w:rsidR="00701AD6">
        <w:rPr>
          <w:rFonts w:eastAsia="Arial Unicode MS"/>
        </w:rPr>
        <w:t>kat</w:t>
      </w:r>
      <w:r w:rsidR="00701AD6" w:rsidRPr="00701AD6">
        <w:rPr>
          <w:rFonts w:ascii="Calibri" w:eastAsia="Arial Unicode MS" w:hAnsi="Calibri" w:cs="Calibri"/>
        </w:rPr>
        <w:t>ë</w:t>
      </w:r>
      <w:r w:rsidR="00701AD6">
        <w:rPr>
          <w:rFonts w:eastAsia="Arial Unicode MS"/>
        </w:rPr>
        <w:t>rt</w:t>
      </w:r>
      <w:r w:rsidR="00482EFE">
        <w:rPr>
          <w:rFonts w:eastAsia="Arial Unicode MS"/>
        </w:rPr>
        <w:t>.</w:t>
      </w:r>
    </w:p>
    <w:p w:rsidR="00710CBC" w:rsidRPr="00710CBC" w:rsidRDefault="00366EBC" w:rsidP="00710CBC">
      <w:pPr>
        <w:pStyle w:val="ListParagraph"/>
        <w:numPr>
          <w:ilvl w:val="0"/>
          <w:numId w:val="32"/>
        </w:numPr>
        <w:rPr>
          <w:rFonts w:eastAsia="Arial Unicode MS"/>
        </w:rPr>
      </w:pPr>
      <w:r>
        <w:rPr>
          <w:rFonts w:eastAsia="Arial Unicode MS"/>
        </w:rPr>
        <w:t>S</w:t>
      </w:r>
      <w:r w:rsidR="00710CBC" w:rsidRPr="00710CBC">
        <w:rPr>
          <w:rFonts w:eastAsia="Arial Unicode MS"/>
        </w:rPr>
        <w:t xml:space="preserve">tudentët e vitit të </w:t>
      </w:r>
      <w:r w:rsidR="006736F3">
        <w:rPr>
          <w:rFonts w:eastAsia="Arial Unicode MS"/>
        </w:rPr>
        <w:t>pest</w:t>
      </w:r>
      <w:r w:rsidR="006736F3" w:rsidRPr="006736F3">
        <w:rPr>
          <w:rFonts w:ascii="Calibri" w:eastAsia="Arial Unicode MS" w:hAnsi="Calibri"/>
        </w:rPr>
        <w:t>ë</w:t>
      </w:r>
      <w:r>
        <w:rPr>
          <w:rFonts w:eastAsia="Arial Unicode MS"/>
        </w:rPr>
        <w:t>, me notë</w:t>
      </w:r>
      <w:r w:rsidR="006736F3">
        <w:rPr>
          <w:rFonts w:eastAsia="Arial Unicode MS"/>
        </w:rPr>
        <w:t xml:space="preserve"> mesatare gj</w:t>
      </w:r>
      <w:r>
        <w:rPr>
          <w:rFonts w:ascii="Calibri" w:eastAsia="Arial Unicode MS" w:hAnsi="Calibri"/>
        </w:rPr>
        <w:t>e</w:t>
      </w:r>
      <w:r w:rsidR="006736F3">
        <w:rPr>
          <w:rFonts w:ascii="Calibri" w:eastAsia="Arial Unicode MS" w:hAnsi="Calibri"/>
        </w:rPr>
        <w:t>r</w:t>
      </w:r>
      <w:r w:rsidR="006736F3" w:rsidRPr="006736F3">
        <w:rPr>
          <w:rFonts w:ascii="Calibri" w:eastAsia="Arial Unicode MS" w:hAnsi="Calibri"/>
        </w:rPr>
        <w:t>ë</w:t>
      </w:r>
      <w:r w:rsidR="006736F3">
        <w:rPr>
          <w:rFonts w:ascii="Calibri" w:eastAsia="Arial Unicode MS" w:hAnsi="Calibri"/>
        </w:rPr>
        <w:t xml:space="preserve"> n</w:t>
      </w:r>
      <w:r w:rsidR="006736F3" w:rsidRPr="006736F3">
        <w:rPr>
          <w:rFonts w:ascii="Calibri" w:eastAsia="Arial Unicode MS" w:hAnsi="Calibri"/>
        </w:rPr>
        <w:t>ë</w:t>
      </w:r>
      <w:r w:rsidR="00710CBC" w:rsidRPr="00710CBC">
        <w:rPr>
          <w:rFonts w:eastAsia="Arial Unicode MS"/>
        </w:rPr>
        <w:t xml:space="preserve"> 8-të</w:t>
      </w:r>
      <w:r w:rsidR="006736F3">
        <w:rPr>
          <w:rFonts w:eastAsia="Arial Unicode MS"/>
        </w:rPr>
        <w:t>,</w:t>
      </w:r>
      <w:r w:rsidR="00710CBC" w:rsidRPr="00710CBC">
        <w:rPr>
          <w:rFonts w:eastAsia="Arial Unicode MS"/>
        </w:rPr>
        <w:t xml:space="preserve"> kategori e katërt</w:t>
      </w:r>
      <w:r w:rsidR="00482EFE">
        <w:rPr>
          <w:rFonts w:eastAsia="Arial Unicode MS"/>
        </w:rPr>
        <w:t>.</w:t>
      </w:r>
    </w:p>
    <w:p w:rsidR="006736F3" w:rsidRPr="006736F3" w:rsidRDefault="00366EBC" w:rsidP="006736F3">
      <w:pPr>
        <w:pStyle w:val="ListParagraph"/>
        <w:numPr>
          <w:ilvl w:val="0"/>
          <w:numId w:val="32"/>
        </w:numPr>
        <w:rPr>
          <w:rFonts w:eastAsia="Arial Unicode MS"/>
        </w:rPr>
      </w:pPr>
      <w:r>
        <w:rPr>
          <w:rFonts w:eastAsia="Arial Unicode MS"/>
        </w:rPr>
        <w:t>S</w:t>
      </w:r>
      <w:r w:rsidR="006736F3" w:rsidRPr="006736F3">
        <w:rPr>
          <w:rFonts w:eastAsia="Arial Unicode MS"/>
        </w:rPr>
        <w:t xml:space="preserve">tudentët e vitit të </w:t>
      </w:r>
      <w:r w:rsidR="006736F3">
        <w:rPr>
          <w:rFonts w:eastAsia="Arial Unicode MS"/>
        </w:rPr>
        <w:t>pest</w:t>
      </w:r>
      <w:r w:rsidR="006736F3" w:rsidRPr="006736F3">
        <w:rPr>
          <w:rFonts w:ascii="Calibri" w:eastAsia="Arial Unicode MS" w:hAnsi="Calibri"/>
        </w:rPr>
        <w:t>ë</w:t>
      </w:r>
      <w:r>
        <w:rPr>
          <w:rFonts w:eastAsia="Arial Unicode MS"/>
        </w:rPr>
        <w:t>, me notë</w:t>
      </w:r>
      <w:r w:rsidR="006736F3" w:rsidRPr="006736F3">
        <w:rPr>
          <w:rFonts w:eastAsia="Arial Unicode MS"/>
        </w:rPr>
        <w:t xml:space="preserve"> mesatare, 8-të e më tepër, kategori e</w:t>
      </w:r>
      <w:r w:rsidR="006736F3">
        <w:rPr>
          <w:rFonts w:eastAsia="Arial Unicode MS"/>
        </w:rPr>
        <w:t xml:space="preserve"> pest</w:t>
      </w:r>
      <w:r w:rsidR="006736F3" w:rsidRPr="006736F3">
        <w:rPr>
          <w:rFonts w:ascii="Calibri" w:eastAsia="Arial Unicode MS" w:hAnsi="Calibri"/>
        </w:rPr>
        <w:t>ë</w:t>
      </w:r>
      <w:r w:rsidR="00482EFE">
        <w:rPr>
          <w:rFonts w:ascii="Calibri" w:eastAsia="Arial Unicode MS" w:hAnsi="Calibri"/>
        </w:rPr>
        <w:t>.</w:t>
      </w:r>
    </w:p>
    <w:p w:rsidR="00710CBC" w:rsidRPr="006736F3" w:rsidRDefault="00710CBC" w:rsidP="006736F3">
      <w:pPr>
        <w:pStyle w:val="ListParagraph"/>
        <w:rPr>
          <w:rFonts w:eastAsia="Arial Unicode MS"/>
        </w:rPr>
      </w:pPr>
    </w:p>
    <w:p w:rsidR="00235A9B" w:rsidRPr="00BB14CF" w:rsidRDefault="00235A9B" w:rsidP="00235A9B">
      <w:pPr>
        <w:jc w:val="both"/>
        <w:rPr>
          <w:rFonts w:eastAsia="Arial Unicode MS"/>
          <w:lang w:val="it-IT"/>
        </w:rPr>
      </w:pPr>
      <w:r w:rsidRPr="00BB14CF">
        <w:rPr>
          <w:rFonts w:eastAsia="Arial Unicode MS"/>
          <w:lang w:val="it-IT"/>
        </w:rPr>
        <w:t xml:space="preserve">               </w:t>
      </w:r>
    </w:p>
    <w:p w:rsidR="00235A9B" w:rsidRPr="00BB14CF" w:rsidRDefault="001160BB" w:rsidP="001160BB">
      <w:pPr>
        <w:rPr>
          <w:rFonts w:eastAsia="Arial Unicode MS"/>
          <w:b/>
          <w:lang w:val="it-IT"/>
        </w:rPr>
      </w:pPr>
      <w:r>
        <w:rPr>
          <w:rFonts w:eastAsia="Arial Unicode MS"/>
          <w:b/>
          <w:lang w:val="it-IT"/>
        </w:rPr>
        <w:t xml:space="preserve">                                                                  </w:t>
      </w:r>
      <w:r w:rsidR="00235A9B" w:rsidRPr="00BB14CF">
        <w:rPr>
          <w:rFonts w:eastAsia="Arial Unicode MS"/>
          <w:b/>
          <w:lang w:val="it-IT"/>
        </w:rPr>
        <w:t>Neni 10</w:t>
      </w:r>
    </w:p>
    <w:p w:rsidR="00235A9B" w:rsidRDefault="00BC25F1" w:rsidP="00BC25F1">
      <w:pPr>
        <w:ind w:left="720"/>
        <w:rPr>
          <w:rFonts w:eastAsia="Arial Unicode MS"/>
          <w:b/>
          <w:lang w:val="it-IT"/>
        </w:rPr>
      </w:pPr>
      <w:r>
        <w:rPr>
          <w:rFonts w:eastAsia="Arial Unicode MS"/>
          <w:b/>
          <w:lang w:val="it-IT"/>
        </w:rPr>
        <w:t xml:space="preserve">                                                     </w:t>
      </w:r>
      <w:r w:rsidR="00D03DA0" w:rsidRPr="00D03DA0">
        <w:rPr>
          <w:rFonts w:eastAsia="Arial Unicode MS"/>
          <w:b/>
          <w:lang w:val="it-IT"/>
        </w:rPr>
        <w:t>Bonuset</w:t>
      </w:r>
    </w:p>
    <w:p w:rsidR="00D03DA0" w:rsidRPr="00D03DA0" w:rsidRDefault="00D03DA0" w:rsidP="00235A9B">
      <w:pPr>
        <w:ind w:left="720"/>
        <w:jc w:val="both"/>
        <w:rPr>
          <w:rFonts w:eastAsia="Arial Unicode MS"/>
          <w:b/>
          <w:lang w:val="it-IT"/>
        </w:rPr>
      </w:pPr>
    </w:p>
    <w:p w:rsidR="00235A9B" w:rsidRPr="00BB14CF" w:rsidRDefault="00275D2B" w:rsidP="00235A9B">
      <w:pPr>
        <w:jc w:val="both"/>
        <w:rPr>
          <w:rFonts w:eastAsia="Arial Unicode MS"/>
          <w:lang w:val="it-IT"/>
        </w:rPr>
      </w:pPr>
      <w:r>
        <w:rPr>
          <w:rFonts w:eastAsia="Arial Unicode MS"/>
          <w:lang w:val="it-IT"/>
        </w:rPr>
        <w:t>1.</w:t>
      </w:r>
      <w:r w:rsidR="00235A9B" w:rsidRPr="00BB14CF">
        <w:rPr>
          <w:rFonts w:eastAsia="Arial Unicode MS"/>
          <w:lang w:val="it-IT"/>
        </w:rPr>
        <w:t>Studentët e këtyre kategorive kanë bonus shtesë,</w:t>
      </w:r>
      <w:r w:rsidR="00EA054C">
        <w:rPr>
          <w:rFonts w:eastAsia="Arial Unicode MS"/>
          <w:lang w:val="it-IT"/>
        </w:rPr>
        <w:t xml:space="preserve"> </w:t>
      </w:r>
      <w:r w:rsidR="00366EBC">
        <w:rPr>
          <w:rFonts w:eastAsia="Arial Unicode MS"/>
          <w:lang w:val="it-IT"/>
        </w:rPr>
        <w:t>prej 0.5(gjysëm pikë</w:t>
      </w:r>
      <w:r w:rsidR="00235A9B" w:rsidRPr="00BB14CF">
        <w:rPr>
          <w:rFonts w:eastAsia="Arial Unicode MS"/>
          <w:lang w:val="it-IT"/>
        </w:rPr>
        <w:t xml:space="preserve">) më tepër, në aspektin e notës mesatare, notë mesatare </w:t>
      </w:r>
      <w:r w:rsidR="00AC51F6">
        <w:rPr>
          <w:rFonts w:eastAsia="Arial Unicode MS"/>
          <w:lang w:val="it-IT"/>
        </w:rPr>
        <w:t>q</w:t>
      </w:r>
      <w:r w:rsidR="00AC51F6" w:rsidRPr="00AC51F6">
        <w:rPr>
          <w:rFonts w:ascii="Calibri" w:eastAsia="Arial Unicode MS" w:hAnsi="Calibri" w:cs="Calibri"/>
          <w:lang w:val="it-IT"/>
        </w:rPr>
        <w:t>ë</w:t>
      </w:r>
      <w:r w:rsidR="00AC51F6">
        <w:rPr>
          <w:rFonts w:eastAsia="Arial Unicode MS"/>
          <w:lang w:val="it-IT"/>
        </w:rPr>
        <w:t xml:space="preserve"> </w:t>
      </w:r>
      <w:r w:rsidR="00235A9B" w:rsidRPr="00BB14CF">
        <w:rPr>
          <w:rFonts w:eastAsia="Arial Unicode MS"/>
          <w:lang w:val="it-IT"/>
        </w:rPr>
        <w:t>e përcakt</w:t>
      </w:r>
      <w:r w:rsidR="00AC51F6">
        <w:rPr>
          <w:rFonts w:eastAsia="Arial Unicode MS"/>
          <w:lang w:val="it-IT"/>
        </w:rPr>
        <w:t>on kategorin</w:t>
      </w:r>
      <w:r w:rsidR="00366EBC">
        <w:rPr>
          <w:rFonts w:eastAsia="Arial Unicode MS"/>
          <w:lang w:val="it-IT"/>
        </w:rPr>
        <w:t>ë</w:t>
      </w:r>
      <w:r w:rsidR="00AC51F6">
        <w:rPr>
          <w:rFonts w:eastAsia="Arial Unicode MS"/>
          <w:lang w:val="it-IT"/>
        </w:rPr>
        <w:t xml:space="preserve"> e studentit p</w:t>
      </w:r>
      <w:r w:rsidR="00AC51F6" w:rsidRPr="00AC51F6">
        <w:rPr>
          <w:rFonts w:ascii="Calibri" w:eastAsia="Arial Unicode MS" w:hAnsi="Calibri" w:cs="Calibri"/>
          <w:lang w:val="it-IT"/>
        </w:rPr>
        <w:t>ë</w:t>
      </w:r>
      <w:r w:rsidR="00AC51F6">
        <w:rPr>
          <w:rFonts w:eastAsia="Arial Unicode MS"/>
          <w:lang w:val="it-IT"/>
        </w:rPr>
        <w:t>r burs</w:t>
      </w:r>
      <w:r w:rsidR="00235A9B" w:rsidRPr="00BB14CF">
        <w:rPr>
          <w:rFonts w:eastAsia="Arial Unicode MS"/>
          <w:lang w:val="it-IT"/>
        </w:rPr>
        <w:t>ë,</w:t>
      </w:r>
      <w:r w:rsidR="00EA054C">
        <w:rPr>
          <w:rFonts w:eastAsia="Arial Unicode MS"/>
          <w:lang w:val="it-IT"/>
        </w:rPr>
        <w:t xml:space="preserve"> </w:t>
      </w:r>
      <w:r w:rsidR="00482EFE">
        <w:rPr>
          <w:rFonts w:eastAsia="Arial Unicode MS"/>
          <w:lang w:val="it-IT"/>
        </w:rPr>
        <w:t>sipas  nenit 9 të kësaj R</w:t>
      </w:r>
      <w:r w:rsidR="00235A9B" w:rsidRPr="00BB14CF">
        <w:rPr>
          <w:rFonts w:eastAsia="Arial Unicode MS"/>
          <w:lang w:val="it-IT"/>
        </w:rPr>
        <w:t>regulloreje si:</w:t>
      </w:r>
    </w:p>
    <w:p w:rsidR="00235A9B" w:rsidRPr="00BB14CF" w:rsidRDefault="00235A9B" w:rsidP="00235A9B">
      <w:pPr>
        <w:ind w:left="720"/>
        <w:jc w:val="both"/>
        <w:rPr>
          <w:rFonts w:eastAsia="Arial Unicode MS"/>
          <w:lang w:val="it-IT"/>
        </w:rPr>
      </w:pPr>
    </w:p>
    <w:p w:rsidR="00235A9B" w:rsidRPr="00BB14CF" w:rsidRDefault="00275D2B" w:rsidP="00275D2B">
      <w:pPr>
        <w:jc w:val="both"/>
        <w:rPr>
          <w:rFonts w:eastAsia="Arial Unicode MS"/>
          <w:lang w:val="it-IT"/>
        </w:rPr>
      </w:pPr>
      <w:r>
        <w:rPr>
          <w:rFonts w:eastAsia="Arial Unicode MS"/>
          <w:lang w:val="it-IT"/>
        </w:rPr>
        <w:t xml:space="preserve">1.1 </w:t>
      </w:r>
      <w:r w:rsidR="00235A9B" w:rsidRPr="00BB14CF">
        <w:rPr>
          <w:rFonts w:eastAsia="Arial Unicode MS"/>
          <w:lang w:val="it-IT"/>
        </w:rPr>
        <w:t xml:space="preserve">Personat  me  nevoja të veçanta .                                           </w:t>
      </w:r>
    </w:p>
    <w:p w:rsidR="00235A9B" w:rsidRPr="00BB14CF" w:rsidRDefault="00275D2B" w:rsidP="00275D2B">
      <w:pPr>
        <w:jc w:val="both"/>
        <w:rPr>
          <w:rFonts w:eastAsia="Arial Unicode MS"/>
          <w:lang w:val="it-IT"/>
        </w:rPr>
      </w:pPr>
      <w:r>
        <w:rPr>
          <w:rFonts w:eastAsia="Arial Unicode MS"/>
          <w:lang w:val="it-IT"/>
        </w:rPr>
        <w:t xml:space="preserve">1.2 </w:t>
      </w:r>
      <w:r w:rsidR="00EA054C">
        <w:rPr>
          <w:rFonts w:eastAsia="Arial Unicode MS"/>
          <w:lang w:val="it-IT"/>
        </w:rPr>
        <w:t>Rastet  sociale</w:t>
      </w:r>
      <w:r w:rsidR="00235A9B" w:rsidRPr="00BB14CF">
        <w:rPr>
          <w:rFonts w:eastAsia="Arial Unicode MS"/>
          <w:lang w:val="it-IT"/>
        </w:rPr>
        <w:t xml:space="preserve">, gjendja  e  tyre  ekonomike financiare .     </w:t>
      </w:r>
    </w:p>
    <w:p w:rsidR="00275D2B" w:rsidRDefault="00275D2B" w:rsidP="00275D2B">
      <w:pPr>
        <w:jc w:val="both"/>
        <w:rPr>
          <w:rFonts w:eastAsia="Arial Unicode MS"/>
          <w:lang w:val="it-IT"/>
        </w:rPr>
      </w:pPr>
      <w:r>
        <w:rPr>
          <w:rFonts w:eastAsia="Arial Unicode MS"/>
          <w:lang w:val="it-IT"/>
        </w:rPr>
        <w:t xml:space="preserve">1.3 </w:t>
      </w:r>
      <w:r w:rsidR="00235A9B" w:rsidRPr="00BB14CF">
        <w:rPr>
          <w:rFonts w:eastAsia="Arial Unicode MS"/>
          <w:lang w:val="it-IT"/>
        </w:rPr>
        <w:t xml:space="preserve">Studentët  e  veteranëve  dhe  invalidëve  të  luftës së  </w:t>
      </w:r>
      <w:r w:rsidR="00235A9B" w:rsidRPr="00D03DA0">
        <w:rPr>
          <w:rFonts w:eastAsia="Arial Unicode MS"/>
          <w:lang w:val="it-IT"/>
        </w:rPr>
        <w:t>UÇK-së .</w:t>
      </w:r>
    </w:p>
    <w:p w:rsidR="00275D2B" w:rsidRDefault="00275D2B" w:rsidP="00275D2B">
      <w:pPr>
        <w:jc w:val="both"/>
        <w:rPr>
          <w:rFonts w:eastAsia="Arial Unicode MS"/>
          <w:lang w:val="it-IT"/>
        </w:rPr>
      </w:pPr>
      <w:r>
        <w:rPr>
          <w:rFonts w:eastAsia="Arial Unicode MS"/>
          <w:lang w:val="it-IT"/>
        </w:rPr>
        <w:lastRenderedPageBreak/>
        <w:t xml:space="preserve">1.4 </w:t>
      </w:r>
      <w:r w:rsidR="00235A9B" w:rsidRPr="00BB14CF">
        <w:rPr>
          <w:rFonts w:eastAsia="Arial Unicode MS"/>
          <w:lang w:val="it-IT"/>
        </w:rPr>
        <w:t xml:space="preserve">Studentët, prindërit e të cilëve kanë qenë të burgosur politik .           </w:t>
      </w:r>
    </w:p>
    <w:p w:rsidR="00235A9B" w:rsidRPr="00BB14CF" w:rsidRDefault="00275D2B" w:rsidP="00275D2B">
      <w:pPr>
        <w:jc w:val="both"/>
        <w:rPr>
          <w:rFonts w:eastAsia="Arial Unicode MS"/>
          <w:lang w:val="it-IT"/>
        </w:rPr>
      </w:pPr>
      <w:r>
        <w:rPr>
          <w:rFonts w:eastAsia="Arial Unicode MS"/>
          <w:lang w:val="it-IT"/>
        </w:rPr>
        <w:t xml:space="preserve">1.5 </w:t>
      </w:r>
      <w:r w:rsidR="00235A9B" w:rsidRPr="00BB14CF">
        <w:rPr>
          <w:rFonts w:eastAsia="Arial Unicode MS"/>
          <w:lang w:val="it-IT"/>
        </w:rPr>
        <w:t xml:space="preserve">Studentët nga komunitetet  pakicë.                                               </w:t>
      </w:r>
    </w:p>
    <w:p w:rsidR="00235A9B" w:rsidRPr="00BB14CF" w:rsidRDefault="00275D2B" w:rsidP="00275D2B">
      <w:pPr>
        <w:jc w:val="both"/>
        <w:rPr>
          <w:rFonts w:eastAsia="Arial Unicode MS"/>
          <w:lang w:val="it-IT"/>
        </w:rPr>
      </w:pPr>
      <w:r>
        <w:rPr>
          <w:rFonts w:eastAsia="Arial Unicode MS"/>
          <w:lang w:val="it-IT"/>
        </w:rPr>
        <w:t xml:space="preserve">1.6 </w:t>
      </w:r>
      <w:r w:rsidR="00235A9B" w:rsidRPr="00BB14CF">
        <w:rPr>
          <w:rFonts w:eastAsia="Arial Unicode MS"/>
          <w:lang w:val="it-IT"/>
        </w:rPr>
        <w:t xml:space="preserve">Studentët që nuk i kanë prindërit, apo nuk jetojnë më prindër .                                </w:t>
      </w:r>
    </w:p>
    <w:p w:rsidR="00235A9B" w:rsidRPr="00BB14CF" w:rsidRDefault="00275D2B" w:rsidP="00275D2B">
      <w:pPr>
        <w:jc w:val="both"/>
        <w:rPr>
          <w:rFonts w:eastAsia="Arial Unicode MS"/>
          <w:lang w:val="it-IT"/>
        </w:rPr>
      </w:pPr>
      <w:r>
        <w:rPr>
          <w:rFonts w:eastAsia="Arial Unicode MS"/>
          <w:lang w:val="it-IT"/>
        </w:rPr>
        <w:t xml:space="preserve">1.7 </w:t>
      </w:r>
      <w:r w:rsidR="00235A9B" w:rsidRPr="00BB14CF">
        <w:rPr>
          <w:rFonts w:eastAsia="Arial Unicode MS"/>
          <w:lang w:val="it-IT"/>
        </w:rPr>
        <w:t xml:space="preserve">Studentët që vijnë nga familjet që kanë më shumë se dy studentë .  </w:t>
      </w:r>
    </w:p>
    <w:p w:rsidR="00235A9B" w:rsidRPr="00BB14CF" w:rsidRDefault="00235A9B" w:rsidP="00235A9B">
      <w:pPr>
        <w:ind w:left="360"/>
        <w:jc w:val="both"/>
        <w:rPr>
          <w:rFonts w:eastAsia="Arial Unicode MS"/>
          <w:lang w:val="it-IT"/>
        </w:rPr>
      </w:pPr>
    </w:p>
    <w:p w:rsidR="00902D0A" w:rsidRDefault="00235A9B" w:rsidP="00235A9B">
      <w:pPr>
        <w:ind w:left="360"/>
        <w:jc w:val="both"/>
        <w:rPr>
          <w:rFonts w:eastAsia="Arial Unicode MS"/>
          <w:b/>
          <w:lang w:val="it-IT"/>
        </w:rPr>
      </w:pPr>
      <w:r w:rsidRPr="00BB14CF">
        <w:rPr>
          <w:rFonts w:eastAsia="Arial Unicode MS"/>
          <w:b/>
          <w:lang w:val="it-IT"/>
        </w:rPr>
        <w:t xml:space="preserve">                                                         </w:t>
      </w:r>
    </w:p>
    <w:p w:rsidR="00DA7A40" w:rsidRDefault="00902D0A" w:rsidP="00235A9B">
      <w:pPr>
        <w:ind w:left="360"/>
        <w:jc w:val="both"/>
        <w:rPr>
          <w:rFonts w:eastAsia="Arial Unicode MS"/>
          <w:b/>
          <w:lang w:val="it-IT"/>
        </w:rPr>
      </w:pPr>
      <w:r>
        <w:rPr>
          <w:rFonts w:eastAsia="Arial Unicode MS"/>
          <w:b/>
          <w:lang w:val="it-IT"/>
        </w:rPr>
        <w:t xml:space="preserve">                                                      </w:t>
      </w:r>
    </w:p>
    <w:p w:rsidR="001160BB" w:rsidRDefault="00DA7A40" w:rsidP="00235A9B">
      <w:pPr>
        <w:ind w:left="360"/>
        <w:jc w:val="both"/>
        <w:rPr>
          <w:rFonts w:eastAsia="Arial Unicode MS"/>
          <w:b/>
          <w:lang w:val="it-IT"/>
        </w:rPr>
      </w:pPr>
      <w:r>
        <w:rPr>
          <w:rFonts w:eastAsia="Arial Unicode MS"/>
          <w:b/>
          <w:lang w:val="it-IT"/>
        </w:rPr>
        <w:t xml:space="preserve">                                                        </w:t>
      </w:r>
    </w:p>
    <w:p w:rsidR="001160BB" w:rsidRDefault="001160BB" w:rsidP="00235A9B">
      <w:pPr>
        <w:ind w:left="360"/>
        <w:jc w:val="both"/>
        <w:rPr>
          <w:rFonts w:eastAsia="Arial Unicode MS"/>
          <w:b/>
          <w:lang w:val="it-IT"/>
        </w:rPr>
      </w:pPr>
    </w:p>
    <w:p w:rsidR="00235A9B" w:rsidRDefault="001160BB" w:rsidP="00235A9B">
      <w:pPr>
        <w:ind w:left="360"/>
        <w:jc w:val="both"/>
        <w:rPr>
          <w:rFonts w:eastAsia="Arial Unicode MS"/>
          <w:b/>
          <w:lang w:val="it-IT"/>
        </w:rPr>
      </w:pPr>
      <w:r>
        <w:rPr>
          <w:rFonts w:eastAsia="Arial Unicode MS"/>
          <w:b/>
          <w:lang w:val="it-IT"/>
        </w:rPr>
        <w:t xml:space="preserve">                                                       </w:t>
      </w:r>
      <w:r w:rsidR="00235A9B" w:rsidRPr="00BB14CF">
        <w:rPr>
          <w:rFonts w:eastAsia="Arial Unicode MS"/>
          <w:b/>
          <w:lang w:val="it-IT"/>
        </w:rPr>
        <w:t xml:space="preserve"> Neni 11  </w:t>
      </w:r>
    </w:p>
    <w:p w:rsidR="00014696" w:rsidRPr="00BB14CF" w:rsidRDefault="00014696" w:rsidP="00235A9B">
      <w:pPr>
        <w:ind w:left="360"/>
        <w:jc w:val="both"/>
        <w:rPr>
          <w:rFonts w:eastAsia="Arial Unicode MS"/>
          <w:b/>
          <w:lang w:val="it-IT"/>
        </w:rPr>
      </w:pPr>
      <w:r>
        <w:rPr>
          <w:rFonts w:eastAsia="Arial Unicode MS"/>
          <w:b/>
          <w:lang w:val="it-IT"/>
        </w:rPr>
        <w:tab/>
      </w:r>
      <w:r>
        <w:rPr>
          <w:rFonts w:eastAsia="Arial Unicode MS"/>
          <w:b/>
          <w:lang w:val="it-IT"/>
        </w:rPr>
        <w:tab/>
      </w:r>
      <w:r>
        <w:rPr>
          <w:rFonts w:eastAsia="Arial Unicode MS"/>
          <w:b/>
          <w:lang w:val="it-IT"/>
        </w:rPr>
        <w:tab/>
      </w:r>
      <w:r>
        <w:rPr>
          <w:rFonts w:eastAsia="Arial Unicode MS"/>
          <w:b/>
          <w:lang w:val="it-IT"/>
        </w:rPr>
        <w:tab/>
        <w:t>D</w:t>
      </w:r>
      <w:r w:rsidRPr="00014696">
        <w:rPr>
          <w:rFonts w:eastAsia="Arial Unicode MS"/>
          <w:b/>
          <w:lang w:val="it-IT"/>
        </w:rPr>
        <w:t>ë</w:t>
      </w:r>
      <w:r>
        <w:rPr>
          <w:rFonts w:eastAsia="Arial Unicode MS"/>
          <w:b/>
          <w:lang w:val="it-IT"/>
        </w:rPr>
        <w:t>shmit</w:t>
      </w:r>
      <w:r w:rsidRPr="00014696">
        <w:rPr>
          <w:rFonts w:eastAsia="Arial Unicode MS"/>
          <w:b/>
          <w:lang w:val="it-IT"/>
        </w:rPr>
        <w:t>ë</w:t>
      </w:r>
      <w:r>
        <w:rPr>
          <w:rFonts w:eastAsia="Arial Unicode MS"/>
          <w:b/>
          <w:lang w:val="it-IT"/>
        </w:rPr>
        <w:t xml:space="preserve"> p</w:t>
      </w:r>
      <w:r w:rsidRPr="00014696">
        <w:rPr>
          <w:rFonts w:eastAsia="Arial Unicode MS"/>
          <w:b/>
          <w:lang w:val="it-IT"/>
        </w:rPr>
        <w:t>ë</w:t>
      </w:r>
      <w:r>
        <w:rPr>
          <w:rFonts w:eastAsia="Arial Unicode MS"/>
          <w:b/>
          <w:lang w:val="it-IT"/>
        </w:rPr>
        <w:t>r rastet sociale</w:t>
      </w:r>
    </w:p>
    <w:p w:rsidR="00235A9B" w:rsidRPr="00BB14CF" w:rsidRDefault="00235A9B" w:rsidP="00235A9B">
      <w:pPr>
        <w:ind w:left="360"/>
        <w:jc w:val="both"/>
        <w:rPr>
          <w:rFonts w:eastAsia="Arial Unicode MS"/>
          <w:b/>
          <w:lang w:val="it-IT"/>
        </w:rPr>
      </w:pPr>
    </w:p>
    <w:p w:rsidR="00235A9B" w:rsidRPr="00BB14CF" w:rsidRDefault="00235A9B" w:rsidP="00366EBC">
      <w:pPr>
        <w:ind w:firstLine="360"/>
        <w:jc w:val="both"/>
        <w:rPr>
          <w:rFonts w:eastAsia="Arial Unicode MS"/>
          <w:lang w:val="it-IT"/>
        </w:rPr>
      </w:pPr>
      <w:r w:rsidRPr="00BB14CF">
        <w:rPr>
          <w:rFonts w:eastAsia="Arial Unicode MS"/>
          <w:lang w:val="it-IT"/>
        </w:rPr>
        <w:t>Gjendja ekonomike financiare e familjes</w:t>
      </w:r>
      <w:r w:rsidR="002D47FD">
        <w:rPr>
          <w:rFonts w:eastAsia="Arial Unicode MS"/>
          <w:lang w:val="it-IT"/>
        </w:rPr>
        <w:t xml:space="preserve"> (prind</w:t>
      </w:r>
      <w:r w:rsidR="002D47FD" w:rsidRPr="002D47FD">
        <w:rPr>
          <w:rFonts w:ascii="Calibri" w:eastAsia="Arial Unicode MS" w:hAnsi="Calibri" w:cs="Calibri"/>
          <w:lang w:val="it-IT"/>
        </w:rPr>
        <w:t>ë</w:t>
      </w:r>
      <w:r w:rsidR="002D47FD">
        <w:rPr>
          <w:rFonts w:eastAsia="Arial Unicode MS"/>
          <w:lang w:val="it-IT"/>
        </w:rPr>
        <w:t>rve apo kujdestarit) t</w:t>
      </w:r>
      <w:r w:rsidRPr="00BB14CF">
        <w:rPr>
          <w:rFonts w:eastAsia="Arial Unicode MS"/>
          <w:lang w:val="it-IT"/>
        </w:rPr>
        <w:t>ë nxënësit a</w:t>
      </w:r>
      <w:r w:rsidR="00EB09BF">
        <w:rPr>
          <w:rFonts w:eastAsia="Arial Unicode MS"/>
          <w:lang w:val="it-IT"/>
        </w:rPr>
        <w:t xml:space="preserve">po studentit, vërtetohet sipas </w:t>
      </w:r>
      <w:r w:rsidRPr="00BB14CF">
        <w:rPr>
          <w:rFonts w:eastAsia="Arial Unicode MS"/>
          <w:lang w:val="it-IT"/>
        </w:rPr>
        <w:t xml:space="preserve">dëshmisë që e </w:t>
      </w:r>
      <w:r w:rsidR="00EB09BF">
        <w:rPr>
          <w:rFonts w:eastAsia="Arial Unicode MS"/>
          <w:lang w:val="it-IT"/>
        </w:rPr>
        <w:t xml:space="preserve">lëshon Qendra për Punë Sociale </w:t>
      </w:r>
      <w:r w:rsidRPr="00BB14CF">
        <w:rPr>
          <w:rFonts w:eastAsia="Arial Unicode MS"/>
          <w:lang w:val="it-IT"/>
        </w:rPr>
        <w:t>në  Obiliq.Komisioni për ndarjen e bursave  e  ruan   të  drejtën  të  hulumtojë dhe të vërtetojë gjendjen e vërtetë ekonomike dhe financiare  të  kandidatit.</w:t>
      </w:r>
    </w:p>
    <w:p w:rsidR="00235A9B" w:rsidRPr="00BB14CF" w:rsidRDefault="00235A9B" w:rsidP="00235A9B">
      <w:pPr>
        <w:ind w:left="720"/>
        <w:jc w:val="both"/>
        <w:rPr>
          <w:rFonts w:eastAsia="Arial Unicode MS"/>
          <w:lang w:val="it-IT"/>
        </w:rPr>
      </w:pPr>
    </w:p>
    <w:p w:rsidR="00235A9B" w:rsidRPr="00BB14CF" w:rsidRDefault="00235A9B" w:rsidP="00235A9B">
      <w:pPr>
        <w:ind w:left="720"/>
        <w:jc w:val="both"/>
        <w:rPr>
          <w:rFonts w:eastAsia="Arial Unicode MS"/>
          <w:b/>
          <w:lang w:val="it-IT"/>
        </w:rPr>
      </w:pPr>
      <w:r w:rsidRPr="00BB14CF">
        <w:rPr>
          <w:rFonts w:eastAsia="Arial Unicode MS"/>
          <w:b/>
          <w:lang w:val="it-IT"/>
        </w:rPr>
        <w:t xml:space="preserve">                  </w:t>
      </w:r>
      <w:r w:rsidR="00DA7A40">
        <w:rPr>
          <w:rFonts w:eastAsia="Arial Unicode MS"/>
          <w:b/>
          <w:lang w:val="it-IT"/>
        </w:rPr>
        <w:t xml:space="preserve">                            </w:t>
      </w:r>
      <w:r w:rsidRPr="00BB14CF">
        <w:rPr>
          <w:rFonts w:eastAsia="Arial Unicode MS"/>
          <w:b/>
          <w:lang w:val="it-IT"/>
        </w:rPr>
        <w:t xml:space="preserve">     Neni 12</w:t>
      </w:r>
    </w:p>
    <w:p w:rsidR="00235A9B" w:rsidRDefault="00DA7A40" w:rsidP="00235A9B">
      <w:pPr>
        <w:ind w:left="720"/>
        <w:jc w:val="both"/>
        <w:rPr>
          <w:rFonts w:eastAsia="Arial Unicode MS"/>
          <w:b/>
          <w:lang w:val="it-IT"/>
        </w:rPr>
      </w:pPr>
      <w:r>
        <w:rPr>
          <w:rFonts w:eastAsia="Arial Unicode MS"/>
          <w:b/>
          <w:lang w:val="it-IT"/>
        </w:rPr>
        <w:tab/>
      </w:r>
      <w:r>
        <w:rPr>
          <w:rFonts w:eastAsia="Arial Unicode MS"/>
          <w:b/>
          <w:lang w:val="it-IT"/>
        </w:rPr>
        <w:tab/>
      </w:r>
      <w:r>
        <w:rPr>
          <w:rFonts w:eastAsia="Arial Unicode MS"/>
          <w:b/>
          <w:lang w:val="it-IT"/>
        </w:rPr>
        <w:tab/>
        <w:t xml:space="preserve">      </w:t>
      </w:r>
      <w:r w:rsidR="007D302B">
        <w:rPr>
          <w:rFonts w:eastAsia="Arial Unicode MS"/>
          <w:b/>
          <w:lang w:val="it-IT"/>
        </w:rPr>
        <w:t>Ndarja e çmimit</w:t>
      </w:r>
    </w:p>
    <w:p w:rsidR="007D302B" w:rsidRPr="00BB14CF" w:rsidRDefault="007D302B" w:rsidP="00235A9B">
      <w:pPr>
        <w:ind w:left="720"/>
        <w:jc w:val="both"/>
        <w:rPr>
          <w:rFonts w:eastAsia="Arial Unicode MS"/>
          <w:b/>
          <w:lang w:val="it-IT"/>
        </w:rPr>
      </w:pPr>
    </w:p>
    <w:p w:rsidR="00235A9B" w:rsidRPr="00BB14CF" w:rsidRDefault="00235A9B" w:rsidP="00366EBC">
      <w:pPr>
        <w:ind w:firstLine="720"/>
        <w:jc w:val="both"/>
        <w:rPr>
          <w:rFonts w:eastAsia="Arial Unicode MS"/>
          <w:lang w:val="it-IT"/>
        </w:rPr>
      </w:pPr>
      <w:r w:rsidRPr="00BB14CF">
        <w:rPr>
          <w:rFonts w:eastAsia="Arial Unicode MS"/>
          <w:lang w:val="it-IT"/>
        </w:rPr>
        <w:t>Nga fondi i Kryetarit të Komunës, ndahe</w:t>
      </w:r>
      <w:r w:rsidR="00902D0A">
        <w:rPr>
          <w:rFonts w:eastAsia="Arial Unicode MS"/>
          <w:lang w:val="it-IT"/>
        </w:rPr>
        <w:t>n</w:t>
      </w:r>
      <w:r w:rsidRPr="00BB14CF">
        <w:rPr>
          <w:rFonts w:eastAsia="Arial Unicode MS"/>
          <w:lang w:val="it-IT"/>
        </w:rPr>
        <w:t xml:space="preserve"> </w:t>
      </w:r>
      <w:r w:rsidR="007C3F16">
        <w:rPr>
          <w:rFonts w:eastAsia="Arial Unicode MS"/>
          <w:lang w:val="it-IT"/>
        </w:rPr>
        <w:t xml:space="preserve"> bursa</w:t>
      </w:r>
      <w:r w:rsidRPr="00BB14CF">
        <w:rPr>
          <w:rFonts w:eastAsia="Arial Unicode MS"/>
          <w:lang w:val="it-IT"/>
        </w:rPr>
        <w:t>, në</w:t>
      </w:r>
      <w:r w:rsidR="00023F34">
        <w:rPr>
          <w:rFonts w:eastAsia="Arial Unicode MS"/>
          <w:lang w:val="it-IT"/>
        </w:rPr>
        <w:t xml:space="preserve"> emër të ҫmimit ,, Adem Preniqi</w:t>
      </w:r>
      <w:r w:rsidR="00482EFE">
        <w:rPr>
          <w:rFonts w:eastAsia="Arial Unicode MS"/>
          <w:lang w:val="it-IT"/>
        </w:rPr>
        <w:t>’’</w:t>
      </w:r>
      <w:r w:rsidR="00023F34">
        <w:rPr>
          <w:rFonts w:eastAsia="Arial Unicode MS"/>
          <w:lang w:val="it-IT"/>
        </w:rPr>
        <w:t xml:space="preserve"> p</w:t>
      </w:r>
      <w:r w:rsidR="00023F34" w:rsidRPr="00023F34">
        <w:rPr>
          <w:rFonts w:eastAsia="Arial Unicode MS"/>
          <w:lang w:val="it-IT"/>
        </w:rPr>
        <w:t>ë</w:t>
      </w:r>
      <w:r w:rsidR="00023F34">
        <w:rPr>
          <w:rFonts w:eastAsia="Arial Unicode MS"/>
          <w:lang w:val="it-IT"/>
        </w:rPr>
        <w:t>r student</w:t>
      </w:r>
      <w:r w:rsidR="007C3F16" w:rsidRPr="007C3F16">
        <w:rPr>
          <w:rFonts w:ascii="Calibri" w:eastAsia="Arial Unicode MS" w:hAnsi="Calibri"/>
          <w:lang w:val="it-IT"/>
        </w:rPr>
        <w:t>ë</w:t>
      </w:r>
      <w:r w:rsidR="007C3F16">
        <w:rPr>
          <w:rFonts w:ascii="Calibri" w:eastAsia="Arial Unicode MS" w:hAnsi="Calibri"/>
          <w:lang w:val="it-IT"/>
        </w:rPr>
        <w:t>t</w:t>
      </w:r>
      <w:r w:rsidR="00023F34">
        <w:rPr>
          <w:rFonts w:eastAsia="Arial Unicode MS"/>
          <w:lang w:val="it-IT"/>
        </w:rPr>
        <w:t xml:space="preserve"> m</w:t>
      </w:r>
      <w:r w:rsidR="00023F34" w:rsidRPr="00023F34">
        <w:rPr>
          <w:rFonts w:eastAsia="Arial Unicode MS"/>
          <w:lang w:val="it-IT"/>
        </w:rPr>
        <w:t>ë</w:t>
      </w:r>
      <w:r w:rsidR="00023F34">
        <w:rPr>
          <w:rFonts w:eastAsia="Arial Unicode MS"/>
          <w:lang w:val="it-IT"/>
        </w:rPr>
        <w:t xml:space="preserve"> t</w:t>
      </w:r>
      <w:r w:rsidR="00023F34" w:rsidRPr="00023F34">
        <w:rPr>
          <w:rFonts w:eastAsia="Arial Unicode MS"/>
          <w:lang w:val="it-IT"/>
        </w:rPr>
        <w:t>ë</w:t>
      </w:r>
      <w:r w:rsidR="00023F34">
        <w:rPr>
          <w:rFonts w:eastAsia="Arial Unicode MS"/>
          <w:lang w:val="it-IT"/>
        </w:rPr>
        <w:t xml:space="preserve"> dalluar t</w:t>
      </w:r>
      <w:r w:rsidR="00023F34" w:rsidRPr="00023F34">
        <w:rPr>
          <w:rFonts w:eastAsia="Arial Unicode MS"/>
          <w:lang w:val="it-IT"/>
        </w:rPr>
        <w:t>ë</w:t>
      </w:r>
      <w:r w:rsidR="00023F34">
        <w:rPr>
          <w:rFonts w:eastAsia="Arial Unicode MS"/>
          <w:lang w:val="it-IT"/>
        </w:rPr>
        <w:t xml:space="preserve"> vitit</w:t>
      </w:r>
      <w:r w:rsidR="007C3F16">
        <w:rPr>
          <w:rFonts w:eastAsia="Arial Unicode MS"/>
          <w:lang w:val="it-IT"/>
        </w:rPr>
        <w:t xml:space="preserve"> p</w:t>
      </w:r>
      <w:r w:rsidR="007C3F16" w:rsidRPr="007C3F16">
        <w:rPr>
          <w:rFonts w:ascii="Calibri" w:eastAsia="Arial Unicode MS" w:hAnsi="Calibri"/>
          <w:lang w:val="it-IT"/>
        </w:rPr>
        <w:t>ë</w:t>
      </w:r>
      <w:r w:rsidR="007C3F16">
        <w:rPr>
          <w:rFonts w:ascii="Calibri" w:eastAsia="Arial Unicode MS" w:hAnsi="Calibri"/>
          <w:lang w:val="it-IT"/>
        </w:rPr>
        <w:t>rkat</w:t>
      </w:r>
      <w:r w:rsidR="007C3F16" w:rsidRPr="007C3F16">
        <w:rPr>
          <w:rFonts w:ascii="Calibri" w:eastAsia="Arial Unicode MS" w:hAnsi="Calibri"/>
          <w:lang w:val="it-IT"/>
        </w:rPr>
        <w:t>ë</w:t>
      </w:r>
      <w:r w:rsidR="007C3F16">
        <w:rPr>
          <w:rFonts w:ascii="Calibri" w:eastAsia="Arial Unicode MS" w:hAnsi="Calibri"/>
          <w:lang w:val="it-IT"/>
        </w:rPr>
        <w:t>s</w:t>
      </w:r>
      <w:r w:rsidR="003B235B">
        <w:rPr>
          <w:rFonts w:eastAsia="Arial Unicode MS"/>
          <w:lang w:val="it-IT"/>
        </w:rPr>
        <w:t>.</w:t>
      </w:r>
      <w:r w:rsidRPr="00BB14CF">
        <w:rPr>
          <w:rFonts w:eastAsia="Arial Unicode MS"/>
          <w:lang w:val="it-IT"/>
        </w:rPr>
        <w:t xml:space="preserve"> </w:t>
      </w:r>
    </w:p>
    <w:p w:rsidR="00235A9B" w:rsidRPr="00BB14CF" w:rsidRDefault="00235A9B" w:rsidP="00366EBC">
      <w:pPr>
        <w:ind w:firstLine="720"/>
        <w:jc w:val="both"/>
        <w:rPr>
          <w:rFonts w:eastAsia="Arial Unicode MS"/>
          <w:lang w:val="it-IT"/>
        </w:rPr>
      </w:pPr>
      <w:r w:rsidRPr="00BB14CF">
        <w:rPr>
          <w:rFonts w:eastAsia="Arial Unicode MS"/>
          <w:lang w:val="it-IT"/>
        </w:rPr>
        <w:t>Bursa</w:t>
      </w:r>
      <w:r w:rsidR="007C3F16">
        <w:rPr>
          <w:rFonts w:eastAsia="Arial Unicode MS"/>
          <w:lang w:val="it-IT"/>
        </w:rPr>
        <w:t>t</w:t>
      </w:r>
      <w:r w:rsidRPr="00BB14CF">
        <w:rPr>
          <w:rFonts w:eastAsia="Arial Unicode MS"/>
          <w:lang w:val="it-IT"/>
        </w:rPr>
        <w:t xml:space="preserve"> ndahe</w:t>
      </w:r>
      <w:r w:rsidR="007C3F16">
        <w:rPr>
          <w:rFonts w:eastAsia="Arial Unicode MS"/>
          <w:lang w:val="it-IT"/>
        </w:rPr>
        <w:t>n</w:t>
      </w:r>
      <w:r w:rsidRPr="00BB14CF">
        <w:rPr>
          <w:rFonts w:eastAsia="Arial Unicode MS"/>
          <w:lang w:val="it-IT"/>
        </w:rPr>
        <w:t xml:space="preserve"> me rastin e 28 Nëntorit-</w:t>
      </w:r>
      <w:r w:rsidR="007C2D0F">
        <w:rPr>
          <w:rFonts w:eastAsia="Arial Unicode MS"/>
          <w:lang w:val="it-IT"/>
        </w:rPr>
        <w:t xml:space="preserve"> </w:t>
      </w:r>
      <w:r w:rsidRPr="00BB14CF">
        <w:rPr>
          <w:rFonts w:eastAsia="Arial Unicode MS"/>
          <w:lang w:val="it-IT"/>
        </w:rPr>
        <w:t>Ditës së Flamurit. Lartësia(shuma) e bursës do  të jetë me koeficient</w:t>
      </w:r>
      <w:r w:rsidR="00902D0A">
        <w:rPr>
          <w:rFonts w:eastAsia="Arial Unicode MS"/>
          <w:lang w:val="it-IT"/>
        </w:rPr>
        <w:t>,</w:t>
      </w:r>
      <w:r w:rsidRPr="00BB14CF">
        <w:rPr>
          <w:rFonts w:eastAsia="Arial Unicode MS"/>
          <w:lang w:val="it-IT"/>
        </w:rPr>
        <w:t xml:space="preserve">  </w:t>
      </w:r>
      <w:r w:rsidR="008B751D">
        <w:rPr>
          <w:rFonts w:eastAsia="Arial Unicode MS"/>
          <w:lang w:val="it-IT"/>
        </w:rPr>
        <w:t xml:space="preserve">sa </w:t>
      </w:r>
      <w:r w:rsidRPr="00BB14CF">
        <w:rPr>
          <w:rFonts w:eastAsia="Arial Unicode MS"/>
          <w:lang w:val="it-IT"/>
        </w:rPr>
        <w:t>dy</w:t>
      </w:r>
      <w:r w:rsidR="008B751D">
        <w:rPr>
          <w:rFonts w:eastAsia="Arial Unicode MS"/>
          <w:lang w:val="it-IT"/>
        </w:rPr>
        <w:t>fishi</w:t>
      </w:r>
      <w:r w:rsidRPr="00BB14CF">
        <w:rPr>
          <w:rFonts w:eastAsia="Arial Unicode MS"/>
          <w:lang w:val="it-IT"/>
        </w:rPr>
        <w:t xml:space="preserve">  i bursës së rregullt</w:t>
      </w:r>
      <w:r w:rsidR="007C3F16">
        <w:rPr>
          <w:rFonts w:eastAsia="Arial Unicode MS"/>
          <w:lang w:val="it-IT"/>
        </w:rPr>
        <w:t xml:space="preserve"> t</w:t>
      </w:r>
      <w:r w:rsidR="007C3F16" w:rsidRPr="007C3F16">
        <w:rPr>
          <w:rFonts w:ascii="Calibri" w:eastAsia="Arial Unicode MS" w:hAnsi="Calibri"/>
          <w:lang w:val="it-IT"/>
        </w:rPr>
        <w:t>ë</w:t>
      </w:r>
      <w:r w:rsidR="007C3F16">
        <w:rPr>
          <w:rFonts w:ascii="Calibri" w:eastAsia="Arial Unicode MS" w:hAnsi="Calibri"/>
          <w:lang w:val="it-IT"/>
        </w:rPr>
        <w:t xml:space="preserve"> vitit </w:t>
      </w:r>
      <w:r w:rsidR="00902D0A">
        <w:rPr>
          <w:rFonts w:ascii="Calibri" w:eastAsia="Arial Unicode MS" w:hAnsi="Calibri"/>
          <w:lang w:val="it-IT"/>
        </w:rPr>
        <w:t>p</w:t>
      </w:r>
      <w:r w:rsidR="00902D0A" w:rsidRPr="00902D0A">
        <w:rPr>
          <w:rFonts w:ascii="Calibri" w:eastAsia="Arial Unicode MS" w:hAnsi="Calibri" w:cs="Calibri"/>
          <w:lang w:val="it-IT"/>
        </w:rPr>
        <w:t>ë</w:t>
      </w:r>
      <w:r w:rsidR="00902D0A">
        <w:rPr>
          <w:rFonts w:ascii="Calibri" w:eastAsia="Arial Unicode MS" w:hAnsi="Calibri"/>
          <w:lang w:val="it-IT"/>
        </w:rPr>
        <w:t>rkat</w:t>
      </w:r>
      <w:r w:rsidR="00902D0A" w:rsidRPr="00902D0A">
        <w:rPr>
          <w:rFonts w:ascii="Calibri" w:eastAsia="Arial Unicode MS" w:hAnsi="Calibri" w:cs="Calibri"/>
          <w:lang w:val="it-IT"/>
        </w:rPr>
        <w:t>ë</w:t>
      </w:r>
      <w:r w:rsidR="00902D0A">
        <w:rPr>
          <w:rFonts w:ascii="Calibri" w:eastAsia="Arial Unicode MS" w:hAnsi="Calibri"/>
          <w:lang w:val="it-IT"/>
        </w:rPr>
        <w:t>s</w:t>
      </w:r>
      <w:r w:rsidRPr="00BB14CF">
        <w:rPr>
          <w:rFonts w:eastAsia="Arial Unicode MS"/>
          <w:lang w:val="it-IT"/>
        </w:rPr>
        <w:t>.</w:t>
      </w:r>
    </w:p>
    <w:p w:rsidR="00235A9B" w:rsidRPr="00BB14CF" w:rsidRDefault="00235A9B" w:rsidP="00235A9B">
      <w:pPr>
        <w:ind w:left="720"/>
        <w:jc w:val="both"/>
        <w:rPr>
          <w:rFonts w:eastAsia="Arial Unicode MS"/>
          <w:lang w:val="it-IT"/>
        </w:rPr>
      </w:pPr>
    </w:p>
    <w:p w:rsidR="007D302B" w:rsidRDefault="00235A9B" w:rsidP="00920455">
      <w:pPr>
        <w:ind w:left="720"/>
        <w:jc w:val="both"/>
        <w:rPr>
          <w:rFonts w:eastAsia="Arial Unicode MS"/>
          <w:b/>
          <w:lang w:val="it-IT"/>
        </w:rPr>
      </w:pPr>
      <w:r w:rsidRPr="00BB14CF">
        <w:rPr>
          <w:rFonts w:eastAsia="Arial Unicode MS"/>
          <w:b/>
          <w:lang w:val="it-IT"/>
        </w:rPr>
        <w:t xml:space="preserve">                      </w:t>
      </w:r>
      <w:r w:rsidR="00920455">
        <w:rPr>
          <w:rFonts w:eastAsia="Arial Unicode MS"/>
          <w:b/>
          <w:lang w:val="it-IT"/>
        </w:rPr>
        <w:t xml:space="preserve">                            </w:t>
      </w:r>
    </w:p>
    <w:p w:rsidR="00235A9B" w:rsidRPr="00BB14CF" w:rsidRDefault="00902D0A" w:rsidP="00902D0A">
      <w:pPr>
        <w:rPr>
          <w:rFonts w:eastAsia="Arial Unicode MS"/>
          <w:b/>
          <w:lang w:val="it-IT"/>
        </w:rPr>
      </w:pPr>
      <w:r>
        <w:rPr>
          <w:rFonts w:eastAsia="Arial Unicode MS"/>
          <w:b/>
          <w:lang w:val="it-IT"/>
        </w:rPr>
        <w:t xml:space="preserve">                                                                </w:t>
      </w:r>
      <w:r w:rsidR="001160BB">
        <w:rPr>
          <w:rFonts w:eastAsia="Arial Unicode MS"/>
          <w:b/>
          <w:lang w:val="it-IT"/>
        </w:rPr>
        <w:t xml:space="preserve">  </w:t>
      </w:r>
      <w:r>
        <w:rPr>
          <w:rFonts w:eastAsia="Arial Unicode MS"/>
          <w:b/>
          <w:lang w:val="it-IT"/>
        </w:rPr>
        <w:t xml:space="preserve"> </w:t>
      </w:r>
      <w:r w:rsidR="00235A9B" w:rsidRPr="00BB14CF">
        <w:rPr>
          <w:rFonts w:eastAsia="Arial Unicode MS"/>
          <w:b/>
          <w:lang w:val="it-IT"/>
        </w:rPr>
        <w:t>Neni 13</w:t>
      </w:r>
    </w:p>
    <w:p w:rsidR="00235A9B" w:rsidRDefault="007D302B" w:rsidP="007D302B">
      <w:pPr>
        <w:ind w:left="720"/>
        <w:jc w:val="center"/>
        <w:rPr>
          <w:rFonts w:eastAsia="Arial Unicode MS"/>
          <w:b/>
          <w:lang w:val="it-IT"/>
        </w:rPr>
      </w:pPr>
      <w:r>
        <w:rPr>
          <w:rFonts w:eastAsia="Arial Unicode MS"/>
          <w:b/>
          <w:lang w:val="it-IT"/>
        </w:rPr>
        <w:t>Kushtet dhe kriteret  p</w:t>
      </w:r>
      <w:r w:rsidRPr="007D302B">
        <w:rPr>
          <w:rFonts w:eastAsia="Arial Unicode MS"/>
          <w:b/>
          <w:lang w:val="it-IT"/>
        </w:rPr>
        <w:t>ë</w:t>
      </w:r>
      <w:r>
        <w:rPr>
          <w:rFonts w:eastAsia="Arial Unicode MS"/>
          <w:b/>
          <w:lang w:val="it-IT"/>
        </w:rPr>
        <w:t>r ndarjen e çmimit</w:t>
      </w:r>
    </w:p>
    <w:p w:rsidR="007D302B" w:rsidRPr="00BB14CF" w:rsidRDefault="007D302B" w:rsidP="007D302B">
      <w:pPr>
        <w:ind w:left="720"/>
        <w:jc w:val="center"/>
        <w:rPr>
          <w:rFonts w:eastAsia="Arial Unicode MS"/>
          <w:b/>
          <w:lang w:val="it-IT"/>
        </w:rPr>
      </w:pPr>
    </w:p>
    <w:p w:rsidR="00D06B15" w:rsidRPr="00D06B15" w:rsidRDefault="00D06B15" w:rsidP="00D06B15">
      <w:pPr>
        <w:pStyle w:val="ListParagraph"/>
        <w:numPr>
          <w:ilvl w:val="0"/>
          <w:numId w:val="29"/>
        </w:numPr>
        <w:jc w:val="both"/>
        <w:rPr>
          <w:rFonts w:eastAsia="Arial Unicode MS"/>
          <w:lang w:val="it-IT"/>
        </w:rPr>
      </w:pPr>
      <w:r w:rsidRPr="00D06B15">
        <w:rPr>
          <w:rFonts w:eastAsia="Arial Unicode MS"/>
          <w:lang w:val="it-IT"/>
        </w:rPr>
        <w:t>P</w:t>
      </w:r>
      <w:r w:rsidRPr="00D06B15">
        <w:rPr>
          <w:rFonts w:ascii="Calibri" w:eastAsia="Arial Unicode MS" w:hAnsi="Calibri" w:cs="Calibri"/>
          <w:lang w:val="it-IT"/>
        </w:rPr>
        <w:t>ë</w:t>
      </w:r>
      <w:r w:rsidRPr="00D06B15">
        <w:rPr>
          <w:rFonts w:eastAsia="Arial Unicode MS"/>
          <w:lang w:val="it-IT"/>
        </w:rPr>
        <w:t>rfituesi i burs</w:t>
      </w:r>
      <w:r w:rsidRPr="00D06B15">
        <w:rPr>
          <w:rFonts w:ascii="Calibri" w:eastAsia="Arial Unicode MS" w:hAnsi="Calibri" w:cs="Calibri"/>
          <w:lang w:val="it-IT"/>
        </w:rPr>
        <w:t>ë</w:t>
      </w:r>
      <w:r w:rsidRPr="00D06B15">
        <w:rPr>
          <w:rFonts w:eastAsia="Arial Unicode MS"/>
          <w:lang w:val="it-IT"/>
        </w:rPr>
        <w:t>s p</w:t>
      </w:r>
      <w:r w:rsidRPr="00D06B15">
        <w:rPr>
          <w:rFonts w:ascii="Calibri" w:eastAsia="Arial Unicode MS" w:hAnsi="Calibri"/>
          <w:lang w:val="it-IT"/>
        </w:rPr>
        <w:t>ër</w:t>
      </w:r>
      <w:r w:rsidRPr="00D06B15">
        <w:rPr>
          <w:rFonts w:eastAsia="Arial Unicode MS"/>
          <w:lang w:val="it-IT"/>
        </w:rPr>
        <w:t xml:space="preserve"> </w:t>
      </w:r>
      <w:r w:rsidRPr="00D06B15">
        <w:rPr>
          <w:rFonts w:ascii="Calibri" w:eastAsia="Arial Unicode MS" w:hAnsi="Calibri" w:cs="Calibri"/>
          <w:lang w:val="it-IT"/>
        </w:rPr>
        <w:t>ҫ</w:t>
      </w:r>
      <w:r w:rsidRPr="00D06B15">
        <w:rPr>
          <w:rFonts w:eastAsia="Arial Unicode MS"/>
          <w:lang w:val="it-IT"/>
        </w:rPr>
        <w:t>mimin ,, Adem Preniqi”, do t</w:t>
      </w:r>
      <w:r w:rsidRPr="00D06B15">
        <w:rPr>
          <w:rFonts w:ascii="Calibri" w:eastAsia="Arial Unicode MS" w:hAnsi="Calibri" w:cs="Calibri"/>
          <w:lang w:val="it-IT"/>
        </w:rPr>
        <w:t>ë</w:t>
      </w:r>
      <w:r w:rsidRPr="00D06B15">
        <w:rPr>
          <w:rFonts w:eastAsia="Arial Unicode MS"/>
          <w:lang w:val="it-IT"/>
        </w:rPr>
        <w:t xml:space="preserve"> zgjidhet nga aplikuesit p</w:t>
      </w:r>
      <w:r w:rsidRPr="00D06B15">
        <w:rPr>
          <w:rFonts w:ascii="Calibri" w:eastAsia="Arial Unicode MS" w:hAnsi="Calibri" w:cs="Calibri"/>
          <w:lang w:val="it-IT"/>
        </w:rPr>
        <w:t>ë</w:t>
      </w:r>
      <w:r w:rsidRPr="00D06B15">
        <w:rPr>
          <w:rFonts w:eastAsia="Arial Unicode MS"/>
          <w:lang w:val="it-IT"/>
        </w:rPr>
        <w:t>r burs</w:t>
      </w:r>
      <w:r w:rsidRPr="00D06B15">
        <w:rPr>
          <w:rFonts w:ascii="Calibri" w:eastAsia="Arial Unicode MS" w:hAnsi="Calibri" w:cs="Calibri"/>
          <w:lang w:val="it-IT"/>
        </w:rPr>
        <w:t>ë</w:t>
      </w:r>
      <w:r w:rsidRPr="00D06B15">
        <w:rPr>
          <w:rFonts w:eastAsia="Arial Unicode MS"/>
          <w:lang w:val="it-IT"/>
        </w:rPr>
        <w:t xml:space="preserve"> t</w:t>
      </w:r>
      <w:r w:rsidRPr="00D06B15">
        <w:rPr>
          <w:rFonts w:ascii="Calibri" w:eastAsia="Arial Unicode MS" w:hAnsi="Calibri" w:cs="Calibri"/>
          <w:lang w:val="it-IT"/>
        </w:rPr>
        <w:t>ë</w:t>
      </w:r>
      <w:r w:rsidRPr="00D06B15">
        <w:rPr>
          <w:rFonts w:eastAsia="Arial Unicode MS"/>
          <w:lang w:val="it-IT"/>
        </w:rPr>
        <w:t xml:space="preserve"> rregullt, n</w:t>
      </w:r>
      <w:r w:rsidRPr="00D06B15">
        <w:rPr>
          <w:rFonts w:ascii="Calibri" w:eastAsia="Arial Unicode MS" w:hAnsi="Calibri" w:cs="Calibri"/>
          <w:lang w:val="it-IT"/>
        </w:rPr>
        <w:t>ë</w:t>
      </w:r>
      <w:r w:rsidRPr="00D06B15">
        <w:rPr>
          <w:rFonts w:eastAsia="Arial Unicode MS"/>
          <w:lang w:val="it-IT"/>
        </w:rPr>
        <w:t xml:space="preserve"> baz</w:t>
      </w:r>
      <w:r w:rsidRPr="00D06B15">
        <w:rPr>
          <w:rFonts w:ascii="Calibri" w:eastAsia="Arial Unicode MS" w:hAnsi="Calibri" w:cs="Calibri"/>
          <w:lang w:val="it-IT"/>
        </w:rPr>
        <w:t>ë</w:t>
      </w:r>
      <w:r w:rsidRPr="00D06B15">
        <w:rPr>
          <w:rFonts w:eastAsia="Arial Unicode MS"/>
          <w:lang w:val="it-IT"/>
        </w:rPr>
        <w:t xml:space="preserve"> t</w:t>
      </w:r>
      <w:r w:rsidRPr="00D06B15">
        <w:rPr>
          <w:rFonts w:ascii="Calibri" w:eastAsia="Arial Unicode MS" w:hAnsi="Calibri" w:cs="Calibri"/>
          <w:lang w:val="it-IT"/>
        </w:rPr>
        <w:t>ë</w:t>
      </w:r>
      <w:r w:rsidRPr="00D06B15">
        <w:rPr>
          <w:rFonts w:eastAsia="Arial Unicode MS"/>
          <w:lang w:val="it-IT"/>
        </w:rPr>
        <w:t xml:space="preserve"> k</w:t>
      </w:r>
      <w:r w:rsidRPr="00D06B15">
        <w:rPr>
          <w:rFonts w:ascii="Calibri" w:eastAsia="Arial Unicode MS" w:hAnsi="Calibri" w:cs="Calibri"/>
          <w:lang w:val="it-IT"/>
        </w:rPr>
        <w:t>ë</w:t>
      </w:r>
      <w:r w:rsidRPr="00D06B15">
        <w:rPr>
          <w:rFonts w:eastAsia="Arial Unicode MS"/>
          <w:lang w:val="it-IT"/>
        </w:rPr>
        <w:t>tyre kritereve:</w:t>
      </w:r>
    </w:p>
    <w:p w:rsidR="00345832" w:rsidRPr="00765B43" w:rsidRDefault="00345832" w:rsidP="00765B43">
      <w:pPr>
        <w:jc w:val="both"/>
        <w:rPr>
          <w:rFonts w:eastAsia="Arial Unicode MS"/>
          <w:lang w:val="it-IT"/>
        </w:rPr>
      </w:pPr>
    </w:p>
    <w:p w:rsidR="003B1830" w:rsidRPr="003B1830" w:rsidRDefault="00345832" w:rsidP="003B1830">
      <w:pPr>
        <w:pStyle w:val="ListParagraph"/>
        <w:numPr>
          <w:ilvl w:val="1"/>
          <w:numId w:val="29"/>
        </w:numPr>
        <w:jc w:val="both"/>
        <w:rPr>
          <w:rFonts w:eastAsia="Arial Unicode MS"/>
        </w:rPr>
      </w:pPr>
      <w:r w:rsidRPr="003B1830">
        <w:rPr>
          <w:rFonts w:eastAsia="Arial Unicode MS"/>
          <w:lang w:val="it-IT"/>
        </w:rPr>
        <w:t>Të</w:t>
      </w:r>
      <w:r w:rsidR="001452A2" w:rsidRPr="003B1830">
        <w:rPr>
          <w:rFonts w:eastAsia="Arial Unicode MS"/>
          <w:lang w:val="it-IT"/>
        </w:rPr>
        <w:t xml:space="preserve"> jet</w:t>
      </w:r>
      <w:r w:rsidRPr="003B1830">
        <w:rPr>
          <w:rFonts w:eastAsia="Arial Unicode MS"/>
          <w:lang w:val="it-IT"/>
        </w:rPr>
        <w:t>ë student</w:t>
      </w:r>
      <w:r w:rsidR="00767E91" w:rsidRPr="003B1830">
        <w:rPr>
          <w:rFonts w:eastAsia="Arial Unicode MS"/>
          <w:lang w:val="it-IT"/>
        </w:rPr>
        <w:t xml:space="preserve">-e </w:t>
      </w:r>
      <w:r w:rsidR="009F4F30" w:rsidRPr="003B1830">
        <w:rPr>
          <w:rFonts w:eastAsia="Arial Unicode MS"/>
          <w:lang w:val="it-IT"/>
        </w:rPr>
        <w:t xml:space="preserve"> n</w:t>
      </w:r>
      <w:r w:rsidR="009F4F30" w:rsidRPr="003B1830">
        <w:rPr>
          <w:rFonts w:ascii="Calibri" w:eastAsia="Arial Unicode MS" w:hAnsi="Calibri" w:cs="Calibri"/>
          <w:lang w:val="it-IT"/>
        </w:rPr>
        <w:t>ë</w:t>
      </w:r>
      <w:r w:rsidR="009F4F30" w:rsidRPr="003B1830">
        <w:rPr>
          <w:rFonts w:eastAsia="Arial Unicode MS"/>
          <w:lang w:val="it-IT"/>
        </w:rPr>
        <w:t xml:space="preserve"> </w:t>
      </w:r>
      <w:r w:rsidR="00767E91" w:rsidRPr="003B1830">
        <w:rPr>
          <w:rFonts w:eastAsia="Arial Unicode MS"/>
          <w:lang w:val="it-IT"/>
        </w:rPr>
        <w:t>viti</w:t>
      </w:r>
      <w:r w:rsidR="009F4F30" w:rsidRPr="003B1830">
        <w:rPr>
          <w:rFonts w:eastAsia="Arial Unicode MS"/>
          <w:lang w:val="it-IT"/>
        </w:rPr>
        <w:t>n e</w:t>
      </w:r>
      <w:r w:rsidR="00767E91" w:rsidRPr="003B1830">
        <w:rPr>
          <w:rFonts w:eastAsia="Arial Unicode MS"/>
          <w:lang w:val="it-IT"/>
        </w:rPr>
        <w:t xml:space="preserve"> fundit t</w:t>
      </w:r>
      <w:r w:rsidR="00767E91" w:rsidRPr="003B1830">
        <w:rPr>
          <w:rFonts w:ascii="Calibri" w:eastAsia="Arial Unicode MS" w:hAnsi="Calibri" w:cs="Calibri"/>
          <w:lang w:val="it-IT"/>
        </w:rPr>
        <w:t>ë</w:t>
      </w:r>
      <w:r w:rsidR="00767E91" w:rsidRPr="003B1830">
        <w:rPr>
          <w:rFonts w:eastAsia="Arial Unicode MS"/>
          <w:lang w:val="it-IT"/>
        </w:rPr>
        <w:t xml:space="preserve"> studimeve</w:t>
      </w:r>
      <w:r w:rsidR="00235A9B" w:rsidRPr="003B1830">
        <w:rPr>
          <w:rFonts w:eastAsia="Arial Unicode MS"/>
        </w:rPr>
        <w:t>.</w:t>
      </w:r>
    </w:p>
    <w:p w:rsidR="00235A9B" w:rsidRDefault="00681EC4" w:rsidP="00765B43">
      <w:pPr>
        <w:jc w:val="both"/>
        <w:rPr>
          <w:rFonts w:eastAsia="Arial Unicode MS"/>
          <w:lang w:val="it-IT"/>
        </w:rPr>
      </w:pPr>
      <w:r>
        <w:rPr>
          <w:rFonts w:eastAsia="Arial Unicode MS"/>
          <w:lang w:val="it-IT"/>
        </w:rPr>
        <w:t>1.2</w:t>
      </w:r>
      <w:r w:rsidR="00765B43">
        <w:rPr>
          <w:rFonts w:eastAsia="Arial Unicode MS"/>
          <w:lang w:val="it-IT"/>
        </w:rPr>
        <w:t xml:space="preserve"> </w:t>
      </w:r>
      <w:r w:rsidR="003B1830">
        <w:rPr>
          <w:rFonts w:eastAsia="Arial Unicode MS"/>
          <w:lang w:val="it-IT"/>
        </w:rPr>
        <w:t>T</w:t>
      </w:r>
      <w:r w:rsidR="007C2D0F">
        <w:rPr>
          <w:rFonts w:eastAsia="Arial Unicode MS"/>
          <w:lang w:val="it-IT"/>
        </w:rPr>
        <w:t>ë mos ket</w:t>
      </w:r>
      <w:r w:rsidR="00235A9B" w:rsidRPr="00BB14CF">
        <w:rPr>
          <w:rFonts w:eastAsia="Arial Unicode MS"/>
          <w:lang w:val="it-IT"/>
        </w:rPr>
        <w:t xml:space="preserve">ë të përseritur ndonjë vit </w:t>
      </w:r>
      <w:r w:rsidR="00767E91">
        <w:rPr>
          <w:rFonts w:eastAsia="Arial Unicode MS"/>
          <w:lang w:val="it-IT"/>
        </w:rPr>
        <w:t>gjat</w:t>
      </w:r>
      <w:r w:rsidR="009F4F30" w:rsidRPr="009F4F30">
        <w:rPr>
          <w:rFonts w:ascii="Calibri" w:eastAsia="Arial Unicode MS" w:hAnsi="Calibri" w:cs="Calibri"/>
          <w:lang w:val="it-IT"/>
        </w:rPr>
        <w:t>ë</w:t>
      </w:r>
      <w:r w:rsidR="00767E91">
        <w:rPr>
          <w:rFonts w:eastAsia="Arial Unicode MS"/>
          <w:lang w:val="it-IT"/>
        </w:rPr>
        <w:t xml:space="preserve"> </w:t>
      </w:r>
      <w:r w:rsidR="00235A9B" w:rsidRPr="00BB14CF">
        <w:rPr>
          <w:rFonts w:eastAsia="Arial Unicode MS"/>
          <w:lang w:val="it-IT"/>
        </w:rPr>
        <w:t xml:space="preserve"> studimeve.</w:t>
      </w:r>
    </w:p>
    <w:p w:rsidR="00C2033A" w:rsidRDefault="00C2033A" w:rsidP="00765B43">
      <w:pPr>
        <w:jc w:val="both"/>
        <w:rPr>
          <w:rFonts w:eastAsia="Arial Unicode MS"/>
          <w:lang w:val="it-IT"/>
        </w:rPr>
      </w:pPr>
      <w:r>
        <w:rPr>
          <w:rFonts w:eastAsia="Arial Unicode MS"/>
          <w:lang w:val="it-IT"/>
        </w:rPr>
        <w:t>1.3 T</w:t>
      </w:r>
      <w:r w:rsidRPr="00C2033A">
        <w:rPr>
          <w:rFonts w:ascii="Calibri" w:eastAsia="Arial Unicode MS" w:hAnsi="Calibri" w:cs="Calibri"/>
          <w:lang w:val="it-IT"/>
        </w:rPr>
        <w:t>ë</w:t>
      </w:r>
      <w:r>
        <w:rPr>
          <w:rFonts w:eastAsia="Arial Unicode MS"/>
          <w:lang w:val="it-IT"/>
        </w:rPr>
        <w:t xml:space="preserve"> ket</w:t>
      </w:r>
      <w:r w:rsidR="007C2D0F">
        <w:rPr>
          <w:rFonts w:eastAsia="Arial Unicode MS"/>
          <w:lang w:val="it-IT"/>
        </w:rPr>
        <w:t xml:space="preserve">ë </w:t>
      </w:r>
      <w:r>
        <w:rPr>
          <w:rFonts w:eastAsia="Arial Unicode MS"/>
          <w:lang w:val="it-IT"/>
        </w:rPr>
        <w:t xml:space="preserve"> eliminuar, p</w:t>
      </w:r>
      <w:r w:rsidRPr="00C2033A">
        <w:rPr>
          <w:rFonts w:ascii="Calibri" w:eastAsia="Arial Unicode MS" w:hAnsi="Calibri" w:cs="Calibri"/>
          <w:lang w:val="it-IT"/>
        </w:rPr>
        <w:t>ë</w:t>
      </w:r>
      <w:r>
        <w:rPr>
          <w:rFonts w:eastAsia="Arial Unicode MS"/>
          <w:lang w:val="it-IT"/>
        </w:rPr>
        <w:t>rkat</w:t>
      </w:r>
      <w:r w:rsidRPr="00C2033A">
        <w:rPr>
          <w:rFonts w:ascii="Calibri" w:eastAsia="Arial Unicode MS" w:hAnsi="Calibri" w:cs="Calibri"/>
          <w:lang w:val="it-IT"/>
        </w:rPr>
        <w:t>ë</w:t>
      </w:r>
      <w:r>
        <w:rPr>
          <w:rFonts w:eastAsia="Arial Unicode MS"/>
          <w:lang w:val="it-IT"/>
        </w:rPr>
        <w:t>sisht p</w:t>
      </w:r>
      <w:r w:rsidRPr="00C2033A">
        <w:rPr>
          <w:rFonts w:ascii="Calibri" w:eastAsia="Arial Unicode MS" w:hAnsi="Calibri" w:cs="Calibri"/>
          <w:lang w:val="it-IT"/>
        </w:rPr>
        <w:t>ë</w:t>
      </w:r>
      <w:r>
        <w:rPr>
          <w:rFonts w:eastAsia="Arial Unicode MS"/>
          <w:lang w:val="it-IT"/>
        </w:rPr>
        <w:t>rfunduar vitin paraprak p</w:t>
      </w:r>
      <w:r w:rsidRPr="00C2033A">
        <w:rPr>
          <w:rFonts w:ascii="Calibri" w:eastAsia="Arial Unicode MS" w:hAnsi="Calibri" w:cs="Calibri"/>
          <w:lang w:val="it-IT"/>
        </w:rPr>
        <w:t>ë</w:t>
      </w:r>
      <w:r>
        <w:rPr>
          <w:rFonts w:eastAsia="Arial Unicode MS"/>
          <w:lang w:val="it-IT"/>
        </w:rPr>
        <w:t>r  t</w:t>
      </w:r>
      <w:r w:rsidRPr="00C2033A">
        <w:rPr>
          <w:rFonts w:ascii="Calibri" w:eastAsia="Arial Unicode MS" w:hAnsi="Calibri" w:cs="Calibri"/>
          <w:lang w:val="it-IT"/>
        </w:rPr>
        <w:t>ë</w:t>
      </w:r>
      <w:r>
        <w:rPr>
          <w:rFonts w:eastAsia="Arial Unicode MS"/>
          <w:lang w:val="it-IT"/>
        </w:rPr>
        <w:t xml:space="preserve"> cilin ndah</w:t>
      </w:r>
      <w:r w:rsidR="007C2D0F">
        <w:rPr>
          <w:rFonts w:ascii="Calibri" w:eastAsia="Arial Unicode MS" w:hAnsi="Calibri" w:cs="Calibri"/>
          <w:lang w:val="it-IT"/>
        </w:rPr>
        <w:t>e</w:t>
      </w:r>
      <w:r>
        <w:rPr>
          <w:rFonts w:eastAsia="Arial Unicode MS"/>
          <w:lang w:val="it-IT"/>
        </w:rPr>
        <w:t>t bursa.</w:t>
      </w:r>
    </w:p>
    <w:p w:rsidR="00BF43C7" w:rsidRDefault="00BF43C7" w:rsidP="00765B43">
      <w:pPr>
        <w:jc w:val="both"/>
        <w:rPr>
          <w:rFonts w:eastAsia="Arial Unicode MS"/>
          <w:lang w:val="it-IT"/>
        </w:rPr>
      </w:pPr>
      <w:r>
        <w:rPr>
          <w:rFonts w:eastAsia="Arial Unicode MS"/>
          <w:lang w:val="it-IT"/>
        </w:rPr>
        <w:t>1.</w:t>
      </w:r>
      <w:r w:rsidR="00C2033A">
        <w:rPr>
          <w:rFonts w:eastAsia="Arial Unicode MS"/>
          <w:lang w:val="it-IT"/>
        </w:rPr>
        <w:t>4</w:t>
      </w:r>
      <w:r>
        <w:rPr>
          <w:rFonts w:eastAsia="Arial Unicode MS"/>
          <w:lang w:val="it-IT"/>
        </w:rPr>
        <w:t xml:space="preserve"> T</w:t>
      </w:r>
      <w:r w:rsidRPr="00BF43C7">
        <w:rPr>
          <w:rFonts w:ascii="Calibri" w:eastAsia="Arial Unicode MS" w:hAnsi="Calibri"/>
          <w:lang w:val="it-IT"/>
        </w:rPr>
        <w:t>ë</w:t>
      </w:r>
      <w:r w:rsidR="007C2D0F">
        <w:rPr>
          <w:rFonts w:ascii="Calibri" w:eastAsia="Arial Unicode MS" w:hAnsi="Calibri"/>
          <w:lang w:val="it-IT"/>
        </w:rPr>
        <w:t xml:space="preserve"> ketë</w:t>
      </w:r>
      <w:r>
        <w:rPr>
          <w:rFonts w:ascii="Calibri" w:eastAsia="Arial Unicode MS" w:hAnsi="Calibri"/>
          <w:lang w:val="it-IT"/>
        </w:rPr>
        <w:t xml:space="preserve"> not</w:t>
      </w:r>
      <w:r w:rsidRPr="00BF43C7">
        <w:rPr>
          <w:rFonts w:ascii="Calibri" w:eastAsia="Arial Unicode MS" w:hAnsi="Calibri"/>
          <w:lang w:val="it-IT"/>
        </w:rPr>
        <w:t>ë</w:t>
      </w:r>
      <w:r>
        <w:rPr>
          <w:rFonts w:ascii="Calibri" w:eastAsia="Arial Unicode MS" w:hAnsi="Calibri"/>
          <w:lang w:val="it-IT"/>
        </w:rPr>
        <w:t>n mesatare, m</w:t>
      </w:r>
      <w:r w:rsidRPr="00BF43C7">
        <w:rPr>
          <w:rFonts w:ascii="Calibri" w:eastAsia="Arial Unicode MS" w:hAnsi="Calibri"/>
          <w:lang w:val="it-IT"/>
        </w:rPr>
        <w:t>ë</w:t>
      </w:r>
      <w:r>
        <w:rPr>
          <w:rFonts w:ascii="Calibri" w:eastAsia="Arial Unicode MS" w:hAnsi="Calibri"/>
          <w:lang w:val="it-IT"/>
        </w:rPr>
        <w:t xml:space="preserve"> t</w:t>
      </w:r>
      <w:r w:rsidRPr="00BF43C7">
        <w:rPr>
          <w:rFonts w:ascii="Calibri" w:eastAsia="Arial Unicode MS" w:hAnsi="Calibri"/>
          <w:lang w:val="it-IT"/>
        </w:rPr>
        <w:t>ë</w:t>
      </w:r>
      <w:r>
        <w:rPr>
          <w:rFonts w:ascii="Calibri" w:eastAsia="Arial Unicode MS" w:hAnsi="Calibri"/>
          <w:lang w:val="it-IT"/>
        </w:rPr>
        <w:t xml:space="preserve"> lart</w:t>
      </w:r>
      <w:r w:rsidRPr="00BF43C7">
        <w:rPr>
          <w:rFonts w:ascii="Calibri" w:eastAsia="Arial Unicode MS" w:hAnsi="Calibri"/>
          <w:lang w:val="it-IT"/>
        </w:rPr>
        <w:t>ë</w:t>
      </w:r>
      <w:r w:rsidR="00366EBC">
        <w:rPr>
          <w:rFonts w:ascii="Calibri" w:eastAsia="Arial Unicode MS" w:hAnsi="Calibri"/>
          <w:lang w:val="it-IT"/>
        </w:rPr>
        <w:t xml:space="preserve"> </w:t>
      </w:r>
      <w:r w:rsidR="009F4F30">
        <w:rPr>
          <w:rFonts w:ascii="Calibri" w:eastAsia="Arial Unicode MS" w:hAnsi="Calibri"/>
          <w:lang w:val="it-IT"/>
        </w:rPr>
        <w:t>gjat</w:t>
      </w:r>
      <w:r w:rsidR="009F4F30" w:rsidRPr="009F4F30">
        <w:rPr>
          <w:rFonts w:ascii="Calibri" w:eastAsia="Arial Unicode MS" w:hAnsi="Calibri" w:cs="Calibri"/>
          <w:lang w:val="it-IT"/>
        </w:rPr>
        <w:t>ë</w:t>
      </w:r>
      <w:r>
        <w:rPr>
          <w:rFonts w:ascii="Calibri" w:eastAsia="Arial Unicode MS" w:hAnsi="Calibri"/>
          <w:lang w:val="it-IT"/>
        </w:rPr>
        <w:t xml:space="preserve"> studime</w:t>
      </w:r>
      <w:r w:rsidR="009F4F30">
        <w:rPr>
          <w:rFonts w:ascii="Calibri" w:eastAsia="Arial Unicode MS" w:hAnsi="Calibri"/>
          <w:lang w:val="it-IT"/>
        </w:rPr>
        <w:t>ve</w:t>
      </w:r>
      <w:r w:rsidR="008E33DF">
        <w:rPr>
          <w:rFonts w:ascii="Calibri" w:eastAsia="Arial Unicode MS" w:hAnsi="Calibri"/>
          <w:lang w:val="it-IT"/>
        </w:rPr>
        <w:t>(t</w:t>
      </w:r>
      <w:r w:rsidR="008E33DF" w:rsidRPr="008E33DF">
        <w:rPr>
          <w:rFonts w:ascii="Calibri" w:eastAsia="Arial Unicode MS" w:hAnsi="Calibri" w:cs="Calibri"/>
          <w:lang w:val="it-IT"/>
        </w:rPr>
        <w:t>ë</w:t>
      </w:r>
      <w:r w:rsidR="008E33DF">
        <w:rPr>
          <w:rFonts w:ascii="Calibri" w:eastAsia="Arial Unicode MS" w:hAnsi="Calibri"/>
          <w:lang w:val="it-IT"/>
        </w:rPr>
        <w:t xml:space="preserve"> </w:t>
      </w:r>
      <w:r w:rsidR="003B1830">
        <w:rPr>
          <w:rFonts w:ascii="Calibri" w:eastAsia="Arial Unicode MS" w:hAnsi="Calibri"/>
          <w:lang w:val="it-IT"/>
        </w:rPr>
        <w:t>t</w:t>
      </w:r>
      <w:r w:rsidR="003B1830" w:rsidRPr="003B1830">
        <w:rPr>
          <w:rFonts w:ascii="Calibri" w:eastAsia="Arial Unicode MS" w:hAnsi="Calibri" w:cs="Calibri"/>
          <w:lang w:val="it-IT"/>
        </w:rPr>
        <w:t>ë</w:t>
      </w:r>
      <w:r w:rsidR="003B1830">
        <w:rPr>
          <w:rFonts w:ascii="Calibri" w:eastAsia="Arial Unicode MS" w:hAnsi="Calibri"/>
          <w:lang w:val="it-IT"/>
        </w:rPr>
        <w:t xml:space="preserve"> </w:t>
      </w:r>
      <w:r w:rsidR="008E33DF">
        <w:rPr>
          <w:rFonts w:ascii="Calibri" w:eastAsia="Arial Unicode MS" w:hAnsi="Calibri"/>
          <w:lang w:val="it-IT"/>
        </w:rPr>
        <w:t>gjitha viteve paraprake)</w:t>
      </w:r>
      <w:r w:rsidR="005179D9">
        <w:rPr>
          <w:rFonts w:ascii="Calibri" w:eastAsia="Arial Unicode MS" w:hAnsi="Calibri"/>
          <w:lang w:val="it-IT"/>
        </w:rPr>
        <w:t xml:space="preserve"> ndaj student</w:t>
      </w:r>
      <w:r w:rsidR="005179D9" w:rsidRPr="005179D9">
        <w:rPr>
          <w:rFonts w:ascii="Calibri" w:eastAsia="Arial Unicode MS" w:hAnsi="Calibri" w:cs="Calibri"/>
          <w:lang w:val="it-IT"/>
        </w:rPr>
        <w:t>ë</w:t>
      </w:r>
      <w:r w:rsidR="005179D9">
        <w:rPr>
          <w:rFonts w:ascii="Calibri" w:eastAsia="Arial Unicode MS" w:hAnsi="Calibri"/>
          <w:lang w:val="it-IT"/>
        </w:rPr>
        <w:t>ve tjer</w:t>
      </w:r>
      <w:r w:rsidR="005179D9" w:rsidRPr="005179D9">
        <w:rPr>
          <w:rFonts w:ascii="Calibri" w:eastAsia="Arial Unicode MS" w:hAnsi="Calibri" w:cs="Calibri"/>
          <w:lang w:val="it-IT"/>
        </w:rPr>
        <w:t>ë</w:t>
      </w:r>
      <w:r w:rsidR="009F4F30">
        <w:rPr>
          <w:rFonts w:ascii="Calibri" w:eastAsia="Arial Unicode MS" w:hAnsi="Calibri"/>
          <w:lang w:val="it-IT"/>
        </w:rPr>
        <w:t xml:space="preserve">, </w:t>
      </w:r>
      <w:r w:rsidR="00670845">
        <w:rPr>
          <w:rFonts w:ascii="Calibri" w:eastAsia="Arial Unicode MS" w:hAnsi="Calibri"/>
          <w:lang w:val="it-IT"/>
        </w:rPr>
        <w:t xml:space="preserve"> por jo m</w:t>
      </w:r>
      <w:r w:rsidR="00670845" w:rsidRPr="00670845">
        <w:rPr>
          <w:rFonts w:ascii="Calibri" w:eastAsia="Arial Unicode MS" w:hAnsi="Calibri" w:cs="Calibri"/>
          <w:lang w:val="it-IT"/>
        </w:rPr>
        <w:t>ë</w:t>
      </w:r>
      <w:r w:rsidR="00670845">
        <w:rPr>
          <w:rFonts w:ascii="Calibri" w:eastAsia="Arial Unicode MS" w:hAnsi="Calibri"/>
          <w:lang w:val="it-IT"/>
        </w:rPr>
        <w:t xml:space="preserve"> pak se 9 (n</w:t>
      </w:r>
      <w:r w:rsidR="00670845" w:rsidRPr="00670845">
        <w:rPr>
          <w:rFonts w:ascii="Calibri" w:eastAsia="Arial Unicode MS" w:hAnsi="Calibri" w:cs="Calibri"/>
          <w:lang w:val="it-IT"/>
        </w:rPr>
        <w:t>ë</w:t>
      </w:r>
      <w:r w:rsidR="00670845">
        <w:rPr>
          <w:rFonts w:ascii="Calibri" w:eastAsia="Arial Unicode MS" w:hAnsi="Calibri"/>
          <w:lang w:val="it-IT"/>
        </w:rPr>
        <w:t>nt</w:t>
      </w:r>
      <w:r w:rsidR="00670845" w:rsidRPr="00670845">
        <w:rPr>
          <w:rFonts w:ascii="Calibri" w:eastAsia="Arial Unicode MS" w:hAnsi="Calibri" w:cs="Calibri"/>
          <w:lang w:val="it-IT"/>
        </w:rPr>
        <w:t>ë</w:t>
      </w:r>
      <w:r w:rsidR="00902D0A">
        <w:rPr>
          <w:rFonts w:ascii="Calibri" w:eastAsia="Arial Unicode MS" w:hAnsi="Calibri" w:cs="Calibri"/>
          <w:lang w:val="it-IT"/>
        </w:rPr>
        <w:t xml:space="preserve"> </w:t>
      </w:r>
      <w:r w:rsidR="00670845">
        <w:rPr>
          <w:rFonts w:ascii="Calibri" w:eastAsia="Arial Unicode MS" w:hAnsi="Calibri"/>
          <w:lang w:val="it-IT"/>
        </w:rPr>
        <w:t>).</w:t>
      </w:r>
    </w:p>
    <w:p w:rsidR="00765B43" w:rsidRPr="00BB14CF" w:rsidRDefault="00765B43" w:rsidP="00235A9B">
      <w:pPr>
        <w:jc w:val="both"/>
        <w:rPr>
          <w:rFonts w:eastAsia="Arial Unicode MS"/>
          <w:lang w:val="it-IT"/>
        </w:rPr>
      </w:pPr>
    </w:p>
    <w:p w:rsidR="00235A9B" w:rsidRDefault="00765B43" w:rsidP="00235A9B">
      <w:pPr>
        <w:jc w:val="both"/>
        <w:rPr>
          <w:rFonts w:eastAsia="Arial Unicode MS"/>
          <w:lang w:val="it-IT"/>
        </w:rPr>
      </w:pPr>
      <w:r>
        <w:rPr>
          <w:rFonts w:eastAsia="Arial Unicode MS"/>
          <w:b/>
          <w:lang w:val="it-IT"/>
        </w:rPr>
        <w:t>2.</w:t>
      </w:r>
      <w:r w:rsidR="00681EC4">
        <w:rPr>
          <w:rFonts w:eastAsia="Arial Unicode MS"/>
          <w:b/>
          <w:lang w:val="it-IT"/>
        </w:rPr>
        <w:t xml:space="preserve">  </w:t>
      </w:r>
      <w:r w:rsidR="00235A9B" w:rsidRPr="00BB14CF">
        <w:rPr>
          <w:rFonts w:eastAsia="Arial Unicode MS"/>
          <w:lang w:val="it-IT"/>
        </w:rPr>
        <w:t xml:space="preserve">Bonusi (shtesa) në aspektin e notës mesatare, që është </w:t>
      </w:r>
      <w:r w:rsidR="007C2D0F">
        <w:rPr>
          <w:rFonts w:eastAsia="Arial Unicode MS"/>
          <w:lang w:val="it-IT"/>
        </w:rPr>
        <w:t>paraparë në nenin 10, të kësaj R</w:t>
      </w:r>
      <w:r w:rsidR="00235A9B" w:rsidRPr="00BB14CF">
        <w:rPr>
          <w:rFonts w:eastAsia="Arial Unicode MS"/>
          <w:lang w:val="it-IT"/>
        </w:rPr>
        <w:t>regulloreje,  nuk vlen (nuk aplikohet), për ҫmimin ,,Adem Preniqi”.</w:t>
      </w:r>
    </w:p>
    <w:p w:rsidR="00681EC4" w:rsidRPr="00BB14CF" w:rsidRDefault="00BF43C7" w:rsidP="00235A9B">
      <w:pPr>
        <w:jc w:val="both"/>
        <w:rPr>
          <w:rFonts w:eastAsia="Arial Unicode MS"/>
          <w:lang w:val="it-IT"/>
        </w:rPr>
      </w:pPr>
      <w:r>
        <w:rPr>
          <w:rFonts w:eastAsia="Arial Unicode MS"/>
          <w:lang w:val="it-IT"/>
        </w:rPr>
        <w:t xml:space="preserve">3. </w:t>
      </w:r>
      <w:r w:rsidR="00366EBC">
        <w:rPr>
          <w:rFonts w:eastAsia="Arial Unicode MS"/>
          <w:lang w:val="it-IT"/>
        </w:rPr>
        <w:t>Nese nota mesatare e konkur</w:t>
      </w:r>
      <w:r w:rsidR="00937CD8">
        <w:rPr>
          <w:rFonts w:eastAsia="Arial Unicode MS"/>
          <w:lang w:val="it-IT"/>
        </w:rPr>
        <w:t>r</w:t>
      </w:r>
      <w:r w:rsidR="00366EBC">
        <w:rPr>
          <w:rFonts w:eastAsia="Arial Unicode MS"/>
          <w:lang w:val="it-IT"/>
        </w:rPr>
        <w:t>ent</w:t>
      </w:r>
      <w:r w:rsidR="007C2D0F">
        <w:rPr>
          <w:rFonts w:eastAsia="Arial Unicode MS"/>
          <w:lang w:val="it-IT"/>
        </w:rPr>
        <w:t>it</w:t>
      </w:r>
      <w:r w:rsidR="00902D0A">
        <w:rPr>
          <w:rFonts w:ascii="Calibri" w:eastAsia="Arial Unicode MS" w:hAnsi="Calibri" w:cs="Calibri"/>
          <w:lang w:val="it-IT"/>
        </w:rPr>
        <w:t xml:space="preserve"> </w:t>
      </w:r>
      <w:r w:rsidR="00902D0A" w:rsidRPr="00902D0A">
        <w:rPr>
          <w:rFonts w:ascii="Calibri" w:eastAsia="Arial Unicode MS" w:hAnsi="Calibri" w:cs="Calibri"/>
          <w:lang w:val="it-IT"/>
        </w:rPr>
        <w:t>ë</w:t>
      </w:r>
      <w:r w:rsidR="00902D0A">
        <w:rPr>
          <w:rFonts w:ascii="Calibri" w:eastAsia="Arial Unicode MS" w:hAnsi="Calibri" w:cs="Calibri"/>
          <w:lang w:val="it-IT"/>
        </w:rPr>
        <w:t>sht</w:t>
      </w:r>
      <w:r w:rsidR="00902D0A" w:rsidRPr="00902D0A">
        <w:rPr>
          <w:rFonts w:ascii="Calibri" w:eastAsia="Arial Unicode MS" w:hAnsi="Calibri" w:cs="Calibri"/>
          <w:lang w:val="it-IT"/>
        </w:rPr>
        <w:t>ë</w:t>
      </w:r>
      <w:r w:rsidR="00902D0A">
        <w:rPr>
          <w:rFonts w:ascii="Calibri" w:eastAsia="Arial Unicode MS" w:hAnsi="Calibri" w:cs="Calibri"/>
          <w:lang w:val="it-IT"/>
        </w:rPr>
        <w:t xml:space="preserve"> e njejt</w:t>
      </w:r>
      <w:r w:rsidR="00366EBC">
        <w:rPr>
          <w:rFonts w:ascii="Calibri" w:eastAsia="Arial Unicode MS" w:hAnsi="Calibri" w:cs="Calibri"/>
          <w:lang w:val="it-IT"/>
        </w:rPr>
        <w:t>ë</w:t>
      </w:r>
      <w:r w:rsidR="00902D0A">
        <w:rPr>
          <w:rFonts w:ascii="Calibri" w:eastAsia="Arial Unicode MS" w:hAnsi="Calibri" w:cs="Calibri"/>
          <w:lang w:val="it-IT"/>
        </w:rPr>
        <w:t>, at</w:t>
      </w:r>
      <w:r w:rsidR="00902D0A" w:rsidRPr="00902D0A">
        <w:rPr>
          <w:rFonts w:ascii="Calibri" w:eastAsia="Arial Unicode MS" w:hAnsi="Calibri" w:cs="Calibri"/>
          <w:lang w:val="it-IT"/>
        </w:rPr>
        <w:t>ë</w:t>
      </w:r>
      <w:r w:rsidR="00902D0A">
        <w:rPr>
          <w:rFonts w:ascii="Calibri" w:eastAsia="Arial Unicode MS" w:hAnsi="Calibri" w:cs="Calibri"/>
          <w:lang w:val="it-IT"/>
        </w:rPr>
        <w:t>her</w:t>
      </w:r>
      <w:r w:rsidR="00902D0A" w:rsidRPr="00902D0A">
        <w:rPr>
          <w:rFonts w:ascii="Calibri" w:eastAsia="Arial Unicode MS" w:hAnsi="Calibri" w:cs="Calibri"/>
          <w:lang w:val="it-IT"/>
        </w:rPr>
        <w:t>ë</w:t>
      </w:r>
      <w:r w:rsidR="00902D0A">
        <w:rPr>
          <w:rFonts w:ascii="Calibri" w:eastAsia="Arial Unicode MS" w:hAnsi="Calibri" w:cs="Calibri"/>
          <w:lang w:val="it-IT"/>
        </w:rPr>
        <w:t xml:space="preserve"> n</w:t>
      </w:r>
      <w:r w:rsidR="00681EC4">
        <w:rPr>
          <w:rFonts w:eastAsia="Arial Unicode MS"/>
          <w:lang w:val="it-IT"/>
        </w:rPr>
        <w:t>umri i provimeve t</w:t>
      </w:r>
      <w:r w:rsidR="00681EC4" w:rsidRPr="00681EC4">
        <w:rPr>
          <w:rFonts w:ascii="Calibri" w:eastAsia="Arial Unicode MS" w:hAnsi="Calibri" w:cs="Calibri"/>
          <w:lang w:val="it-IT"/>
        </w:rPr>
        <w:t>ë</w:t>
      </w:r>
      <w:r w:rsidR="00681EC4">
        <w:rPr>
          <w:rFonts w:eastAsia="Arial Unicode MS"/>
          <w:lang w:val="it-IT"/>
        </w:rPr>
        <w:t xml:space="preserve"> dh</w:t>
      </w:r>
      <w:r w:rsidR="00681EC4" w:rsidRPr="00681EC4">
        <w:rPr>
          <w:rFonts w:ascii="Calibri" w:eastAsia="Arial Unicode MS" w:hAnsi="Calibri" w:cs="Calibri"/>
          <w:lang w:val="it-IT"/>
        </w:rPr>
        <w:t>ë</w:t>
      </w:r>
      <w:r w:rsidR="00681EC4">
        <w:rPr>
          <w:rFonts w:eastAsia="Arial Unicode MS"/>
          <w:lang w:val="it-IT"/>
        </w:rPr>
        <w:t>na p</w:t>
      </w:r>
      <w:r w:rsidR="00681EC4" w:rsidRPr="00681EC4">
        <w:rPr>
          <w:rFonts w:ascii="Calibri" w:eastAsia="Arial Unicode MS" w:hAnsi="Calibri" w:cs="Calibri"/>
          <w:lang w:val="it-IT"/>
        </w:rPr>
        <w:t>ë</w:t>
      </w:r>
      <w:r w:rsidR="00681EC4">
        <w:rPr>
          <w:rFonts w:eastAsia="Arial Unicode MS"/>
          <w:lang w:val="it-IT"/>
        </w:rPr>
        <w:t>r vit t</w:t>
      </w:r>
      <w:r w:rsidR="00681EC4" w:rsidRPr="00681EC4">
        <w:rPr>
          <w:rFonts w:ascii="Calibri" w:eastAsia="Arial Unicode MS" w:hAnsi="Calibri" w:cs="Calibri"/>
          <w:lang w:val="it-IT"/>
        </w:rPr>
        <w:t>ë</w:t>
      </w:r>
      <w:r w:rsidR="00681EC4">
        <w:rPr>
          <w:rFonts w:eastAsia="Arial Unicode MS"/>
          <w:lang w:val="it-IT"/>
        </w:rPr>
        <w:t xml:space="preserve"> njejt</w:t>
      </w:r>
      <w:r w:rsidR="00366EBC">
        <w:rPr>
          <w:rFonts w:eastAsia="Arial Unicode MS"/>
          <w:lang w:val="it-IT"/>
        </w:rPr>
        <w:t>ë</w:t>
      </w:r>
      <w:r w:rsidR="00681EC4">
        <w:rPr>
          <w:rFonts w:eastAsia="Arial Unicode MS"/>
          <w:lang w:val="it-IT"/>
        </w:rPr>
        <w:t xml:space="preserve"> t</w:t>
      </w:r>
      <w:r w:rsidR="00681EC4" w:rsidRPr="00681EC4">
        <w:rPr>
          <w:rFonts w:ascii="Calibri" w:eastAsia="Arial Unicode MS" w:hAnsi="Calibri" w:cs="Calibri"/>
          <w:lang w:val="it-IT"/>
        </w:rPr>
        <w:t>ë</w:t>
      </w:r>
      <w:r w:rsidR="00681EC4">
        <w:rPr>
          <w:rFonts w:eastAsia="Arial Unicode MS"/>
          <w:lang w:val="it-IT"/>
        </w:rPr>
        <w:t xml:space="preserve"> studimeve, do t</w:t>
      </w:r>
      <w:r w:rsidR="00681EC4" w:rsidRPr="00681EC4">
        <w:rPr>
          <w:rFonts w:ascii="Calibri" w:eastAsia="Arial Unicode MS" w:hAnsi="Calibri" w:cs="Calibri"/>
          <w:lang w:val="it-IT"/>
        </w:rPr>
        <w:t>ë</w:t>
      </w:r>
      <w:r w:rsidR="007C2D0F">
        <w:rPr>
          <w:rFonts w:eastAsia="Arial Unicode MS"/>
          <w:lang w:val="it-IT"/>
        </w:rPr>
        <w:t xml:space="preserve"> me</w:t>
      </w:r>
      <w:r w:rsidR="00681EC4">
        <w:rPr>
          <w:rFonts w:eastAsia="Arial Unicode MS"/>
          <w:lang w:val="it-IT"/>
        </w:rPr>
        <w:t>rre</w:t>
      </w:r>
      <w:r w:rsidR="00260ED0">
        <w:rPr>
          <w:rFonts w:eastAsia="Arial Unicode MS"/>
          <w:lang w:val="it-IT"/>
        </w:rPr>
        <w:t>t</w:t>
      </w:r>
      <w:r w:rsidR="00681EC4">
        <w:rPr>
          <w:rFonts w:eastAsia="Arial Unicode MS"/>
          <w:lang w:val="it-IT"/>
        </w:rPr>
        <w:t xml:space="preserve"> n</w:t>
      </w:r>
      <w:r w:rsidR="00681EC4" w:rsidRPr="00681EC4">
        <w:rPr>
          <w:rFonts w:ascii="Calibri" w:eastAsia="Arial Unicode MS" w:hAnsi="Calibri" w:cs="Calibri"/>
          <w:lang w:val="it-IT"/>
        </w:rPr>
        <w:t>ë</w:t>
      </w:r>
      <w:r w:rsidR="00681EC4">
        <w:rPr>
          <w:rFonts w:eastAsia="Arial Unicode MS"/>
          <w:lang w:val="it-IT"/>
        </w:rPr>
        <w:t xml:space="preserve"> konsiderat</w:t>
      </w:r>
      <w:r w:rsidR="00902D0A" w:rsidRPr="00902D0A">
        <w:rPr>
          <w:rFonts w:ascii="Calibri" w:eastAsia="Arial Unicode MS" w:hAnsi="Calibri" w:cs="Calibri"/>
          <w:lang w:val="it-IT"/>
        </w:rPr>
        <w:t>ë</w:t>
      </w:r>
      <w:r w:rsidR="00681EC4">
        <w:rPr>
          <w:rFonts w:eastAsia="Arial Unicode MS"/>
          <w:lang w:val="it-IT"/>
        </w:rPr>
        <w:t xml:space="preserve"> si p</w:t>
      </w:r>
      <w:r w:rsidR="00681EC4" w:rsidRPr="00681EC4">
        <w:rPr>
          <w:rFonts w:ascii="Calibri" w:eastAsia="Arial Unicode MS" w:hAnsi="Calibri" w:cs="Calibri"/>
          <w:lang w:val="it-IT"/>
        </w:rPr>
        <w:t>ë</w:t>
      </w:r>
      <w:r w:rsidR="00681EC4">
        <w:rPr>
          <w:rFonts w:eastAsia="Arial Unicode MS"/>
          <w:lang w:val="it-IT"/>
        </w:rPr>
        <w:t>rpar</w:t>
      </w:r>
      <w:r w:rsidR="00681EC4" w:rsidRPr="00681EC4">
        <w:rPr>
          <w:rFonts w:ascii="Calibri" w:eastAsia="Arial Unicode MS" w:hAnsi="Calibri" w:cs="Calibri"/>
          <w:lang w:val="it-IT"/>
        </w:rPr>
        <w:t>ë</w:t>
      </w:r>
      <w:r w:rsidR="00F3346D">
        <w:rPr>
          <w:rFonts w:eastAsia="Arial Unicode MS"/>
          <w:lang w:val="it-IT"/>
        </w:rPr>
        <w:t>si</w:t>
      </w:r>
      <w:r w:rsidR="00902D0A">
        <w:rPr>
          <w:rFonts w:eastAsia="Arial Unicode MS"/>
          <w:lang w:val="it-IT"/>
        </w:rPr>
        <w:t>.</w:t>
      </w:r>
    </w:p>
    <w:p w:rsidR="00235A9B" w:rsidRPr="00BB14CF" w:rsidRDefault="00235A9B" w:rsidP="00235A9B">
      <w:pPr>
        <w:jc w:val="both"/>
        <w:rPr>
          <w:rFonts w:eastAsia="Arial Unicode MS"/>
          <w:lang w:val="it-IT"/>
        </w:rPr>
      </w:pPr>
    </w:p>
    <w:p w:rsidR="00235A9B" w:rsidRPr="00BB14CF" w:rsidRDefault="00235A9B" w:rsidP="00235A9B">
      <w:pPr>
        <w:jc w:val="both"/>
        <w:rPr>
          <w:rFonts w:eastAsia="Arial Unicode MS"/>
          <w:lang w:val="it-IT"/>
        </w:rPr>
      </w:pPr>
      <w:r w:rsidRPr="00BB14CF">
        <w:rPr>
          <w:rFonts w:eastAsia="Arial Unicode MS"/>
          <w:lang w:val="it-IT"/>
        </w:rPr>
        <w:t xml:space="preserve">                       </w:t>
      </w:r>
      <w:r w:rsidR="00FC2F63">
        <w:rPr>
          <w:rFonts w:eastAsia="Arial Unicode MS"/>
          <w:lang w:val="it-IT"/>
        </w:rPr>
        <w:t xml:space="preserve">                              </w:t>
      </w:r>
    </w:p>
    <w:p w:rsidR="00235A9B" w:rsidRPr="00FC2F63" w:rsidRDefault="00235A9B" w:rsidP="00FC2F63">
      <w:pPr>
        <w:jc w:val="center"/>
        <w:rPr>
          <w:rFonts w:eastAsia="Arial Unicode MS"/>
          <w:b/>
          <w:lang w:val="it-IT"/>
        </w:rPr>
      </w:pPr>
      <w:r w:rsidRPr="00FC2F63">
        <w:rPr>
          <w:rFonts w:eastAsia="Arial Unicode MS"/>
          <w:b/>
          <w:lang w:val="it-IT"/>
        </w:rPr>
        <w:t>N</w:t>
      </w:r>
      <w:r w:rsidR="00FC2F63" w:rsidRPr="00FC2F63">
        <w:rPr>
          <w:rFonts w:eastAsia="Arial Unicode MS"/>
          <w:b/>
          <w:lang w:val="it-IT"/>
        </w:rPr>
        <w:t>eni 1</w:t>
      </w:r>
      <w:r w:rsidR="00710CBC">
        <w:rPr>
          <w:rFonts w:eastAsia="Arial Unicode MS"/>
          <w:b/>
          <w:lang w:val="it-IT"/>
        </w:rPr>
        <w:t>4</w:t>
      </w:r>
    </w:p>
    <w:p w:rsidR="00235A9B" w:rsidRDefault="00AE43EC" w:rsidP="00FC2F63">
      <w:pPr>
        <w:jc w:val="center"/>
        <w:rPr>
          <w:rFonts w:eastAsia="Arial Unicode MS"/>
          <w:b/>
          <w:lang w:val="it-IT"/>
        </w:rPr>
      </w:pPr>
      <w:r>
        <w:rPr>
          <w:rFonts w:eastAsia="Arial Unicode MS"/>
          <w:b/>
          <w:lang w:val="it-IT"/>
        </w:rPr>
        <w:t>Ndarja e çmimit sipas kritereve t</w:t>
      </w:r>
      <w:r w:rsidRPr="00AE43EC">
        <w:rPr>
          <w:rFonts w:eastAsia="Arial Unicode MS"/>
          <w:b/>
          <w:lang w:val="it-IT"/>
        </w:rPr>
        <w:t>ë</w:t>
      </w:r>
      <w:r>
        <w:rPr>
          <w:rFonts w:eastAsia="Arial Unicode MS"/>
          <w:b/>
          <w:lang w:val="it-IT"/>
        </w:rPr>
        <w:t xml:space="preserve"> njejta</w:t>
      </w:r>
      <w:r w:rsidR="00FC2F63">
        <w:rPr>
          <w:rFonts w:eastAsia="Arial Unicode MS"/>
          <w:b/>
          <w:lang w:val="it-IT"/>
        </w:rPr>
        <w:t xml:space="preserve">  </w:t>
      </w:r>
    </w:p>
    <w:p w:rsidR="00FC2F63" w:rsidRPr="00FC2F63" w:rsidRDefault="00FC2F63" w:rsidP="00FC2F63">
      <w:pPr>
        <w:jc w:val="center"/>
        <w:rPr>
          <w:rFonts w:eastAsia="Arial Unicode MS"/>
          <w:b/>
          <w:lang w:val="it-IT"/>
        </w:rPr>
      </w:pPr>
    </w:p>
    <w:p w:rsidR="00235A9B" w:rsidRPr="00BB14CF" w:rsidRDefault="00235A9B" w:rsidP="00235A9B">
      <w:pPr>
        <w:jc w:val="both"/>
        <w:rPr>
          <w:rFonts w:eastAsia="Arial Unicode MS"/>
          <w:lang w:val="it-IT"/>
        </w:rPr>
      </w:pPr>
      <w:r w:rsidRPr="00BB14CF">
        <w:rPr>
          <w:rFonts w:eastAsia="Arial Unicode MS"/>
          <w:lang w:val="it-IT"/>
        </w:rPr>
        <w:t>Në qoftë se disa studentë ose studente i kanë kriteret e njejta, sipas nenit 1</w:t>
      </w:r>
      <w:r w:rsidR="00710CBC">
        <w:rPr>
          <w:rFonts w:eastAsia="Arial Unicode MS"/>
          <w:lang w:val="it-IT"/>
        </w:rPr>
        <w:t>3</w:t>
      </w:r>
      <w:r w:rsidRPr="00BB14CF">
        <w:rPr>
          <w:rFonts w:eastAsia="Arial Unicode MS"/>
          <w:lang w:val="it-IT"/>
        </w:rPr>
        <w:t xml:space="preserve">, atëherë </w:t>
      </w:r>
      <w:r w:rsidR="00264303">
        <w:rPr>
          <w:rFonts w:eastAsia="Arial Unicode MS"/>
          <w:lang w:val="it-IT"/>
        </w:rPr>
        <w:t>studenti q</w:t>
      </w:r>
      <w:r w:rsidR="00264303" w:rsidRPr="00264303">
        <w:rPr>
          <w:rFonts w:ascii="Calibri" w:eastAsia="Arial Unicode MS" w:hAnsi="Calibri" w:cs="Calibri"/>
          <w:lang w:val="it-IT"/>
        </w:rPr>
        <w:t>ë</w:t>
      </w:r>
      <w:r w:rsidR="00264303">
        <w:rPr>
          <w:rFonts w:eastAsia="Arial Unicode MS"/>
          <w:lang w:val="it-IT"/>
        </w:rPr>
        <w:t xml:space="preserve"> ka m</w:t>
      </w:r>
      <w:r w:rsidR="00264303" w:rsidRPr="00264303">
        <w:rPr>
          <w:rFonts w:ascii="Calibri" w:eastAsia="Arial Unicode MS" w:hAnsi="Calibri" w:cs="Calibri"/>
          <w:lang w:val="it-IT"/>
        </w:rPr>
        <w:t>ë</w:t>
      </w:r>
      <w:r w:rsidR="00264303">
        <w:rPr>
          <w:rFonts w:eastAsia="Arial Unicode MS"/>
          <w:lang w:val="it-IT"/>
        </w:rPr>
        <w:t xml:space="preserve"> tep</w:t>
      </w:r>
      <w:r w:rsidR="00264303" w:rsidRPr="00264303">
        <w:rPr>
          <w:rFonts w:ascii="Calibri" w:eastAsia="Arial Unicode MS" w:hAnsi="Calibri" w:cs="Calibri"/>
          <w:lang w:val="it-IT"/>
        </w:rPr>
        <w:t>ë</w:t>
      </w:r>
      <w:r w:rsidR="00264303">
        <w:rPr>
          <w:rFonts w:eastAsia="Arial Unicode MS"/>
          <w:lang w:val="it-IT"/>
        </w:rPr>
        <w:t>r provime t</w:t>
      </w:r>
      <w:r w:rsidR="00264303" w:rsidRPr="00264303">
        <w:rPr>
          <w:rFonts w:ascii="Calibri" w:eastAsia="Arial Unicode MS" w:hAnsi="Calibri" w:cs="Calibri"/>
          <w:lang w:val="it-IT"/>
        </w:rPr>
        <w:t>ë</w:t>
      </w:r>
      <w:r w:rsidR="00264303">
        <w:rPr>
          <w:rFonts w:eastAsia="Arial Unicode MS"/>
          <w:lang w:val="it-IT"/>
        </w:rPr>
        <w:t xml:space="preserve"> dh</w:t>
      </w:r>
      <w:r w:rsidR="00264303" w:rsidRPr="00264303">
        <w:rPr>
          <w:rFonts w:ascii="Calibri" w:eastAsia="Arial Unicode MS" w:hAnsi="Calibri" w:cs="Calibri"/>
          <w:lang w:val="it-IT"/>
        </w:rPr>
        <w:t>ë</w:t>
      </w:r>
      <w:r w:rsidR="00264303">
        <w:rPr>
          <w:rFonts w:eastAsia="Arial Unicode MS"/>
          <w:lang w:val="it-IT"/>
        </w:rPr>
        <w:t>na ka p</w:t>
      </w:r>
      <w:r w:rsidR="00264303" w:rsidRPr="00264303">
        <w:rPr>
          <w:rFonts w:ascii="Calibri" w:eastAsia="Arial Unicode MS" w:hAnsi="Calibri" w:cs="Calibri"/>
          <w:lang w:val="it-IT"/>
        </w:rPr>
        <w:t>ë</w:t>
      </w:r>
      <w:r w:rsidR="00264303">
        <w:rPr>
          <w:rFonts w:eastAsia="Arial Unicode MS"/>
          <w:lang w:val="it-IT"/>
        </w:rPr>
        <w:t>rpar</w:t>
      </w:r>
      <w:r w:rsidR="00264303" w:rsidRPr="00264303">
        <w:rPr>
          <w:rFonts w:ascii="Calibri" w:eastAsia="Arial Unicode MS" w:hAnsi="Calibri" w:cs="Calibri"/>
          <w:lang w:val="it-IT"/>
        </w:rPr>
        <w:t>ë</w:t>
      </w:r>
      <w:r w:rsidR="00264303">
        <w:rPr>
          <w:rFonts w:eastAsia="Arial Unicode MS"/>
          <w:lang w:val="it-IT"/>
        </w:rPr>
        <w:t>si, n</w:t>
      </w:r>
      <w:r w:rsidR="00264303" w:rsidRPr="00264303">
        <w:rPr>
          <w:rFonts w:ascii="Calibri" w:eastAsia="Arial Unicode MS" w:hAnsi="Calibri" w:cs="Calibri"/>
          <w:lang w:val="it-IT"/>
        </w:rPr>
        <w:t>ë</w:t>
      </w:r>
      <w:r w:rsidR="007710C8">
        <w:rPr>
          <w:rFonts w:ascii="Calibri" w:eastAsia="Arial Unicode MS" w:hAnsi="Calibri" w:cs="Calibri"/>
          <w:lang w:val="it-IT"/>
        </w:rPr>
        <w:t xml:space="preserve"> </w:t>
      </w:r>
      <w:r w:rsidR="00264303">
        <w:rPr>
          <w:rFonts w:eastAsia="Arial Unicode MS"/>
          <w:lang w:val="it-IT"/>
        </w:rPr>
        <w:t>qoft</w:t>
      </w:r>
      <w:r w:rsidR="00264303" w:rsidRPr="00264303">
        <w:rPr>
          <w:rFonts w:ascii="Calibri" w:eastAsia="Arial Unicode MS" w:hAnsi="Calibri" w:cs="Calibri"/>
          <w:lang w:val="it-IT"/>
        </w:rPr>
        <w:t>ë</w:t>
      </w:r>
      <w:r w:rsidR="007710C8">
        <w:rPr>
          <w:rFonts w:ascii="Calibri" w:eastAsia="Arial Unicode MS" w:hAnsi="Calibri" w:cs="Calibri"/>
          <w:lang w:val="it-IT"/>
        </w:rPr>
        <w:t xml:space="preserve"> </w:t>
      </w:r>
      <w:r w:rsidR="00264303">
        <w:rPr>
          <w:rFonts w:eastAsia="Arial Unicode MS"/>
          <w:lang w:val="it-IT"/>
        </w:rPr>
        <w:t>se edhe n</w:t>
      </w:r>
      <w:r w:rsidR="00264303" w:rsidRPr="00264303">
        <w:rPr>
          <w:rFonts w:ascii="Calibri" w:eastAsia="Arial Unicode MS" w:hAnsi="Calibri" w:cs="Calibri"/>
          <w:lang w:val="it-IT"/>
        </w:rPr>
        <w:t>ë</w:t>
      </w:r>
      <w:r w:rsidR="00264303">
        <w:rPr>
          <w:rFonts w:eastAsia="Arial Unicode MS"/>
          <w:lang w:val="it-IT"/>
        </w:rPr>
        <w:t xml:space="preserve"> k</w:t>
      </w:r>
      <w:r w:rsidR="00264303" w:rsidRPr="00264303">
        <w:rPr>
          <w:rFonts w:ascii="Calibri" w:eastAsia="Arial Unicode MS" w:hAnsi="Calibri" w:cs="Calibri"/>
          <w:lang w:val="it-IT"/>
        </w:rPr>
        <w:t>ë</w:t>
      </w:r>
      <w:r w:rsidR="00264303">
        <w:rPr>
          <w:rFonts w:eastAsia="Arial Unicode MS"/>
          <w:lang w:val="it-IT"/>
        </w:rPr>
        <w:t>t</w:t>
      </w:r>
      <w:r w:rsidR="00264303" w:rsidRPr="00264303">
        <w:rPr>
          <w:rFonts w:ascii="Calibri" w:eastAsia="Arial Unicode MS" w:hAnsi="Calibri" w:cs="Calibri"/>
          <w:lang w:val="it-IT"/>
        </w:rPr>
        <w:t>ë</w:t>
      </w:r>
      <w:r w:rsidR="00264303">
        <w:rPr>
          <w:rFonts w:eastAsia="Arial Unicode MS"/>
          <w:lang w:val="it-IT"/>
        </w:rPr>
        <w:t xml:space="preserve"> rast kriteret e </w:t>
      </w:r>
      <w:r w:rsidR="00264303">
        <w:rPr>
          <w:rFonts w:eastAsia="Arial Unicode MS"/>
          <w:lang w:val="it-IT"/>
        </w:rPr>
        <w:lastRenderedPageBreak/>
        <w:t>plot</w:t>
      </w:r>
      <w:r w:rsidR="00264303" w:rsidRPr="00264303">
        <w:rPr>
          <w:rFonts w:ascii="Calibri" w:eastAsia="Arial Unicode MS" w:hAnsi="Calibri" w:cs="Calibri"/>
          <w:lang w:val="it-IT"/>
        </w:rPr>
        <w:t>ë</w:t>
      </w:r>
      <w:r w:rsidR="00264303">
        <w:rPr>
          <w:rFonts w:eastAsia="Arial Unicode MS"/>
          <w:lang w:val="it-IT"/>
        </w:rPr>
        <w:t>suara jan</w:t>
      </w:r>
      <w:r w:rsidR="00264303" w:rsidRPr="00264303">
        <w:rPr>
          <w:rFonts w:ascii="Calibri" w:eastAsia="Arial Unicode MS" w:hAnsi="Calibri" w:cs="Calibri"/>
          <w:lang w:val="it-IT"/>
        </w:rPr>
        <w:t>ë</w:t>
      </w:r>
      <w:r w:rsidR="00264303">
        <w:rPr>
          <w:rFonts w:eastAsia="Arial Unicode MS"/>
          <w:lang w:val="it-IT"/>
        </w:rPr>
        <w:t xml:space="preserve"> t</w:t>
      </w:r>
      <w:r w:rsidR="00264303" w:rsidRPr="00264303">
        <w:rPr>
          <w:rFonts w:ascii="Calibri" w:eastAsia="Arial Unicode MS" w:hAnsi="Calibri" w:cs="Calibri"/>
          <w:lang w:val="it-IT"/>
        </w:rPr>
        <w:t>ë</w:t>
      </w:r>
      <w:r w:rsidR="00264303">
        <w:rPr>
          <w:rFonts w:eastAsia="Arial Unicode MS"/>
          <w:lang w:val="it-IT"/>
        </w:rPr>
        <w:t xml:space="preserve"> njejta at</w:t>
      </w:r>
      <w:r w:rsidR="00264303" w:rsidRPr="00264303">
        <w:rPr>
          <w:rFonts w:ascii="Calibri" w:eastAsia="Arial Unicode MS" w:hAnsi="Calibri" w:cs="Calibri"/>
          <w:lang w:val="it-IT"/>
        </w:rPr>
        <w:t>ë</w:t>
      </w:r>
      <w:r w:rsidR="00264303">
        <w:rPr>
          <w:rFonts w:eastAsia="Arial Unicode MS"/>
          <w:lang w:val="it-IT"/>
        </w:rPr>
        <w:t>her</w:t>
      </w:r>
      <w:r w:rsidR="00264303" w:rsidRPr="00264303">
        <w:rPr>
          <w:rFonts w:ascii="Calibri" w:eastAsia="Arial Unicode MS" w:hAnsi="Calibri" w:cs="Calibri"/>
          <w:lang w:val="it-IT"/>
        </w:rPr>
        <w:t>ë</w:t>
      </w:r>
      <w:r w:rsidR="00264303">
        <w:rPr>
          <w:rFonts w:eastAsia="Arial Unicode MS"/>
          <w:lang w:val="it-IT"/>
        </w:rPr>
        <w:t xml:space="preserve">, </w:t>
      </w:r>
      <w:r w:rsidRPr="00BB14CF">
        <w:rPr>
          <w:rFonts w:eastAsia="Arial Unicode MS"/>
          <w:lang w:val="it-IT"/>
        </w:rPr>
        <w:t>ҫmimi ,,Adem Pren</w:t>
      </w:r>
      <w:r w:rsidR="00264303">
        <w:rPr>
          <w:rFonts w:eastAsia="Arial Unicode MS"/>
          <w:lang w:val="it-IT"/>
        </w:rPr>
        <w:t>iqi” do të ndahet  me short,</w:t>
      </w:r>
      <w:r w:rsidRPr="00BB14CF">
        <w:rPr>
          <w:rFonts w:eastAsia="Arial Unicode MS"/>
          <w:lang w:val="it-IT"/>
        </w:rPr>
        <w:t xml:space="preserve"> kushtin e shortit do t</w:t>
      </w:r>
      <w:r w:rsidR="00BA0A4D">
        <w:rPr>
          <w:rFonts w:eastAsia="Arial Unicode MS"/>
          <w:lang w:val="it-IT"/>
        </w:rPr>
        <w:t>a</w:t>
      </w:r>
      <w:r w:rsidRPr="00BB14CF">
        <w:rPr>
          <w:rFonts w:eastAsia="Arial Unicode MS"/>
          <w:lang w:val="it-IT"/>
        </w:rPr>
        <w:t xml:space="preserve"> përcaktojë  Kryetari i </w:t>
      </w:r>
      <w:r w:rsidRPr="00BB14CF">
        <w:rPr>
          <w:rFonts w:eastAsia="Arial Unicode MS"/>
          <w:smallCaps/>
          <w:lang w:val="it-IT"/>
        </w:rPr>
        <w:t>K</w:t>
      </w:r>
      <w:r w:rsidRPr="00BB14CF">
        <w:rPr>
          <w:rFonts w:eastAsia="Arial Unicode MS"/>
          <w:lang w:val="it-IT"/>
        </w:rPr>
        <w:t>omunës .</w:t>
      </w:r>
    </w:p>
    <w:p w:rsidR="00FC2F63" w:rsidRDefault="00366EBC" w:rsidP="00FC2F63">
      <w:pPr>
        <w:spacing w:before="240"/>
        <w:jc w:val="center"/>
        <w:rPr>
          <w:rFonts w:eastAsia="Arial Unicode MS"/>
          <w:b/>
          <w:lang w:val="it-IT"/>
        </w:rPr>
      </w:pPr>
      <w:r>
        <w:rPr>
          <w:rFonts w:eastAsia="Arial Unicode MS"/>
          <w:b/>
          <w:lang w:val="it-IT"/>
        </w:rPr>
        <w:t>Neni  15</w:t>
      </w:r>
    </w:p>
    <w:p w:rsidR="00235A9B" w:rsidRPr="00BB14CF" w:rsidRDefault="00235A9B" w:rsidP="00FC2F63">
      <w:pPr>
        <w:spacing w:before="240"/>
        <w:jc w:val="center"/>
        <w:rPr>
          <w:rFonts w:eastAsia="Arial Unicode MS"/>
          <w:b/>
          <w:lang w:val="it-IT"/>
        </w:rPr>
      </w:pPr>
      <w:r w:rsidRPr="00BB14CF">
        <w:rPr>
          <w:rFonts w:eastAsia="Arial Unicode MS"/>
          <w:b/>
          <w:lang w:val="it-IT"/>
        </w:rPr>
        <w:t>Kriter</w:t>
      </w:r>
      <w:r w:rsidR="00166A6A">
        <w:rPr>
          <w:rFonts w:eastAsia="Arial Unicode MS"/>
          <w:b/>
          <w:lang w:val="it-IT"/>
        </w:rPr>
        <w:t>e</w:t>
      </w:r>
      <w:r w:rsidRPr="00BB14CF">
        <w:rPr>
          <w:rFonts w:eastAsia="Arial Unicode MS"/>
          <w:b/>
          <w:lang w:val="it-IT"/>
        </w:rPr>
        <w:t>t për të fituar bursë për nxënës</w:t>
      </w:r>
    </w:p>
    <w:p w:rsidR="00235A9B" w:rsidRDefault="008862ED" w:rsidP="00235A9B">
      <w:pPr>
        <w:spacing w:before="240"/>
        <w:jc w:val="both"/>
        <w:rPr>
          <w:rFonts w:eastAsia="Arial Unicode MS"/>
          <w:lang w:val="it-IT"/>
        </w:rPr>
      </w:pPr>
      <w:r>
        <w:rPr>
          <w:rFonts w:eastAsia="Arial Unicode MS"/>
          <w:lang w:val="it-IT"/>
        </w:rPr>
        <w:t>1.</w:t>
      </w:r>
      <w:r w:rsidR="00FC2F63">
        <w:rPr>
          <w:rFonts w:eastAsia="Arial Unicode MS"/>
          <w:lang w:val="it-IT"/>
        </w:rPr>
        <w:t>Kriter</w:t>
      </w:r>
      <w:r w:rsidR="00FC2F63" w:rsidRPr="00FC2F63">
        <w:rPr>
          <w:rFonts w:eastAsia="Arial Unicode MS"/>
          <w:lang w:val="it-IT"/>
        </w:rPr>
        <w:t>ë</w:t>
      </w:r>
      <w:r w:rsidR="00FC2F63">
        <w:rPr>
          <w:rFonts w:eastAsia="Arial Unicode MS"/>
          <w:lang w:val="it-IT"/>
        </w:rPr>
        <w:t>t p</w:t>
      </w:r>
      <w:r w:rsidR="00FC2F63" w:rsidRPr="00FC2F63">
        <w:rPr>
          <w:rFonts w:eastAsia="Arial Unicode MS"/>
          <w:lang w:val="it-IT"/>
        </w:rPr>
        <w:t>ë</w:t>
      </w:r>
      <w:r w:rsidR="00FC2F63">
        <w:rPr>
          <w:rFonts w:eastAsia="Arial Unicode MS"/>
          <w:lang w:val="it-IT"/>
        </w:rPr>
        <w:t>r t</w:t>
      </w:r>
      <w:r w:rsidR="00FC2F63" w:rsidRPr="00FC2F63">
        <w:rPr>
          <w:rFonts w:eastAsia="Arial Unicode MS"/>
          <w:lang w:val="it-IT"/>
        </w:rPr>
        <w:t>ë</w:t>
      </w:r>
      <w:r w:rsidR="00FC2F63">
        <w:rPr>
          <w:rFonts w:eastAsia="Arial Unicode MS"/>
          <w:lang w:val="it-IT"/>
        </w:rPr>
        <w:t xml:space="preserve"> fituar burs</w:t>
      </w:r>
      <w:r w:rsidR="00FC2F63" w:rsidRPr="00FC2F63">
        <w:rPr>
          <w:rFonts w:eastAsia="Arial Unicode MS"/>
          <w:lang w:val="it-IT"/>
        </w:rPr>
        <w:t>ë</w:t>
      </w:r>
      <w:r w:rsidR="00FC2F63">
        <w:rPr>
          <w:rFonts w:eastAsia="Arial Unicode MS"/>
          <w:lang w:val="it-IT"/>
        </w:rPr>
        <w:t>n p</w:t>
      </w:r>
      <w:r w:rsidR="00FC2F63" w:rsidRPr="00FC2F63">
        <w:rPr>
          <w:rFonts w:eastAsia="Arial Unicode MS"/>
          <w:lang w:val="it-IT"/>
        </w:rPr>
        <w:t>ë</w:t>
      </w:r>
      <w:r w:rsidR="00FC2F63">
        <w:rPr>
          <w:rFonts w:eastAsia="Arial Unicode MS"/>
          <w:lang w:val="it-IT"/>
        </w:rPr>
        <w:t>r nx</w:t>
      </w:r>
      <w:r w:rsidR="00FC2F63" w:rsidRPr="00FC2F63">
        <w:rPr>
          <w:rFonts w:eastAsia="Arial Unicode MS"/>
          <w:lang w:val="it-IT"/>
        </w:rPr>
        <w:t>ë</w:t>
      </w:r>
      <w:r w:rsidR="00FC2F63">
        <w:rPr>
          <w:rFonts w:eastAsia="Arial Unicode MS"/>
          <w:lang w:val="it-IT"/>
        </w:rPr>
        <w:t>n</w:t>
      </w:r>
      <w:r w:rsidR="00FC2F63" w:rsidRPr="00FC2F63">
        <w:rPr>
          <w:rFonts w:eastAsia="Arial Unicode MS"/>
          <w:lang w:val="it-IT"/>
        </w:rPr>
        <w:t>ë</w:t>
      </w:r>
      <w:r w:rsidR="00FC2F63">
        <w:rPr>
          <w:rFonts w:eastAsia="Arial Unicode MS"/>
          <w:lang w:val="it-IT"/>
        </w:rPr>
        <w:t>s jan</w:t>
      </w:r>
      <w:r w:rsidR="00FC2F63" w:rsidRPr="00FC2F63">
        <w:rPr>
          <w:rFonts w:eastAsia="Arial Unicode MS"/>
          <w:lang w:val="it-IT"/>
        </w:rPr>
        <w:t>ë</w:t>
      </w:r>
      <w:r w:rsidR="00FC2F63">
        <w:rPr>
          <w:rFonts w:eastAsia="Arial Unicode MS"/>
          <w:lang w:val="it-IT"/>
        </w:rPr>
        <w:t>:</w:t>
      </w:r>
    </w:p>
    <w:p w:rsidR="00EF33A5" w:rsidRPr="00EF33A5" w:rsidRDefault="00EF33A5" w:rsidP="00EF33A5">
      <w:pPr>
        <w:rPr>
          <w:rFonts w:eastAsia="Arial Unicode MS"/>
          <w:lang w:val="it-IT"/>
        </w:rPr>
      </w:pPr>
    </w:p>
    <w:p w:rsidR="00235A9B" w:rsidRDefault="00235A9B" w:rsidP="00BA0A4D">
      <w:pPr>
        <w:pStyle w:val="ListParagraph"/>
        <w:numPr>
          <w:ilvl w:val="1"/>
          <w:numId w:val="27"/>
        </w:numPr>
        <w:rPr>
          <w:rFonts w:eastAsia="Arial Unicode MS"/>
          <w:lang w:val="it-IT"/>
        </w:rPr>
      </w:pPr>
      <w:r w:rsidRPr="008862ED">
        <w:rPr>
          <w:rFonts w:eastAsia="Arial Unicode MS"/>
          <w:lang w:val="it-IT"/>
        </w:rPr>
        <w:t xml:space="preserve">Të kenë të përfunduar klasën </w:t>
      </w:r>
      <w:r w:rsidR="00BA0A4D">
        <w:rPr>
          <w:rFonts w:eastAsia="Arial Unicode MS"/>
          <w:lang w:val="it-IT"/>
        </w:rPr>
        <w:t>paraprake t</w:t>
      </w:r>
      <w:r w:rsidR="00BA0A4D" w:rsidRPr="00BA0A4D">
        <w:rPr>
          <w:rFonts w:ascii="Calibri" w:eastAsia="Arial Unicode MS" w:hAnsi="Calibri"/>
          <w:lang w:val="it-IT"/>
        </w:rPr>
        <w:t>ë</w:t>
      </w:r>
      <w:r w:rsidR="00BA0A4D">
        <w:rPr>
          <w:rFonts w:ascii="Calibri" w:eastAsia="Arial Unicode MS" w:hAnsi="Calibri"/>
          <w:lang w:val="it-IT"/>
        </w:rPr>
        <w:t xml:space="preserve"> shkoll</w:t>
      </w:r>
      <w:r w:rsidR="00BA0A4D" w:rsidRPr="00BA0A4D">
        <w:rPr>
          <w:rFonts w:ascii="Calibri" w:eastAsia="Arial Unicode MS" w:hAnsi="Calibri"/>
          <w:lang w:val="it-IT"/>
        </w:rPr>
        <w:t>ë</w:t>
      </w:r>
      <w:r w:rsidR="00BA0A4D">
        <w:rPr>
          <w:rFonts w:ascii="Calibri" w:eastAsia="Arial Unicode MS" w:hAnsi="Calibri"/>
          <w:lang w:val="it-IT"/>
        </w:rPr>
        <w:t>s s</w:t>
      </w:r>
      <w:r w:rsidR="00BA0A4D" w:rsidRPr="00BA0A4D">
        <w:rPr>
          <w:rFonts w:ascii="Calibri" w:eastAsia="Arial Unicode MS" w:hAnsi="Calibri"/>
          <w:lang w:val="it-IT"/>
        </w:rPr>
        <w:t>ë</w:t>
      </w:r>
      <w:r w:rsidR="00BA0A4D">
        <w:rPr>
          <w:rFonts w:ascii="Calibri" w:eastAsia="Arial Unicode MS" w:hAnsi="Calibri"/>
          <w:lang w:val="it-IT"/>
        </w:rPr>
        <w:t xml:space="preserve"> mesme me sukses t</w:t>
      </w:r>
      <w:r w:rsidR="00BA0A4D" w:rsidRPr="00BA0A4D">
        <w:rPr>
          <w:rFonts w:ascii="Calibri" w:eastAsia="Arial Unicode MS" w:hAnsi="Calibri"/>
          <w:lang w:val="it-IT"/>
        </w:rPr>
        <w:t>ë</w:t>
      </w:r>
      <w:r w:rsidR="00BA0A4D">
        <w:rPr>
          <w:rFonts w:ascii="Calibri" w:eastAsia="Arial Unicode MS" w:hAnsi="Calibri"/>
          <w:lang w:val="it-IT"/>
        </w:rPr>
        <w:t xml:space="preserve"> shkelqyesh</w:t>
      </w:r>
      <w:r w:rsidR="00BA0A4D" w:rsidRPr="00BA0A4D">
        <w:rPr>
          <w:rFonts w:ascii="Calibri" w:eastAsia="Arial Unicode MS" w:hAnsi="Calibri"/>
          <w:lang w:val="it-IT"/>
        </w:rPr>
        <w:t>ë</w:t>
      </w:r>
      <w:r w:rsidR="00BA0A4D">
        <w:rPr>
          <w:rFonts w:ascii="Calibri" w:eastAsia="Arial Unicode MS" w:hAnsi="Calibri"/>
          <w:lang w:val="it-IT"/>
        </w:rPr>
        <w:t>m</w:t>
      </w:r>
      <w:r w:rsidRPr="008862ED">
        <w:rPr>
          <w:rFonts w:eastAsia="Arial Unicode MS"/>
          <w:lang w:val="it-IT"/>
        </w:rPr>
        <w:t>.</w:t>
      </w:r>
    </w:p>
    <w:p w:rsidR="00EF33A5" w:rsidRPr="00EF33A5" w:rsidRDefault="00EF33A5" w:rsidP="00EF33A5">
      <w:pPr>
        <w:pStyle w:val="ListParagraph"/>
        <w:numPr>
          <w:ilvl w:val="1"/>
          <w:numId w:val="27"/>
        </w:numPr>
        <w:rPr>
          <w:rFonts w:eastAsia="Arial Unicode MS"/>
          <w:lang w:val="it-IT"/>
        </w:rPr>
      </w:pPr>
      <w:r w:rsidRPr="00EF33A5">
        <w:rPr>
          <w:rFonts w:eastAsia="Arial Unicode MS"/>
          <w:lang w:val="it-IT"/>
        </w:rPr>
        <w:t xml:space="preserve">Për nxënës, familjet e të cilëve janë raste sociale, në aspektin e gjendjes </w:t>
      </w:r>
    </w:p>
    <w:p w:rsidR="00EF33A5" w:rsidRPr="00EF33A5" w:rsidRDefault="007710C8" w:rsidP="007710C8">
      <w:pPr>
        <w:ind w:left="360"/>
        <w:rPr>
          <w:rFonts w:eastAsia="Arial Unicode MS"/>
          <w:lang w:val="it-IT"/>
        </w:rPr>
      </w:pPr>
      <w:r>
        <w:rPr>
          <w:rFonts w:eastAsia="Arial Unicode MS"/>
          <w:lang w:val="it-IT"/>
        </w:rPr>
        <w:t>e</w:t>
      </w:r>
      <w:r w:rsidR="00EF33A5" w:rsidRPr="00EF33A5">
        <w:rPr>
          <w:rFonts w:eastAsia="Arial Unicode MS"/>
          <w:lang w:val="it-IT"/>
        </w:rPr>
        <w:t>konomiko</w:t>
      </w:r>
      <w:r>
        <w:rPr>
          <w:rFonts w:eastAsia="Arial Unicode MS"/>
          <w:lang w:val="it-IT"/>
        </w:rPr>
        <w:t>-</w:t>
      </w:r>
      <w:r w:rsidR="00EF33A5" w:rsidRPr="00EF33A5">
        <w:rPr>
          <w:rFonts w:eastAsia="Arial Unicode MS"/>
          <w:lang w:val="it-IT"/>
        </w:rPr>
        <w:t xml:space="preserve"> financiare</w:t>
      </w:r>
      <w:r w:rsidR="00DA0B63">
        <w:rPr>
          <w:rFonts w:eastAsia="Arial Unicode MS"/>
          <w:lang w:val="it-IT"/>
        </w:rPr>
        <w:t xml:space="preserve"> (edhe p</w:t>
      </w:r>
      <w:r w:rsidR="00DA0B63" w:rsidRPr="00DA0B63">
        <w:rPr>
          <w:rFonts w:ascii="Calibri" w:eastAsia="Arial Unicode MS" w:hAnsi="Calibri" w:cs="Calibri"/>
          <w:lang w:val="it-IT"/>
        </w:rPr>
        <w:t>ë</w:t>
      </w:r>
      <w:r w:rsidR="00DA0B63">
        <w:rPr>
          <w:rFonts w:eastAsia="Arial Unicode MS"/>
          <w:lang w:val="it-IT"/>
        </w:rPr>
        <w:t>r klasat e dhjeta).</w:t>
      </w:r>
      <w:r w:rsidR="00EF33A5" w:rsidRPr="00EF33A5">
        <w:rPr>
          <w:rFonts w:eastAsia="Arial Unicode MS"/>
          <w:lang w:val="it-IT"/>
        </w:rPr>
        <w:t>.</w:t>
      </w:r>
    </w:p>
    <w:p w:rsidR="00235A9B" w:rsidRDefault="007710C8" w:rsidP="008862ED">
      <w:pPr>
        <w:pStyle w:val="ListParagraph"/>
        <w:numPr>
          <w:ilvl w:val="1"/>
          <w:numId w:val="27"/>
        </w:numPr>
        <w:rPr>
          <w:rFonts w:eastAsia="Arial Unicode MS"/>
          <w:lang w:val="it-IT"/>
        </w:rPr>
      </w:pPr>
      <w:r>
        <w:rPr>
          <w:rFonts w:eastAsia="Arial Unicode MS"/>
          <w:lang w:val="it-IT"/>
        </w:rPr>
        <w:t>Të</w:t>
      </w:r>
      <w:r w:rsidR="00235A9B" w:rsidRPr="008862ED">
        <w:rPr>
          <w:rFonts w:eastAsia="Arial Unicode MS"/>
          <w:lang w:val="it-IT"/>
        </w:rPr>
        <w:t xml:space="preserve"> vijojnë mësimin </w:t>
      </w:r>
      <w:r w:rsidR="00DA0B63">
        <w:rPr>
          <w:rFonts w:eastAsia="Arial Unicode MS"/>
          <w:lang w:val="it-IT"/>
        </w:rPr>
        <w:t xml:space="preserve">rregullisht, </w:t>
      </w:r>
      <w:r w:rsidR="00235A9B" w:rsidRPr="008862ED">
        <w:rPr>
          <w:rFonts w:eastAsia="Arial Unicode MS"/>
          <w:lang w:val="it-IT"/>
        </w:rPr>
        <w:t xml:space="preserve">në </w:t>
      </w:r>
      <w:r w:rsidR="00DA0B63">
        <w:rPr>
          <w:rFonts w:eastAsia="Arial Unicode MS"/>
          <w:lang w:val="it-IT"/>
        </w:rPr>
        <w:t>shkollat e mesme t</w:t>
      </w:r>
      <w:r w:rsidR="00DA0B63" w:rsidRPr="00DA0B63">
        <w:rPr>
          <w:rFonts w:ascii="Calibri" w:eastAsia="Arial Unicode MS" w:hAnsi="Calibri" w:cs="Calibri"/>
          <w:lang w:val="it-IT"/>
        </w:rPr>
        <w:t>ë</w:t>
      </w:r>
      <w:r w:rsidR="00DA0B63">
        <w:rPr>
          <w:rFonts w:eastAsia="Arial Unicode MS"/>
          <w:lang w:val="it-IT"/>
        </w:rPr>
        <w:t xml:space="preserve"> Komun</w:t>
      </w:r>
      <w:r w:rsidR="00DA0B63" w:rsidRPr="00DA0B63">
        <w:rPr>
          <w:rFonts w:ascii="Calibri" w:eastAsia="Arial Unicode MS" w:hAnsi="Calibri" w:cs="Calibri"/>
          <w:lang w:val="it-IT"/>
        </w:rPr>
        <w:t>ë</w:t>
      </w:r>
      <w:r w:rsidR="00DA0B63">
        <w:rPr>
          <w:rFonts w:eastAsia="Arial Unicode MS"/>
          <w:lang w:val="it-IT"/>
        </w:rPr>
        <w:t>s s</w:t>
      </w:r>
      <w:r w:rsidR="00DA0B63" w:rsidRPr="00DA0B63">
        <w:rPr>
          <w:rFonts w:ascii="Calibri" w:eastAsia="Arial Unicode MS" w:hAnsi="Calibri" w:cs="Calibri"/>
          <w:lang w:val="it-IT"/>
        </w:rPr>
        <w:t>ë</w:t>
      </w:r>
      <w:r w:rsidR="00DA0B63">
        <w:rPr>
          <w:rFonts w:eastAsia="Arial Unicode MS"/>
          <w:lang w:val="it-IT"/>
        </w:rPr>
        <w:t xml:space="preserve"> Obiliqit.</w:t>
      </w:r>
    </w:p>
    <w:p w:rsidR="00920455" w:rsidRPr="008862ED" w:rsidRDefault="00920455" w:rsidP="00920455">
      <w:pPr>
        <w:pStyle w:val="ListParagraph"/>
        <w:ind w:left="360"/>
        <w:rPr>
          <w:rFonts w:eastAsia="Arial Unicode MS"/>
          <w:lang w:val="it-IT"/>
        </w:rPr>
      </w:pPr>
    </w:p>
    <w:p w:rsidR="00C7014C" w:rsidRDefault="00235A9B" w:rsidP="00235A9B">
      <w:pPr>
        <w:jc w:val="both"/>
        <w:rPr>
          <w:rFonts w:eastAsia="Arial Unicode MS"/>
          <w:b/>
          <w:lang w:val="it-IT"/>
        </w:rPr>
      </w:pPr>
      <w:r w:rsidRPr="00BB14CF">
        <w:rPr>
          <w:rFonts w:eastAsia="Arial Unicode MS"/>
          <w:b/>
          <w:lang w:val="it-IT"/>
        </w:rPr>
        <w:t xml:space="preserve">                                                            </w:t>
      </w:r>
    </w:p>
    <w:p w:rsidR="00235A9B" w:rsidRDefault="00407853" w:rsidP="00407853">
      <w:pPr>
        <w:rPr>
          <w:rFonts w:eastAsia="Arial Unicode MS"/>
          <w:b/>
          <w:lang w:val="it-IT"/>
        </w:rPr>
      </w:pPr>
      <w:r>
        <w:rPr>
          <w:rFonts w:eastAsia="Arial Unicode MS"/>
          <w:b/>
          <w:lang w:val="it-IT"/>
        </w:rPr>
        <w:t xml:space="preserve">                                                                    </w:t>
      </w:r>
      <w:r w:rsidR="00366EBC">
        <w:rPr>
          <w:rFonts w:eastAsia="Arial Unicode MS"/>
          <w:b/>
          <w:lang w:val="it-IT"/>
        </w:rPr>
        <w:t>Neni.16</w:t>
      </w:r>
    </w:p>
    <w:p w:rsidR="00FC2F63" w:rsidRPr="00BB14CF" w:rsidRDefault="00FC2F63" w:rsidP="00FC2F63">
      <w:pPr>
        <w:ind w:left="360"/>
        <w:jc w:val="center"/>
        <w:rPr>
          <w:rFonts w:eastAsia="Arial Unicode MS"/>
          <w:b/>
          <w:lang w:val="it-IT"/>
        </w:rPr>
      </w:pPr>
      <w:r>
        <w:rPr>
          <w:rFonts w:eastAsia="Arial Unicode MS"/>
          <w:b/>
          <w:lang w:val="it-IT"/>
        </w:rPr>
        <w:t>Kompensimi i shpenzimeve t</w:t>
      </w:r>
      <w:r w:rsidRPr="00FC2F63">
        <w:rPr>
          <w:rFonts w:eastAsia="Arial Unicode MS"/>
          <w:b/>
          <w:lang w:val="it-IT"/>
        </w:rPr>
        <w:t>ë</w:t>
      </w:r>
      <w:r>
        <w:rPr>
          <w:rFonts w:eastAsia="Arial Unicode MS"/>
          <w:b/>
          <w:lang w:val="it-IT"/>
        </w:rPr>
        <w:t xml:space="preserve"> udh</w:t>
      </w:r>
      <w:r w:rsidRPr="00FC2F63">
        <w:rPr>
          <w:rFonts w:eastAsia="Arial Unicode MS"/>
          <w:b/>
          <w:lang w:val="it-IT"/>
        </w:rPr>
        <w:t>ë</w:t>
      </w:r>
      <w:r>
        <w:rPr>
          <w:rFonts w:eastAsia="Arial Unicode MS"/>
          <w:b/>
          <w:lang w:val="it-IT"/>
        </w:rPr>
        <w:t>timit</w:t>
      </w:r>
    </w:p>
    <w:p w:rsidR="00FC2F63" w:rsidRPr="00BB14CF" w:rsidRDefault="00FC2F63" w:rsidP="00FC2F63">
      <w:pPr>
        <w:jc w:val="center"/>
        <w:rPr>
          <w:rFonts w:eastAsia="Arial Unicode MS"/>
          <w:b/>
          <w:lang w:val="it-IT"/>
        </w:rPr>
      </w:pPr>
    </w:p>
    <w:p w:rsidR="00920455" w:rsidRPr="00BB14CF" w:rsidRDefault="00FC2F63" w:rsidP="00235A9B">
      <w:pPr>
        <w:spacing w:before="240"/>
        <w:jc w:val="both"/>
        <w:rPr>
          <w:rFonts w:eastAsia="Arial Unicode MS"/>
          <w:lang w:val="it-IT"/>
        </w:rPr>
      </w:pPr>
      <w:r>
        <w:rPr>
          <w:rFonts w:eastAsia="Arial Unicode MS"/>
          <w:lang w:val="it-IT"/>
        </w:rPr>
        <w:t>1.</w:t>
      </w:r>
      <w:r w:rsidR="00235A9B" w:rsidRPr="00BB14CF">
        <w:rPr>
          <w:rFonts w:eastAsia="Arial Unicode MS"/>
          <w:lang w:val="it-IT"/>
        </w:rPr>
        <w:t>Komuna e Obiliqit do të bëjë kompensimin e shpenzimeve të udhëtimit në relacionin  shtëpi –shkollë dhe anasjelltas</w:t>
      </w:r>
      <w:r w:rsidR="00EF33A5">
        <w:rPr>
          <w:rFonts w:eastAsia="Arial Unicode MS"/>
          <w:lang w:val="it-IT"/>
        </w:rPr>
        <w:t>,</w:t>
      </w:r>
      <w:r w:rsidR="00EF33A5">
        <w:rPr>
          <w:rFonts w:ascii="Calibri" w:eastAsia="Arial Unicode MS" w:hAnsi="Calibri"/>
          <w:lang w:val="it-IT"/>
        </w:rPr>
        <w:t xml:space="preserve"> </w:t>
      </w:r>
      <w:r w:rsidR="00DA0B63">
        <w:rPr>
          <w:rFonts w:ascii="Calibri" w:eastAsia="Arial Unicode MS" w:hAnsi="Calibri"/>
          <w:lang w:val="it-IT"/>
        </w:rPr>
        <w:t>p</w:t>
      </w:r>
      <w:r w:rsidR="00DA0B63" w:rsidRPr="00DA0B63">
        <w:rPr>
          <w:rFonts w:ascii="Calibri" w:eastAsia="Arial Unicode MS" w:hAnsi="Calibri" w:cs="Calibri"/>
          <w:lang w:val="it-IT"/>
        </w:rPr>
        <w:t>ë</w:t>
      </w:r>
      <w:r w:rsidR="00DA0B63">
        <w:rPr>
          <w:rFonts w:ascii="Calibri" w:eastAsia="Arial Unicode MS" w:hAnsi="Calibri"/>
          <w:lang w:val="it-IT"/>
        </w:rPr>
        <w:t>r nx. t</w:t>
      </w:r>
      <w:r w:rsidR="00DA0B63" w:rsidRPr="00DA0B63">
        <w:rPr>
          <w:rFonts w:ascii="Calibri" w:eastAsia="Arial Unicode MS" w:hAnsi="Calibri" w:cs="Calibri"/>
          <w:lang w:val="it-IT"/>
        </w:rPr>
        <w:t>ë</w:t>
      </w:r>
      <w:r w:rsidR="00DA0B63">
        <w:rPr>
          <w:rFonts w:ascii="Calibri" w:eastAsia="Arial Unicode MS" w:hAnsi="Calibri"/>
          <w:lang w:val="it-IT"/>
        </w:rPr>
        <w:t xml:space="preserve"> Komun</w:t>
      </w:r>
      <w:r w:rsidR="00DA0B63" w:rsidRPr="00DA0B63">
        <w:rPr>
          <w:rFonts w:ascii="Calibri" w:eastAsia="Arial Unicode MS" w:hAnsi="Calibri" w:cs="Calibri"/>
          <w:lang w:val="it-IT"/>
        </w:rPr>
        <w:t>ë</w:t>
      </w:r>
      <w:r w:rsidR="00DA0B63">
        <w:rPr>
          <w:rFonts w:ascii="Calibri" w:eastAsia="Arial Unicode MS" w:hAnsi="Calibri"/>
          <w:lang w:val="it-IT"/>
        </w:rPr>
        <w:t>s s</w:t>
      </w:r>
      <w:r w:rsidR="00DA0B63" w:rsidRPr="00DA0B63">
        <w:rPr>
          <w:rFonts w:ascii="Calibri" w:eastAsia="Arial Unicode MS" w:hAnsi="Calibri" w:cs="Calibri"/>
          <w:lang w:val="it-IT"/>
        </w:rPr>
        <w:t>ë</w:t>
      </w:r>
      <w:r w:rsidR="00DA0B63">
        <w:rPr>
          <w:rFonts w:ascii="Calibri" w:eastAsia="Arial Unicode MS" w:hAnsi="Calibri"/>
          <w:lang w:val="it-IT"/>
        </w:rPr>
        <w:t xml:space="preserve"> Obiliqit q</w:t>
      </w:r>
      <w:r w:rsidR="00DA0B63" w:rsidRPr="00DA0B63">
        <w:rPr>
          <w:rFonts w:ascii="Calibri" w:eastAsia="Arial Unicode MS" w:hAnsi="Calibri" w:cs="Calibri"/>
          <w:lang w:val="it-IT"/>
        </w:rPr>
        <w:t>ë</w:t>
      </w:r>
      <w:r w:rsidR="00DA0B63">
        <w:rPr>
          <w:rFonts w:ascii="Calibri" w:eastAsia="Arial Unicode MS" w:hAnsi="Calibri"/>
          <w:lang w:val="it-IT"/>
        </w:rPr>
        <w:t xml:space="preserve"> m</w:t>
      </w:r>
      <w:r w:rsidR="00DA0B63" w:rsidRPr="00DA0B63">
        <w:rPr>
          <w:rFonts w:ascii="Calibri" w:eastAsia="Arial Unicode MS" w:hAnsi="Calibri" w:cs="Calibri"/>
          <w:lang w:val="it-IT"/>
        </w:rPr>
        <w:t>ë</w:t>
      </w:r>
      <w:r w:rsidR="00DA0B63">
        <w:rPr>
          <w:rFonts w:ascii="Calibri" w:eastAsia="Arial Unicode MS" w:hAnsi="Calibri"/>
          <w:lang w:val="it-IT"/>
        </w:rPr>
        <w:t>simet i vijojn</w:t>
      </w:r>
      <w:r w:rsidR="00DA0B63" w:rsidRPr="00DA0B63">
        <w:rPr>
          <w:rFonts w:ascii="Calibri" w:eastAsia="Arial Unicode MS" w:hAnsi="Calibri" w:cs="Calibri"/>
          <w:lang w:val="it-IT"/>
        </w:rPr>
        <w:t>ë</w:t>
      </w:r>
      <w:r w:rsidR="00DA0B63">
        <w:rPr>
          <w:rFonts w:ascii="Calibri" w:eastAsia="Arial Unicode MS" w:hAnsi="Calibri"/>
          <w:lang w:val="it-IT"/>
        </w:rPr>
        <w:t xml:space="preserve"> n</w:t>
      </w:r>
      <w:r w:rsidR="00DA0B63" w:rsidRPr="00DA0B63">
        <w:rPr>
          <w:rFonts w:ascii="Calibri" w:eastAsia="Arial Unicode MS" w:hAnsi="Calibri" w:cs="Calibri"/>
          <w:lang w:val="it-IT"/>
        </w:rPr>
        <w:t>ë</w:t>
      </w:r>
      <w:r w:rsidR="00DA0B63">
        <w:rPr>
          <w:rFonts w:ascii="Calibri" w:eastAsia="Arial Unicode MS" w:hAnsi="Calibri"/>
          <w:lang w:val="it-IT"/>
        </w:rPr>
        <w:t xml:space="preserve"> shkolla</w:t>
      </w:r>
      <w:r w:rsidR="00DA7A40">
        <w:rPr>
          <w:rFonts w:ascii="Calibri" w:eastAsia="Arial Unicode MS" w:hAnsi="Calibri"/>
          <w:lang w:val="it-IT"/>
        </w:rPr>
        <w:t>t e</w:t>
      </w:r>
      <w:r w:rsidR="00DA0B63">
        <w:rPr>
          <w:rFonts w:ascii="Calibri" w:eastAsia="Arial Unicode MS" w:hAnsi="Calibri"/>
          <w:lang w:val="it-IT"/>
        </w:rPr>
        <w:t xml:space="preserve"> komun</w:t>
      </w:r>
      <w:r w:rsidR="00DA0B63" w:rsidRPr="00DA0B63">
        <w:rPr>
          <w:rFonts w:ascii="Calibri" w:eastAsia="Arial Unicode MS" w:hAnsi="Calibri" w:cs="Calibri"/>
          <w:lang w:val="it-IT"/>
        </w:rPr>
        <w:t>ë</w:t>
      </w:r>
      <w:r w:rsidR="00DA0B63">
        <w:rPr>
          <w:rFonts w:ascii="Calibri" w:eastAsia="Arial Unicode MS" w:hAnsi="Calibri"/>
          <w:lang w:val="it-IT"/>
        </w:rPr>
        <w:t>s s</w:t>
      </w:r>
      <w:r w:rsidR="00DA0B63" w:rsidRPr="00DA0B63">
        <w:rPr>
          <w:rFonts w:ascii="Calibri" w:eastAsia="Arial Unicode MS" w:hAnsi="Calibri" w:cs="Calibri"/>
          <w:lang w:val="it-IT"/>
        </w:rPr>
        <w:t>ë</w:t>
      </w:r>
      <w:r w:rsidR="00DA0B63">
        <w:rPr>
          <w:rFonts w:ascii="Calibri" w:eastAsia="Arial Unicode MS" w:hAnsi="Calibri"/>
          <w:lang w:val="it-IT"/>
        </w:rPr>
        <w:t xml:space="preserve"> Obiliqit</w:t>
      </w:r>
      <w:r w:rsidR="007D0E96">
        <w:rPr>
          <w:rFonts w:ascii="Calibri" w:eastAsia="Arial Unicode MS" w:hAnsi="Calibri"/>
          <w:lang w:val="it-IT"/>
        </w:rPr>
        <w:t xml:space="preserve"> </w:t>
      </w:r>
      <w:r w:rsidR="007710C8">
        <w:rPr>
          <w:rFonts w:ascii="Calibri" w:eastAsia="Arial Unicode MS" w:hAnsi="Calibri"/>
          <w:lang w:val="it-IT"/>
        </w:rPr>
        <w:t>(përjashtim</w:t>
      </w:r>
      <w:r w:rsidR="00494982">
        <w:rPr>
          <w:rFonts w:ascii="Calibri" w:eastAsia="Arial Unicode MS" w:hAnsi="Calibri"/>
          <w:lang w:val="it-IT"/>
        </w:rPr>
        <w:t xml:space="preserve"> b</w:t>
      </w:r>
      <w:r w:rsidR="00494982" w:rsidRPr="00494982">
        <w:rPr>
          <w:rFonts w:ascii="Calibri" w:eastAsia="Arial Unicode MS" w:hAnsi="Calibri" w:cs="Calibri"/>
          <w:lang w:val="it-IT"/>
        </w:rPr>
        <w:t>ë</w:t>
      </w:r>
      <w:r w:rsidR="00494982">
        <w:rPr>
          <w:rFonts w:ascii="Calibri" w:eastAsia="Arial Unicode MS" w:hAnsi="Calibri"/>
          <w:lang w:val="it-IT"/>
        </w:rPr>
        <w:t>jn</w:t>
      </w:r>
      <w:r w:rsidR="00494982" w:rsidRPr="00494982">
        <w:rPr>
          <w:rFonts w:ascii="Calibri" w:eastAsia="Arial Unicode MS" w:hAnsi="Calibri" w:cs="Calibri"/>
          <w:lang w:val="it-IT"/>
        </w:rPr>
        <w:t>ë</w:t>
      </w:r>
      <w:r w:rsidR="00494982">
        <w:rPr>
          <w:rFonts w:ascii="Calibri" w:eastAsia="Arial Unicode MS" w:hAnsi="Calibri"/>
          <w:lang w:val="it-IT"/>
        </w:rPr>
        <w:t xml:space="preserve"> drejtimet </w:t>
      </w:r>
      <w:r w:rsidR="00EC3D06">
        <w:rPr>
          <w:rFonts w:ascii="Calibri" w:eastAsia="Arial Unicode MS" w:hAnsi="Calibri"/>
          <w:lang w:val="it-IT"/>
        </w:rPr>
        <w:t>e shkoll</w:t>
      </w:r>
      <w:r w:rsidR="00EC3D06" w:rsidRPr="00EC3D06">
        <w:rPr>
          <w:rFonts w:ascii="Calibri" w:eastAsia="Arial Unicode MS" w:hAnsi="Calibri" w:cs="Calibri"/>
          <w:lang w:val="it-IT"/>
        </w:rPr>
        <w:t>ë</w:t>
      </w:r>
      <w:r w:rsidR="00EC3D06">
        <w:rPr>
          <w:rFonts w:ascii="Calibri" w:eastAsia="Arial Unicode MS" w:hAnsi="Calibri"/>
          <w:lang w:val="it-IT"/>
        </w:rPr>
        <w:t>s s</w:t>
      </w:r>
      <w:r w:rsidR="00EC3D06" w:rsidRPr="00EC3D06">
        <w:rPr>
          <w:rFonts w:ascii="Calibri" w:eastAsia="Arial Unicode MS" w:hAnsi="Calibri" w:cs="Calibri"/>
          <w:lang w:val="it-IT"/>
        </w:rPr>
        <w:t>ë</w:t>
      </w:r>
      <w:r w:rsidR="00EC3D06">
        <w:rPr>
          <w:rFonts w:ascii="Calibri" w:eastAsia="Arial Unicode MS" w:hAnsi="Calibri"/>
          <w:lang w:val="it-IT"/>
        </w:rPr>
        <w:t xml:space="preserve"> mesme t</w:t>
      </w:r>
      <w:r w:rsidR="00EC3D06" w:rsidRPr="00EC3D06">
        <w:rPr>
          <w:rFonts w:ascii="Calibri" w:eastAsia="Arial Unicode MS" w:hAnsi="Calibri" w:cs="Calibri"/>
          <w:lang w:val="it-IT"/>
        </w:rPr>
        <w:t>ë</w:t>
      </w:r>
      <w:r w:rsidR="00EC3D06">
        <w:rPr>
          <w:rFonts w:ascii="Calibri" w:eastAsia="Arial Unicode MS" w:hAnsi="Calibri"/>
          <w:lang w:val="it-IT"/>
        </w:rPr>
        <w:t xml:space="preserve"> cilat nuk jan</w:t>
      </w:r>
      <w:r w:rsidR="00EC3D06" w:rsidRPr="00EC3D06">
        <w:rPr>
          <w:rFonts w:ascii="Calibri" w:eastAsia="Arial Unicode MS" w:hAnsi="Calibri" w:cs="Calibri"/>
          <w:lang w:val="it-IT"/>
        </w:rPr>
        <w:t>ë</w:t>
      </w:r>
      <w:r w:rsidR="00EC3D06">
        <w:rPr>
          <w:rFonts w:ascii="Calibri" w:eastAsia="Arial Unicode MS" w:hAnsi="Calibri"/>
          <w:lang w:val="it-IT"/>
        </w:rPr>
        <w:t xml:space="preserve"> n</w:t>
      </w:r>
      <w:r w:rsidR="00EC3D06" w:rsidRPr="00EC3D06">
        <w:rPr>
          <w:rFonts w:ascii="Calibri" w:eastAsia="Arial Unicode MS" w:hAnsi="Calibri" w:cs="Calibri"/>
          <w:lang w:val="it-IT"/>
        </w:rPr>
        <w:t>ë</w:t>
      </w:r>
      <w:r w:rsidR="00EC3D06">
        <w:rPr>
          <w:rFonts w:ascii="Calibri" w:eastAsia="Arial Unicode MS" w:hAnsi="Calibri"/>
          <w:lang w:val="it-IT"/>
        </w:rPr>
        <w:t xml:space="preserve"> Komun</w:t>
      </w:r>
      <w:r w:rsidR="00EC3D06" w:rsidRPr="00EC3D06">
        <w:rPr>
          <w:rFonts w:ascii="Calibri" w:eastAsia="Arial Unicode MS" w:hAnsi="Calibri" w:cs="Calibri"/>
          <w:lang w:val="it-IT"/>
        </w:rPr>
        <w:t>ë</w:t>
      </w:r>
      <w:r w:rsidR="00EC3D06">
        <w:rPr>
          <w:rFonts w:ascii="Calibri" w:eastAsia="Arial Unicode MS" w:hAnsi="Calibri"/>
          <w:lang w:val="it-IT"/>
        </w:rPr>
        <w:t>n e Obiliqit)</w:t>
      </w:r>
      <w:r w:rsidR="00DA0B63">
        <w:rPr>
          <w:rFonts w:ascii="Calibri" w:eastAsia="Arial Unicode MS" w:hAnsi="Calibri"/>
          <w:lang w:val="it-IT"/>
        </w:rPr>
        <w:t xml:space="preserve">, </w:t>
      </w:r>
      <w:r w:rsidR="00235A9B" w:rsidRPr="00BB14CF">
        <w:rPr>
          <w:rFonts w:eastAsia="Arial Unicode MS"/>
          <w:lang w:val="it-IT"/>
        </w:rPr>
        <w:t>për këto kategori:</w:t>
      </w:r>
    </w:p>
    <w:p w:rsidR="00235A9B" w:rsidRPr="00DA0B63" w:rsidRDefault="00235A9B" w:rsidP="002E6627">
      <w:pPr>
        <w:pStyle w:val="ListParagraph"/>
        <w:numPr>
          <w:ilvl w:val="1"/>
          <w:numId w:val="28"/>
        </w:numPr>
        <w:ind w:left="825"/>
        <w:rPr>
          <w:rFonts w:eastAsia="Arial Unicode MS"/>
          <w:lang w:val="it-IT"/>
        </w:rPr>
      </w:pPr>
      <w:r w:rsidRPr="00DA0B63">
        <w:rPr>
          <w:rFonts w:eastAsia="Arial Unicode MS"/>
          <w:lang w:val="it-IT"/>
        </w:rPr>
        <w:t>Nëse distanca e udhë</w:t>
      </w:r>
      <w:r w:rsidR="00DA0B63">
        <w:rPr>
          <w:rFonts w:eastAsia="Arial Unicode MS"/>
          <w:lang w:val="it-IT"/>
        </w:rPr>
        <w:t>timit shtëpi–shkollë për nxënës,</w:t>
      </w:r>
      <w:r w:rsidRPr="00DA0B63">
        <w:rPr>
          <w:rFonts w:eastAsia="Arial Unicode MS"/>
          <w:lang w:val="it-IT"/>
        </w:rPr>
        <w:t xml:space="preserve"> është së paku katër</w:t>
      </w:r>
      <w:r w:rsidR="00325380">
        <w:rPr>
          <w:rFonts w:eastAsia="Arial Unicode MS"/>
          <w:lang w:val="it-IT"/>
        </w:rPr>
        <w:t xml:space="preserve"> </w:t>
      </w:r>
      <w:r w:rsidRPr="00DA0B63">
        <w:rPr>
          <w:rFonts w:eastAsia="Arial Unicode MS"/>
          <w:lang w:val="it-IT"/>
        </w:rPr>
        <w:t xml:space="preserve">(4) km. </w:t>
      </w:r>
    </w:p>
    <w:p w:rsidR="002E6627" w:rsidRPr="002E6627" w:rsidRDefault="00235A9B" w:rsidP="002E6627">
      <w:pPr>
        <w:pStyle w:val="ListParagraph"/>
        <w:numPr>
          <w:ilvl w:val="1"/>
          <w:numId w:val="28"/>
        </w:numPr>
        <w:rPr>
          <w:rFonts w:eastAsia="Arial Unicode MS"/>
          <w:lang w:val="it-IT"/>
        </w:rPr>
      </w:pPr>
      <w:r w:rsidRPr="00FC2F63">
        <w:rPr>
          <w:rFonts w:eastAsia="Arial Unicode MS"/>
          <w:lang w:val="it-IT"/>
        </w:rPr>
        <w:t>Për nxënës me nevoja të veçanta.</w:t>
      </w:r>
    </w:p>
    <w:p w:rsidR="002E6627" w:rsidRPr="002E6627" w:rsidRDefault="00235A9B" w:rsidP="002E6627">
      <w:pPr>
        <w:pStyle w:val="ListParagraph"/>
        <w:numPr>
          <w:ilvl w:val="1"/>
          <w:numId w:val="28"/>
        </w:numPr>
        <w:rPr>
          <w:rFonts w:eastAsia="Arial Unicode MS"/>
          <w:lang w:val="it-IT"/>
        </w:rPr>
      </w:pPr>
      <w:r w:rsidRPr="002E6627">
        <w:rPr>
          <w:rFonts w:eastAsia="Arial Unicode MS"/>
          <w:lang w:val="it-IT"/>
        </w:rPr>
        <w:t>Për nxënës,</w:t>
      </w:r>
      <w:r w:rsidR="00FC1451">
        <w:rPr>
          <w:rFonts w:eastAsia="Arial Unicode MS"/>
          <w:lang w:val="it-IT"/>
        </w:rPr>
        <w:t xml:space="preserve"> </w:t>
      </w:r>
      <w:r w:rsidRPr="002E6627">
        <w:rPr>
          <w:rFonts w:eastAsia="Arial Unicode MS"/>
          <w:lang w:val="it-IT"/>
        </w:rPr>
        <w:t xml:space="preserve">familjet e të cilëve janë raste sociale, në aspektin e gjendjes </w:t>
      </w:r>
    </w:p>
    <w:p w:rsidR="00235A9B" w:rsidRPr="003D0D3A" w:rsidRDefault="007710C8" w:rsidP="002E6627">
      <w:pPr>
        <w:pStyle w:val="ListParagraph"/>
        <w:ind w:left="1170"/>
        <w:rPr>
          <w:rFonts w:ascii="Calibri" w:eastAsia="Arial Unicode MS" w:hAnsi="Calibri"/>
          <w:lang w:val="it-IT"/>
        </w:rPr>
      </w:pPr>
      <w:r>
        <w:rPr>
          <w:rFonts w:eastAsia="Arial Unicode MS"/>
          <w:lang w:val="it-IT"/>
        </w:rPr>
        <w:t>e</w:t>
      </w:r>
      <w:r w:rsidR="00EF33A5">
        <w:rPr>
          <w:rFonts w:eastAsia="Arial Unicode MS"/>
          <w:lang w:val="it-IT"/>
        </w:rPr>
        <w:t>konomiko</w:t>
      </w:r>
      <w:r>
        <w:rPr>
          <w:rFonts w:eastAsia="Arial Unicode MS"/>
          <w:lang w:val="it-IT"/>
        </w:rPr>
        <w:t>-</w:t>
      </w:r>
      <w:r w:rsidR="00EF33A5">
        <w:rPr>
          <w:rFonts w:eastAsia="Arial Unicode MS"/>
          <w:lang w:val="it-IT"/>
        </w:rPr>
        <w:t xml:space="preserve"> financiare</w:t>
      </w:r>
      <w:r w:rsidR="00DA7A40">
        <w:rPr>
          <w:rFonts w:eastAsia="Arial Unicode MS"/>
          <w:lang w:val="it-IT"/>
        </w:rPr>
        <w:t xml:space="preserve"> </w:t>
      </w:r>
      <w:r w:rsidR="00DA7A40" w:rsidRPr="003D0D3A">
        <w:rPr>
          <w:rFonts w:eastAsia="Arial Unicode MS"/>
          <w:lang w:val="it-IT"/>
        </w:rPr>
        <w:t>(</w:t>
      </w:r>
      <w:r w:rsidR="00EF33A5" w:rsidRPr="003D0D3A">
        <w:rPr>
          <w:rFonts w:eastAsia="Arial Unicode MS"/>
          <w:lang w:val="it-IT"/>
        </w:rPr>
        <w:t xml:space="preserve"> n</w:t>
      </w:r>
      <w:r w:rsidR="00EF33A5" w:rsidRPr="003D0D3A">
        <w:rPr>
          <w:rFonts w:ascii="Calibri" w:eastAsia="Arial Unicode MS" w:hAnsi="Calibri"/>
          <w:lang w:val="it-IT"/>
        </w:rPr>
        <w:t>ë</w:t>
      </w:r>
      <w:r w:rsidR="0019642C" w:rsidRPr="003D0D3A">
        <w:rPr>
          <w:rFonts w:ascii="Calibri" w:eastAsia="Arial Unicode MS" w:hAnsi="Calibri"/>
          <w:lang w:val="it-IT"/>
        </w:rPr>
        <w:t xml:space="preserve"> </w:t>
      </w:r>
      <w:r w:rsidR="00EF33A5" w:rsidRPr="003D0D3A">
        <w:rPr>
          <w:rFonts w:ascii="Calibri" w:eastAsia="Arial Unicode MS" w:hAnsi="Calibri"/>
          <w:lang w:val="it-IT"/>
        </w:rPr>
        <w:t>qoftë</w:t>
      </w:r>
      <w:r w:rsidR="0019642C" w:rsidRPr="003D0D3A">
        <w:rPr>
          <w:rFonts w:ascii="Calibri" w:eastAsia="Arial Unicode MS" w:hAnsi="Calibri"/>
          <w:lang w:val="it-IT"/>
        </w:rPr>
        <w:t xml:space="preserve"> </w:t>
      </w:r>
      <w:r w:rsidR="00EF33A5" w:rsidRPr="003D0D3A">
        <w:rPr>
          <w:rFonts w:ascii="Calibri" w:eastAsia="Arial Unicode MS" w:hAnsi="Calibri"/>
          <w:lang w:val="it-IT"/>
        </w:rPr>
        <w:t>se në relacionet e udhëtimit të kë</w:t>
      </w:r>
      <w:r w:rsidR="00FF1D14" w:rsidRPr="003D0D3A">
        <w:rPr>
          <w:rFonts w:ascii="Calibri" w:eastAsia="Arial Unicode MS" w:hAnsi="Calibri"/>
          <w:lang w:val="it-IT"/>
        </w:rPr>
        <w:t>tyre  nxënësve ,</w:t>
      </w:r>
      <w:r w:rsidR="003D0D3A" w:rsidRPr="003D0D3A">
        <w:rPr>
          <w:rFonts w:ascii="Calibri" w:eastAsia="Arial Unicode MS" w:hAnsi="Calibri"/>
          <w:lang w:val="it-IT"/>
        </w:rPr>
        <w:t xml:space="preserve">i </w:t>
      </w:r>
      <w:r w:rsidR="00EF33A5" w:rsidRPr="003D0D3A">
        <w:rPr>
          <w:rFonts w:ascii="Calibri" w:eastAsia="Arial Unicode MS" w:hAnsi="Calibri"/>
          <w:lang w:val="it-IT"/>
        </w:rPr>
        <w:t>është i organizuar udhë</w:t>
      </w:r>
      <w:r w:rsidR="005E0FB5" w:rsidRPr="003D0D3A">
        <w:rPr>
          <w:rFonts w:ascii="Calibri" w:eastAsia="Arial Unicode MS" w:hAnsi="Calibri"/>
          <w:lang w:val="it-IT"/>
        </w:rPr>
        <w:t>timi</w:t>
      </w:r>
      <w:r w:rsidR="00FF1D14" w:rsidRPr="003D0D3A">
        <w:rPr>
          <w:rFonts w:ascii="Calibri" w:eastAsia="Arial Unicode MS" w:hAnsi="Calibri"/>
          <w:lang w:val="it-IT"/>
        </w:rPr>
        <w:t xml:space="preserve"> </w:t>
      </w:r>
      <w:r w:rsidR="00DA7A40" w:rsidRPr="003D0D3A">
        <w:rPr>
          <w:rFonts w:ascii="Calibri" w:eastAsia="Arial Unicode MS" w:hAnsi="Calibri"/>
          <w:lang w:val="it-IT"/>
        </w:rPr>
        <w:t>)</w:t>
      </w:r>
      <w:r w:rsidR="00EF33A5" w:rsidRPr="003D0D3A">
        <w:rPr>
          <w:rFonts w:ascii="Calibri" w:eastAsia="Arial Unicode MS" w:hAnsi="Calibri"/>
          <w:lang w:val="it-IT"/>
        </w:rPr>
        <w:t>.</w:t>
      </w:r>
    </w:p>
    <w:p w:rsidR="005E0FB5" w:rsidRPr="007D0E96" w:rsidRDefault="005E0FB5" w:rsidP="005E0FB5">
      <w:pPr>
        <w:rPr>
          <w:rFonts w:eastAsia="Arial Unicode MS"/>
          <w:lang w:val="it-IT"/>
        </w:rPr>
      </w:pPr>
    </w:p>
    <w:p w:rsidR="00920455" w:rsidRDefault="00920455" w:rsidP="002E6627">
      <w:pPr>
        <w:pStyle w:val="ListParagraph"/>
        <w:ind w:left="1170"/>
        <w:rPr>
          <w:rFonts w:eastAsia="Arial Unicode MS"/>
          <w:lang w:val="it-IT"/>
        </w:rPr>
      </w:pPr>
    </w:p>
    <w:p w:rsidR="001160BB" w:rsidRDefault="00562A49" w:rsidP="00562A49">
      <w:pPr>
        <w:pStyle w:val="NoSpacing"/>
        <w:rPr>
          <w:rFonts w:eastAsia="Arial Unicode MS"/>
          <w:b/>
          <w:lang w:val="it-IT"/>
        </w:rPr>
      </w:pPr>
      <w:r>
        <w:rPr>
          <w:rFonts w:eastAsia="Arial Unicode MS"/>
          <w:b/>
          <w:lang w:val="it-IT"/>
        </w:rPr>
        <w:t xml:space="preserve">                                                               </w:t>
      </w:r>
    </w:p>
    <w:p w:rsidR="00235A9B" w:rsidRPr="00562A49" w:rsidRDefault="001160BB" w:rsidP="00562A49">
      <w:pPr>
        <w:pStyle w:val="NoSpacing"/>
        <w:rPr>
          <w:rFonts w:eastAsia="Arial Unicode MS"/>
          <w:b/>
          <w:lang w:val="it-IT"/>
        </w:rPr>
      </w:pPr>
      <w:r>
        <w:rPr>
          <w:rFonts w:eastAsia="Arial Unicode MS"/>
          <w:b/>
          <w:lang w:val="it-IT"/>
        </w:rPr>
        <w:t xml:space="preserve">                                                                   </w:t>
      </w:r>
      <w:r w:rsidR="00562A49">
        <w:rPr>
          <w:rFonts w:eastAsia="Arial Unicode MS"/>
          <w:b/>
          <w:lang w:val="it-IT"/>
        </w:rPr>
        <w:t xml:space="preserve"> </w:t>
      </w:r>
      <w:r w:rsidR="00235A9B" w:rsidRPr="00562A49">
        <w:rPr>
          <w:rFonts w:eastAsia="Arial Unicode MS"/>
          <w:b/>
          <w:lang w:val="it-IT"/>
        </w:rPr>
        <w:t>Neni 1</w:t>
      </w:r>
      <w:r w:rsidR="00366EBC">
        <w:rPr>
          <w:rFonts w:eastAsia="Arial Unicode MS"/>
          <w:b/>
          <w:lang w:val="it-IT"/>
        </w:rPr>
        <w:t>7</w:t>
      </w:r>
    </w:p>
    <w:p w:rsidR="006D0137" w:rsidRPr="00562A49" w:rsidRDefault="00562A49" w:rsidP="00562A49">
      <w:pPr>
        <w:pStyle w:val="NoSpacing"/>
        <w:rPr>
          <w:rFonts w:eastAsia="Arial Unicode MS"/>
          <w:b/>
          <w:lang w:val="it-IT"/>
        </w:rPr>
      </w:pPr>
      <w:r>
        <w:rPr>
          <w:rFonts w:eastAsia="Arial Unicode MS"/>
          <w:b/>
          <w:lang w:val="it-IT"/>
        </w:rPr>
        <w:t xml:space="preserve">                                        </w:t>
      </w:r>
      <w:r w:rsidR="006D0137" w:rsidRPr="00562A49">
        <w:rPr>
          <w:rFonts w:eastAsia="Arial Unicode MS"/>
          <w:b/>
          <w:lang w:val="it-IT"/>
        </w:rPr>
        <w:t>Lartësia e kompensimeve të udhëtimeve</w:t>
      </w:r>
    </w:p>
    <w:p w:rsidR="00235A9B" w:rsidRDefault="00235A9B" w:rsidP="00FF1D14">
      <w:pPr>
        <w:spacing w:before="240"/>
        <w:ind w:firstLine="720"/>
        <w:jc w:val="both"/>
        <w:rPr>
          <w:rFonts w:eastAsia="Arial Unicode MS"/>
          <w:lang w:val="it-IT"/>
        </w:rPr>
      </w:pPr>
      <w:r w:rsidRPr="00BB14CF">
        <w:rPr>
          <w:rFonts w:eastAsia="Arial Unicode MS"/>
          <w:lang w:val="it-IT"/>
        </w:rPr>
        <w:t>Kryetari i Komunës, në</w:t>
      </w:r>
      <w:r w:rsidR="00FC1451">
        <w:rPr>
          <w:rFonts w:eastAsia="Arial Unicode MS"/>
          <w:lang w:val="it-IT"/>
        </w:rPr>
        <w:t xml:space="preserve"> Këshillin</w:t>
      </w:r>
      <w:r w:rsidRPr="00BB14CF">
        <w:rPr>
          <w:rFonts w:eastAsia="Arial Unicode MS"/>
          <w:lang w:val="it-IT"/>
        </w:rPr>
        <w:t xml:space="preserve"> e Drejtorëve merr vendim për shumën</w:t>
      </w:r>
      <w:r w:rsidR="00850191">
        <w:rPr>
          <w:rFonts w:eastAsia="Arial Unicode MS"/>
          <w:lang w:val="it-IT"/>
        </w:rPr>
        <w:t xml:space="preserve"> </w:t>
      </w:r>
      <w:r w:rsidRPr="00BB14CF">
        <w:rPr>
          <w:rFonts w:eastAsia="Arial Unicode MS"/>
          <w:lang w:val="it-IT"/>
        </w:rPr>
        <w:t>(lartësinë) e kompensimit të shpenzimeve të udhëtimit në relacione të udhëtimit shtë</w:t>
      </w:r>
      <w:r w:rsidR="00DA7A40">
        <w:rPr>
          <w:rFonts w:eastAsia="Arial Unicode MS"/>
          <w:lang w:val="it-IT"/>
        </w:rPr>
        <w:t>pi - shkollë dhe anasjelltas,</w:t>
      </w:r>
      <w:r w:rsidRPr="00BB14CF">
        <w:rPr>
          <w:rFonts w:eastAsia="Arial Unicode MS"/>
          <w:lang w:val="it-IT"/>
        </w:rPr>
        <w:t xml:space="preserve">  për secilën kategori të nxënësve veç e veç, sipas nenit 1</w:t>
      </w:r>
      <w:r w:rsidR="00FF1D14">
        <w:rPr>
          <w:rFonts w:eastAsia="Arial Unicode MS"/>
          <w:lang w:val="it-IT"/>
        </w:rPr>
        <w:t>6</w:t>
      </w:r>
      <w:r w:rsidRPr="00BB14CF">
        <w:rPr>
          <w:rFonts w:eastAsia="Arial Unicode MS"/>
          <w:lang w:val="it-IT"/>
        </w:rPr>
        <w:t>.</w:t>
      </w:r>
    </w:p>
    <w:p w:rsidR="00A1013C" w:rsidRDefault="008960D7" w:rsidP="00A1013C">
      <w:pPr>
        <w:rPr>
          <w:rFonts w:eastAsia="Arial Unicode MS"/>
          <w:b/>
          <w:lang w:val="it-IT"/>
        </w:rPr>
      </w:pPr>
      <w:r w:rsidRPr="00A1013C">
        <w:rPr>
          <w:rFonts w:eastAsia="Arial Unicode MS"/>
          <w:b/>
          <w:lang w:val="it-IT"/>
        </w:rPr>
        <w:t xml:space="preserve">                                                      </w:t>
      </w:r>
    </w:p>
    <w:p w:rsidR="00A1013C" w:rsidRDefault="00A1013C" w:rsidP="00A1013C">
      <w:pPr>
        <w:rPr>
          <w:rFonts w:eastAsia="Arial Unicode MS"/>
          <w:b/>
          <w:lang w:val="it-IT"/>
        </w:rPr>
      </w:pPr>
    </w:p>
    <w:p w:rsidR="008960D7" w:rsidRPr="00A1013C" w:rsidRDefault="00A1013C" w:rsidP="00A1013C">
      <w:pPr>
        <w:rPr>
          <w:rFonts w:eastAsia="Arial Unicode MS"/>
          <w:b/>
          <w:lang w:val="it-IT"/>
        </w:rPr>
      </w:pPr>
      <w:r>
        <w:rPr>
          <w:rFonts w:eastAsia="Arial Unicode MS"/>
          <w:b/>
          <w:lang w:val="it-IT"/>
        </w:rPr>
        <w:t xml:space="preserve">                                                                  </w:t>
      </w:r>
      <w:r w:rsidR="008960D7" w:rsidRPr="00A1013C">
        <w:rPr>
          <w:rFonts w:eastAsia="Arial Unicode MS"/>
          <w:b/>
          <w:lang w:val="it-IT"/>
        </w:rPr>
        <w:t>Neni 18</w:t>
      </w:r>
    </w:p>
    <w:p w:rsidR="008960D7" w:rsidRPr="00A1013C" w:rsidRDefault="008960D7" w:rsidP="00A1013C">
      <w:pPr>
        <w:rPr>
          <w:rFonts w:eastAsia="Arial Unicode MS"/>
          <w:b/>
          <w:lang w:val="it-IT"/>
        </w:rPr>
      </w:pPr>
      <w:r w:rsidRPr="00A1013C">
        <w:rPr>
          <w:rFonts w:eastAsia="Arial Unicode MS"/>
          <w:b/>
          <w:lang w:val="it-IT"/>
        </w:rPr>
        <w:t xml:space="preserve">                                   </w:t>
      </w:r>
      <w:r w:rsidR="00A1013C">
        <w:rPr>
          <w:rFonts w:eastAsia="Arial Unicode MS"/>
          <w:b/>
          <w:lang w:val="it-IT"/>
        </w:rPr>
        <w:t xml:space="preserve">              </w:t>
      </w:r>
      <w:r w:rsidRPr="00A1013C">
        <w:rPr>
          <w:rFonts w:eastAsia="Arial Unicode MS"/>
          <w:b/>
          <w:lang w:val="it-IT"/>
        </w:rPr>
        <w:t>Aktivitetet jasht</w:t>
      </w:r>
      <w:r w:rsidRPr="00A1013C">
        <w:rPr>
          <w:rFonts w:ascii="Calibri" w:eastAsia="Arial Unicode MS" w:hAnsi="Calibri" w:cs="Calibri"/>
          <w:b/>
          <w:lang w:val="it-IT"/>
        </w:rPr>
        <w:t>ë</w:t>
      </w:r>
      <w:r w:rsidRPr="00A1013C">
        <w:rPr>
          <w:rFonts w:eastAsia="Arial Unicode MS"/>
          <w:b/>
          <w:lang w:val="it-IT"/>
        </w:rPr>
        <w:t>shkollore</w:t>
      </w:r>
    </w:p>
    <w:p w:rsidR="008960D7" w:rsidRDefault="008960D7" w:rsidP="00292466">
      <w:pPr>
        <w:spacing w:before="240"/>
        <w:ind w:firstLine="720"/>
        <w:rPr>
          <w:rFonts w:eastAsia="Arial Unicode MS"/>
          <w:lang w:val="it-IT"/>
        </w:rPr>
      </w:pPr>
      <w:r>
        <w:rPr>
          <w:rFonts w:eastAsia="Arial Unicode MS"/>
          <w:lang w:val="it-IT"/>
        </w:rPr>
        <w:t>Aktivitetet jasht</w:t>
      </w:r>
      <w:r w:rsidRPr="008960D7">
        <w:rPr>
          <w:rFonts w:ascii="Calibri" w:eastAsia="Arial Unicode MS" w:hAnsi="Calibri" w:cs="Calibri"/>
          <w:lang w:val="it-IT"/>
        </w:rPr>
        <w:t>ë</w:t>
      </w:r>
      <w:r>
        <w:rPr>
          <w:rFonts w:eastAsia="Arial Unicode MS"/>
          <w:lang w:val="it-IT"/>
        </w:rPr>
        <w:t>shkollore p</w:t>
      </w:r>
      <w:r w:rsidRPr="008960D7">
        <w:rPr>
          <w:rFonts w:ascii="Calibri" w:eastAsia="Arial Unicode MS" w:hAnsi="Calibri" w:cs="Calibri"/>
          <w:lang w:val="it-IT"/>
        </w:rPr>
        <w:t>ë</w:t>
      </w:r>
      <w:r>
        <w:rPr>
          <w:rFonts w:eastAsia="Arial Unicode MS"/>
          <w:lang w:val="it-IT"/>
        </w:rPr>
        <w:t>r nx</w:t>
      </w:r>
      <w:r w:rsidRPr="008960D7">
        <w:rPr>
          <w:rFonts w:ascii="Calibri" w:eastAsia="Arial Unicode MS" w:hAnsi="Calibri" w:cs="Calibri"/>
          <w:lang w:val="it-IT"/>
        </w:rPr>
        <w:t>ë</w:t>
      </w:r>
      <w:r>
        <w:rPr>
          <w:rFonts w:eastAsia="Arial Unicode MS"/>
          <w:lang w:val="it-IT"/>
        </w:rPr>
        <w:t>n</w:t>
      </w:r>
      <w:r w:rsidRPr="008960D7">
        <w:rPr>
          <w:rFonts w:ascii="Calibri" w:eastAsia="Arial Unicode MS" w:hAnsi="Calibri" w:cs="Calibri"/>
          <w:lang w:val="it-IT"/>
        </w:rPr>
        <w:t>ë</w:t>
      </w:r>
      <w:r>
        <w:rPr>
          <w:rFonts w:eastAsia="Arial Unicode MS"/>
          <w:lang w:val="it-IT"/>
        </w:rPr>
        <w:t>sa</w:t>
      </w:r>
      <w:r w:rsidR="00292466">
        <w:rPr>
          <w:rFonts w:eastAsia="Arial Unicode MS"/>
          <w:lang w:val="it-IT"/>
        </w:rPr>
        <w:t xml:space="preserve"> :</w:t>
      </w:r>
      <w:r w:rsidR="00AC550F">
        <w:rPr>
          <w:rFonts w:ascii="Calibri" w:eastAsia="Arial Unicode MS" w:hAnsi="Calibri" w:cs="Calibri"/>
          <w:lang w:val="it-IT"/>
        </w:rPr>
        <w:t xml:space="preserve"> </w:t>
      </w:r>
    </w:p>
    <w:p w:rsidR="008960D7" w:rsidRDefault="008960D7" w:rsidP="008960D7">
      <w:pPr>
        <w:pStyle w:val="ListParagraph"/>
        <w:numPr>
          <w:ilvl w:val="0"/>
          <w:numId w:val="33"/>
        </w:numPr>
        <w:spacing w:before="240"/>
        <w:jc w:val="both"/>
        <w:rPr>
          <w:rFonts w:eastAsia="Arial Unicode MS"/>
          <w:lang w:val="it-IT"/>
        </w:rPr>
      </w:pPr>
      <w:r>
        <w:rPr>
          <w:rFonts w:eastAsia="Arial Unicode MS"/>
          <w:lang w:val="it-IT"/>
        </w:rPr>
        <w:t>Shetitja nj</w:t>
      </w:r>
      <w:r w:rsidRPr="008960D7">
        <w:rPr>
          <w:rFonts w:ascii="Calibri" w:eastAsia="Arial Unicode MS" w:hAnsi="Calibri" w:cs="Calibri"/>
          <w:lang w:val="it-IT"/>
        </w:rPr>
        <w:t>ë</w:t>
      </w:r>
      <w:r>
        <w:rPr>
          <w:rFonts w:eastAsia="Arial Unicode MS"/>
          <w:lang w:val="it-IT"/>
        </w:rPr>
        <w:t>ditore, mbr</w:t>
      </w:r>
      <w:r w:rsidRPr="008960D7">
        <w:rPr>
          <w:rFonts w:ascii="Calibri" w:eastAsia="Arial Unicode MS" w:hAnsi="Calibri" w:cs="Calibri"/>
          <w:lang w:val="it-IT"/>
        </w:rPr>
        <w:t>ë</w:t>
      </w:r>
      <w:r>
        <w:rPr>
          <w:rFonts w:eastAsia="Arial Unicode MS"/>
          <w:lang w:val="it-IT"/>
        </w:rPr>
        <w:t>mja e semimatur</w:t>
      </w:r>
      <w:r w:rsidRPr="008960D7">
        <w:rPr>
          <w:rFonts w:ascii="Calibri" w:eastAsia="Arial Unicode MS" w:hAnsi="Calibri" w:cs="Calibri"/>
          <w:lang w:val="it-IT"/>
        </w:rPr>
        <w:t>ë</w:t>
      </w:r>
      <w:r>
        <w:rPr>
          <w:rFonts w:eastAsia="Arial Unicode MS"/>
          <w:lang w:val="it-IT"/>
        </w:rPr>
        <w:t>s p</w:t>
      </w:r>
      <w:r w:rsidRPr="008960D7">
        <w:rPr>
          <w:rFonts w:ascii="Calibri" w:eastAsia="Arial Unicode MS" w:hAnsi="Calibri" w:cs="Calibri"/>
          <w:lang w:val="it-IT"/>
        </w:rPr>
        <w:t>ë</w:t>
      </w:r>
      <w:r>
        <w:rPr>
          <w:rFonts w:eastAsia="Arial Unicode MS"/>
          <w:lang w:val="it-IT"/>
        </w:rPr>
        <w:t>r nx. t</w:t>
      </w:r>
      <w:r w:rsidRPr="008960D7">
        <w:rPr>
          <w:rFonts w:ascii="Calibri" w:eastAsia="Arial Unicode MS" w:hAnsi="Calibri" w:cs="Calibri"/>
          <w:lang w:val="it-IT"/>
        </w:rPr>
        <w:t>ë</w:t>
      </w:r>
      <w:r>
        <w:rPr>
          <w:rFonts w:eastAsia="Arial Unicode MS"/>
          <w:lang w:val="it-IT"/>
        </w:rPr>
        <w:t xml:space="preserve"> kl. t</w:t>
      </w:r>
      <w:r w:rsidRPr="008960D7">
        <w:rPr>
          <w:rFonts w:ascii="Calibri" w:eastAsia="Arial Unicode MS" w:hAnsi="Calibri" w:cs="Calibri"/>
          <w:lang w:val="it-IT"/>
        </w:rPr>
        <w:t>ë</w:t>
      </w:r>
      <w:r>
        <w:rPr>
          <w:rFonts w:eastAsia="Arial Unicode MS"/>
          <w:lang w:val="it-IT"/>
        </w:rPr>
        <w:t xml:space="preserve"> 9-ta.</w:t>
      </w:r>
    </w:p>
    <w:p w:rsidR="008960D7" w:rsidRDefault="00850191" w:rsidP="008960D7">
      <w:pPr>
        <w:pStyle w:val="ListParagraph"/>
        <w:numPr>
          <w:ilvl w:val="0"/>
          <w:numId w:val="33"/>
        </w:numPr>
        <w:spacing w:before="240"/>
        <w:jc w:val="both"/>
        <w:rPr>
          <w:rFonts w:eastAsia="Arial Unicode MS"/>
          <w:lang w:val="it-IT"/>
        </w:rPr>
      </w:pPr>
      <w:r>
        <w:rPr>
          <w:rFonts w:eastAsia="Arial Unicode MS"/>
          <w:lang w:val="it-IT"/>
        </w:rPr>
        <w:t xml:space="preserve">Ekskursioni </w:t>
      </w:r>
      <w:r w:rsidR="008960D7">
        <w:rPr>
          <w:rFonts w:eastAsia="Arial Unicode MS"/>
          <w:lang w:val="it-IT"/>
        </w:rPr>
        <w:t>, mbr</w:t>
      </w:r>
      <w:r w:rsidR="008960D7" w:rsidRPr="008960D7">
        <w:rPr>
          <w:rFonts w:ascii="Calibri" w:eastAsia="Arial Unicode MS" w:hAnsi="Calibri" w:cs="Calibri"/>
          <w:lang w:val="it-IT"/>
        </w:rPr>
        <w:t>ë</w:t>
      </w:r>
      <w:r w:rsidR="008960D7">
        <w:rPr>
          <w:rFonts w:eastAsia="Arial Unicode MS"/>
          <w:lang w:val="it-IT"/>
        </w:rPr>
        <w:t>mja</w:t>
      </w:r>
      <w:r w:rsidR="00AC550F">
        <w:rPr>
          <w:rFonts w:eastAsia="Arial Unicode MS"/>
          <w:lang w:val="it-IT"/>
        </w:rPr>
        <w:t xml:space="preserve"> </w:t>
      </w:r>
      <w:r w:rsidR="008960D7">
        <w:rPr>
          <w:rFonts w:eastAsia="Arial Unicode MS"/>
          <w:lang w:val="it-IT"/>
        </w:rPr>
        <w:t>e matur</w:t>
      </w:r>
      <w:r w:rsidR="008960D7" w:rsidRPr="008960D7">
        <w:rPr>
          <w:rFonts w:ascii="Calibri" w:eastAsia="Arial Unicode MS" w:hAnsi="Calibri" w:cs="Calibri"/>
          <w:lang w:val="it-IT"/>
        </w:rPr>
        <w:t>ë</w:t>
      </w:r>
      <w:r w:rsidR="008960D7">
        <w:rPr>
          <w:rFonts w:eastAsia="Arial Unicode MS"/>
          <w:lang w:val="it-IT"/>
        </w:rPr>
        <w:t>s p</w:t>
      </w:r>
      <w:r w:rsidR="008960D7" w:rsidRPr="008960D7">
        <w:rPr>
          <w:rFonts w:ascii="Calibri" w:eastAsia="Arial Unicode MS" w:hAnsi="Calibri" w:cs="Calibri"/>
          <w:lang w:val="it-IT"/>
        </w:rPr>
        <w:t>ë</w:t>
      </w:r>
      <w:r w:rsidR="008960D7">
        <w:rPr>
          <w:rFonts w:eastAsia="Arial Unicode MS"/>
          <w:lang w:val="it-IT"/>
        </w:rPr>
        <w:t>r maturant</w:t>
      </w:r>
      <w:r w:rsidR="008960D7" w:rsidRPr="008960D7">
        <w:rPr>
          <w:rFonts w:ascii="Calibri" w:eastAsia="Arial Unicode MS" w:hAnsi="Calibri" w:cs="Calibri"/>
          <w:lang w:val="it-IT"/>
        </w:rPr>
        <w:t>ë</w:t>
      </w:r>
      <w:r w:rsidR="008960D7">
        <w:rPr>
          <w:rFonts w:eastAsia="Arial Unicode MS"/>
          <w:lang w:val="it-IT"/>
        </w:rPr>
        <w:t>t.</w:t>
      </w:r>
    </w:p>
    <w:p w:rsidR="008960D7" w:rsidRDefault="00292466" w:rsidP="00292466">
      <w:pPr>
        <w:spacing w:before="240"/>
        <w:jc w:val="both"/>
        <w:rPr>
          <w:rFonts w:ascii="Calibri" w:eastAsia="Arial Unicode MS" w:hAnsi="Calibri" w:cs="Calibri"/>
          <w:lang w:val="it-IT"/>
        </w:rPr>
      </w:pPr>
      <w:r>
        <w:rPr>
          <w:rFonts w:ascii="Calibri" w:eastAsia="Arial Unicode MS" w:hAnsi="Calibri" w:cs="Calibri"/>
          <w:lang w:val="it-IT"/>
        </w:rPr>
        <w:t>Do t</w:t>
      </w:r>
      <w:r w:rsidRPr="00292466">
        <w:rPr>
          <w:rFonts w:ascii="Calibri" w:eastAsia="Arial Unicode MS" w:hAnsi="Calibri" w:cs="Calibri"/>
          <w:lang w:val="it-IT"/>
        </w:rPr>
        <w:t>ë</w:t>
      </w:r>
      <w:r w:rsidR="00E33967">
        <w:rPr>
          <w:rFonts w:ascii="Calibri" w:eastAsia="Arial Unicode MS" w:hAnsi="Calibri" w:cs="Calibri"/>
          <w:lang w:val="it-IT"/>
        </w:rPr>
        <w:t xml:space="preserve"> kompens</w:t>
      </w:r>
      <w:r>
        <w:rPr>
          <w:rFonts w:ascii="Calibri" w:eastAsia="Arial Unicode MS" w:hAnsi="Calibri" w:cs="Calibri"/>
          <w:lang w:val="it-IT"/>
        </w:rPr>
        <w:t>oh</w:t>
      </w:r>
      <w:r w:rsidR="004374B1">
        <w:rPr>
          <w:rFonts w:ascii="Calibri" w:eastAsia="Arial Unicode MS" w:hAnsi="Calibri" w:cs="Calibri"/>
          <w:lang w:val="it-IT"/>
        </w:rPr>
        <w:t>e</w:t>
      </w:r>
      <w:r>
        <w:rPr>
          <w:rFonts w:ascii="Calibri" w:eastAsia="Arial Unicode MS" w:hAnsi="Calibri" w:cs="Calibri"/>
          <w:lang w:val="it-IT"/>
        </w:rPr>
        <w:t xml:space="preserve">n, </w:t>
      </w:r>
      <w:r w:rsidRPr="00292466">
        <w:rPr>
          <w:rFonts w:ascii="Calibri" w:eastAsia="Arial Unicode MS" w:hAnsi="Calibri" w:cs="Calibri"/>
          <w:lang w:val="it-IT"/>
        </w:rPr>
        <w:t>në</w:t>
      </w:r>
      <w:r w:rsidR="00850191">
        <w:rPr>
          <w:rFonts w:ascii="Calibri" w:eastAsia="Arial Unicode MS" w:hAnsi="Calibri" w:cs="Calibri"/>
          <w:lang w:val="it-IT"/>
        </w:rPr>
        <w:t xml:space="preserve"> </w:t>
      </w:r>
      <w:r w:rsidRPr="00292466">
        <w:rPr>
          <w:rFonts w:ascii="Calibri" w:eastAsia="Arial Unicode MS" w:hAnsi="Calibri" w:cs="Calibri"/>
          <w:lang w:val="it-IT"/>
        </w:rPr>
        <w:t>qoftë</w:t>
      </w:r>
      <w:r w:rsidR="00850191">
        <w:rPr>
          <w:rFonts w:ascii="Calibri" w:eastAsia="Arial Unicode MS" w:hAnsi="Calibri" w:cs="Calibri"/>
          <w:lang w:val="it-IT"/>
        </w:rPr>
        <w:t xml:space="preserve"> </w:t>
      </w:r>
      <w:r w:rsidRPr="00292466">
        <w:rPr>
          <w:rFonts w:ascii="Calibri" w:eastAsia="Arial Unicode MS" w:hAnsi="Calibri" w:cs="Calibri"/>
          <w:lang w:val="it-IT"/>
        </w:rPr>
        <w:t>s</w:t>
      </w:r>
      <w:r w:rsidR="00850191">
        <w:rPr>
          <w:rFonts w:ascii="Calibri" w:eastAsia="Arial Unicode MS" w:hAnsi="Calibri" w:cs="Calibri"/>
          <w:lang w:val="it-IT"/>
        </w:rPr>
        <w:t>e familjet</w:t>
      </w:r>
      <w:r w:rsidR="00407853">
        <w:rPr>
          <w:rFonts w:ascii="Calibri" w:eastAsia="Arial Unicode MS" w:hAnsi="Calibri" w:cs="Calibri"/>
          <w:lang w:val="it-IT"/>
        </w:rPr>
        <w:t xml:space="preserve"> (prind</w:t>
      </w:r>
      <w:r w:rsidR="00407853" w:rsidRPr="00407853">
        <w:rPr>
          <w:rFonts w:ascii="Calibri" w:eastAsia="Arial Unicode MS" w:hAnsi="Calibri" w:cs="Calibri"/>
          <w:lang w:val="it-IT"/>
        </w:rPr>
        <w:t>ë</w:t>
      </w:r>
      <w:r w:rsidR="00407853">
        <w:rPr>
          <w:rFonts w:ascii="Calibri" w:eastAsia="Arial Unicode MS" w:hAnsi="Calibri" w:cs="Calibri"/>
          <w:lang w:val="it-IT"/>
        </w:rPr>
        <w:t>rit apo kujdestar</w:t>
      </w:r>
      <w:r w:rsidR="00407853" w:rsidRPr="00407853">
        <w:rPr>
          <w:rFonts w:ascii="Calibri" w:eastAsia="Arial Unicode MS" w:hAnsi="Calibri" w:cs="Calibri"/>
          <w:lang w:val="it-IT"/>
        </w:rPr>
        <w:t>ë</w:t>
      </w:r>
      <w:r w:rsidR="00407853">
        <w:rPr>
          <w:rFonts w:ascii="Calibri" w:eastAsia="Arial Unicode MS" w:hAnsi="Calibri" w:cs="Calibri"/>
          <w:lang w:val="it-IT"/>
        </w:rPr>
        <w:t>t )</w:t>
      </w:r>
      <w:r w:rsidRPr="00292466">
        <w:rPr>
          <w:rFonts w:ascii="Calibri" w:eastAsia="Arial Unicode MS" w:hAnsi="Calibri" w:cs="Calibri"/>
          <w:lang w:val="it-IT"/>
        </w:rPr>
        <w:t xml:space="preserve"> e tyre janë raste sociale në aspektin ekonomiko </w:t>
      </w:r>
      <w:r w:rsidR="00850191">
        <w:rPr>
          <w:rFonts w:ascii="Calibri" w:eastAsia="Arial Unicode MS" w:hAnsi="Calibri" w:cs="Calibri"/>
          <w:lang w:val="it-IT"/>
        </w:rPr>
        <w:t>-</w:t>
      </w:r>
      <w:r w:rsidRPr="00292466">
        <w:rPr>
          <w:rFonts w:ascii="Calibri" w:eastAsia="Arial Unicode MS" w:hAnsi="Calibri" w:cs="Calibri"/>
          <w:lang w:val="it-IT"/>
        </w:rPr>
        <w:t>financiar.</w:t>
      </w:r>
    </w:p>
    <w:p w:rsidR="00292466" w:rsidRPr="00A1013C" w:rsidRDefault="00292466" w:rsidP="00A1013C">
      <w:pPr>
        <w:rPr>
          <w:rFonts w:eastAsia="Arial Unicode MS"/>
          <w:b/>
          <w:lang w:val="it-IT"/>
        </w:rPr>
      </w:pPr>
      <w:r w:rsidRPr="00A1013C">
        <w:rPr>
          <w:rFonts w:eastAsia="Arial Unicode MS"/>
          <w:b/>
          <w:lang w:val="it-IT"/>
        </w:rPr>
        <w:lastRenderedPageBreak/>
        <w:t xml:space="preserve">                                                             </w:t>
      </w:r>
      <w:r w:rsidR="00A1013C">
        <w:rPr>
          <w:rFonts w:eastAsia="Arial Unicode MS"/>
          <w:b/>
          <w:lang w:val="it-IT"/>
        </w:rPr>
        <w:t xml:space="preserve">    </w:t>
      </w:r>
      <w:r w:rsidRPr="00A1013C">
        <w:rPr>
          <w:rFonts w:eastAsia="Arial Unicode MS"/>
          <w:b/>
          <w:lang w:val="it-IT"/>
        </w:rPr>
        <w:t>Neni 19</w:t>
      </w:r>
    </w:p>
    <w:p w:rsidR="00292466" w:rsidRPr="00A1013C" w:rsidRDefault="00292466" w:rsidP="00A1013C">
      <w:pPr>
        <w:rPr>
          <w:rFonts w:eastAsia="Arial Unicode MS"/>
          <w:b/>
          <w:lang w:val="it-IT"/>
        </w:rPr>
      </w:pPr>
      <w:r w:rsidRPr="00A1013C">
        <w:rPr>
          <w:rFonts w:eastAsia="Arial Unicode MS"/>
          <w:b/>
          <w:lang w:val="it-IT"/>
        </w:rPr>
        <w:t xml:space="preserve">                              Lartësia e kopensimit të aktiviteteve jashtëshkollore</w:t>
      </w:r>
    </w:p>
    <w:p w:rsidR="00292466" w:rsidRPr="00292466" w:rsidRDefault="00292466" w:rsidP="00292466">
      <w:pPr>
        <w:spacing w:before="240"/>
        <w:jc w:val="both"/>
        <w:rPr>
          <w:rFonts w:eastAsia="Arial Unicode MS"/>
          <w:lang w:val="it-IT"/>
        </w:rPr>
      </w:pPr>
      <w:r w:rsidRPr="00BB14CF">
        <w:rPr>
          <w:rFonts w:eastAsia="Arial Unicode MS"/>
          <w:lang w:val="it-IT"/>
        </w:rPr>
        <w:t>Kryetari i Komunës, në</w:t>
      </w:r>
      <w:r>
        <w:rPr>
          <w:rFonts w:eastAsia="Arial Unicode MS"/>
          <w:lang w:val="it-IT"/>
        </w:rPr>
        <w:t xml:space="preserve"> Këshillin</w:t>
      </w:r>
      <w:r w:rsidRPr="00BB14CF">
        <w:rPr>
          <w:rFonts w:eastAsia="Arial Unicode MS"/>
          <w:lang w:val="it-IT"/>
        </w:rPr>
        <w:t xml:space="preserve"> e Drejtorëve merr vendim për shumën(lartësinë) e kompensimit të shpenzimeve të</w:t>
      </w:r>
      <w:r>
        <w:rPr>
          <w:rFonts w:eastAsia="Arial Unicode MS"/>
          <w:lang w:val="it-IT"/>
        </w:rPr>
        <w:t xml:space="preserve"> aktiviteteve jasht</w:t>
      </w:r>
      <w:r w:rsidRPr="00292466">
        <w:rPr>
          <w:rFonts w:ascii="Calibri" w:eastAsia="Arial Unicode MS" w:hAnsi="Calibri" w:cs="Calibri"/>
          <w:lang w:val="it-IT"/>
        </w:rPr>
        <w:t>ë</w:t>
      </w:r>
      <w:r>
        <w:rPr>
          <w:rFonts w:eastAsia="Arial Unicode MS"/>
          <w:lang w:val="it-IT"/>
        </w:rPr>
        <w:t>shkollore, p</w:t>
      </w:r>
      <w:r w:rsidRPr="00292466">
        <w:rPr>
          <w:rFonts w:ascii="Calibri" w:eastAsia="Arial Unicode MS" w:hAnsi="Calibri" w:cs="Calibri"/>
          <w:lang w:val="it-IT"/>
        </w:rPr>
        <w:t>ë</w:t>
      </w:r>
      <w:r>
        <w:rPr>
          <w:rFonts w:eastAsia="Arial Unicode MS"/>
          <w:lang w:val="it-IT"/>
        </w:rPr>
        <w:t>r secilin nivel t</w:t>
      </w:r>
      <w:r w:rsidRPr="00292466">
        <w:rPr>
          <w:rFonts w:ascii="Calibri" w:eastAsia="Arial Unicode MS" w:hAnsi="Calibri" w:cs="Calibri"/>
          <w:lang w:val="it-IT"/>
        </w:rPr>
        <w:t>ë</w:t>
      </w:r>
      <w:r>
        <w:rPr>
          <w:rFonts w:eastAsia="Arial Unicode MS"/>
          <w:lang w:val="it-IT"/>
        </w:rPr>
        <w:t xml:space="preserve"> parapar</w:t>
      </w:r>
      <w:r w:rsidR="00850191">
        <w:rPr>
          <w:rFonts w:eastAsia="Arial Unicode MS"/>
          <w:lang w:val="it-IT"/>
        </w:rPr>
        <w:t>ë</w:t>
      </w:r>
      <w:r>
        <w:rPr>
          <w:rFonts w:eastAsia="Arial Unicode MS"/>
          <w:lang w:val="it-IT"/>
        </w:rPr>
        <w:t xml:space="preserve"> sipas nenit 18.</w:t>
      </w:r>
    </w:p>
    <w:p w:rsidR="008960D7" w:rsidRDefault="008960D7" w:rsidP="008960D7">
      <w:pPr>
        <w:pStyle w:val="ListParagraph"/>
        <w:spacing w:before="240"/>
        <w:ind w:left="1440"/>
        <w:jc w:val="both"/>
        <w:rPr>
          <w:rFonts w:eastAsia="Arial Unicode MS"/>
          <w:lang w:val="it-IT"/>
        </w:rPr>
      </w:pPr>
    </w:p>
    <w:p w:rsidR="008960D7" w:rsidRDefault="008960D7" w:rsidP="008960D7">
      <w:pPr>
        <w:pStyle w:val="ListParagraph"/>
        <w:spacing w:before="240"/>
        <w:ind w:left="1440"/>
        <w:jc w:val="both"/>
        <w:rPr>
          <w:rFonts w:eastAsia="Arial Unicode MS"/>
          <w:lang w:val="it-IT"/>
        </w:rPr>
      </w:pPr>
      <w:r>
        <w:rPr>
          <w:rFonts w:eastAsia="Arial Unicode MS"/>
          <w:lang w:val="it-IT"/>
        </w:rPr>
        <w:t xml:space="preserve">    </w:t>
      </w:r>
      <w:r w:rsidR="00AC550F">
        <w:rPr>
          <w:rFonts w:eastAsia="Arial Unicode MS"/>
          <w:lang w:val="it-IT"/>
        </w:rPr>
        <w:t xml:space="preserve">                                         </w:t>
      </w:r>
      <w:r>
        <w:rPr>
          <w:rFonts w:eastAsia="Arial Unicode MS"/>
          <w:lang w:val="it-IT"/>
        </w:rPr>
        <w:t xml:space="preserve"> </w:t>
      </w:r>
    </w:p>
    <w:p w:rsidR="00235A9B" w:rsidRPr="00BB14CF" w:rsidRDefault="00235A9B" w:rsidP="00235A9B">
      <w:pPr>
        <w:jc w:val="both"/>
        <w:rPr>
          <w:rFonts w:eastAsia="Arial Unicode MS"/>
          <w:b/>
          <w:lang w:val="it-IT"/>
        </w:rPr>
      </w:pPr>
      <w:r w:rsidRPr="00BB14CF">
        <w:rPr>
          <w:rFonts w:eastAsia="Arial Unicode MS"/>
          <w:b/>
          <w:lang w:val="it-IT"/>
        </w:rPr>
        <w:t xml:space="preserve">                        </w:t>
      </w:r>
    </w:p>
    <w:p w:rsidR="00A1013C" w:rsidRDefault="00235A9B" w:rsidP="00292466">
      <w:pPr>
        <w:jc w:val="both"/>
        <w:rPr>
          <w:rFonts w:eastAsia="Arial Unicode MS"/>
          <w:b/>
          <w:lang w:val="it-IT"/>
        </w:rPr>
      </w:pPr>
      <w:r w:rsidRPr="00BB14CF">
        <w:rPr>
          <w:rFonts w:eastAsia="Arial Unicode MS"/>
          <w:b/>
          <w:lang w:val="it-IT"/>
        </w:rPr>
        <w:t xml:space="preserve">                                                                </w:t>
      </w:r>
    </w:p>
    <w:p w:rsidR="00A1013C" w:rsidRDefault="00235A9B" w:rsidP="00292466">
      <w:pPr>
        <w:jc w:val="both"/>
        <w:rPr>
          <w:rFonts w:eastAsia="Arial Unicode MS"/>
          <w:b/>
          <w:lang w:val="it-IT"/>
        </w:rPr>
      </w:pPr>
      <w:r w:rsidRPr="00BB14CF">
        <w:rPr>
          <w:rFonts w:eastAsia="Arial Unicode MS"/>
          <w:b/>
          <w:lang w:val="it-IT"/>
        </w:rPr>
        <w:t xml:space="preserve"> </w:t>
      </w:r>
      <w:r w:rsidR="00407853">
        <w:rPr>
          <w:rFonts w:eastAsia="Arial Unicode MS"/>
          <w:b/>
          <w:lang w:val="it-IT"/>
        </w:rPr>
        <w:t xml:space="preserve">                                                                 </w:t>
      </w:r>
      <w:r w:rsidRPr="00BB14CF">
        <w:rPr>
          <w:rFonts w:eastAsia="Arial Unicode MS"/>
          <w:b/>
          <w:lang w:val="it-IT"/>
        </w:rPr>
        <w:t xml:space="preserve">Neni </w:t>
      </w:r>
      <w:r w:rsidR="00A1013C">
        <w:rPr>
          <w:rFonts w:eastAsia="Arial Unicode MS"/>
          <w:b/>
          <w:lang w:val="it-IT"/>
        </w:rPr>
        <w:t>20</w:t>
      </w:r>
    </w:p>
    <w:p w:rsidR="00EC1946" w:rsidRPr="00BB14CF" w:rsidRDefault="00A1013C" w:rsidP="00292466">
      <w:pPr>
        <w:jc w:val="both"/>
        <w:rPr>
          <w:rFonts w:eastAsia="Arial Unicode MS"/>
          <w:b/>
          <w:lang w:val="it-IT"/>
        </w:rPr>
      </w:pPr>
      <w:r>
        <w:rPr>
          <w:rFonts w:eastAsia="Arial Unicode MS"/>
          <w:b/>
          <w:lang w:val="it-IT"/>
        </w:rPr>
        <w:t xml:space="preserve">                                        V</w:t>
      </w:r>
      <w:r w:rsidR="00EC1946" w:rsidRPr="00BB14CF">
        <w:rPr>
          <w:rFonts w:eastAsia="Arial Unicode MS"/>
          <w:b/>
          <w:lang w:val="it-IT"/>
        </w:rPr>
        <w:t>lerësimi  i  kushteve  dhe  kritereve</w:t>
      </w:r>
    </w:p>
    <w:p w:rsidR="00235A9B" w:rsidRPr="00BB14CF" w:rsidRDefault="00235A9B" w:rsidP="00235A9B">
      <w:pPr>
        <w:jc w:val="both"/>
        <w:rPr>
          <w:rFonts w:eastAsia="Arial Unicode MS"/>
          <w:lang w:val="it-IT"/>
        </w:rPr>
      </w:pPr>
    </w:p>
    <w:p w:rsidR="00235A9B" w:rsidRPr="00BB14CF" w:rsidRDefault="00235A9B" w:rsidP="00235A9B">
      <w:pPr>
        <w:jc w:val="both"/>
        <w:rPr>
          <w:rFonts w:eastAsia="Arial Unicode MS"/>
          <w:lang w:val="it-IT"/>
        </w:rPr>
      </w:pPr>
      <w:r w:rsidRPr="00BB14CF">
        <w:rPr>
          <w:rFonts w:eastAsia="Arial Unicode MS"/>
          <w:lang w:val="it-IT"/>
        </w:rPr>
        <w:t>1.Pas skadimit të afatit për konkurim, komisioni do të bëjë shqyrtimin e kërkesave, dhe do të hartojë listën përfundimtare të kandidatëve përfitues të bursës gjegjësisht përfitues të kompenzimit të udhëtimit, gjithnjë duke u bazuar në kushtet dhe k</w:t>
      </w:r>
      <w:r w:rsidR="007D0E96">
        <w:rPr>
          <w:rFonts w:eastAsia="Arial Unicode MS"/>
          <w:lang w:val="it-IT"/>
        </w:rPr>
        <w:t>riteret e përcaktuara me këtë  Rregullore .</w:t>
      </w:r>
    </w:p>
    <w:p w:rsidR="00235A9B" w:rsidRPr="00BB14CF" w:rsidRDefault="00235A9B" w:rsidP="00235A9B">
      <w:pPr>
        <w:jc w:val="both"/>
        <w:rPr>
          <w:rFonts w:eastAsia="Arial Unicode MS"/>
          <w:lang w:val="it-IT"/>
        </w:rPr>
      </w:pPr>
      <w:r w:rsidRPr="00BB14CF">
        <w:rPr>
          <w:rFonts w:eastAsia="Arial Unicode MS"/>
          <w:lang w:val="it-IT"/>
        </w:rPr>
        <w:t>2.Lista  e  përfituesve  të  bursës dhe përfituesve të kompensimit të udhëtimit do  të  shpallet  publikisht,  dhe  do  të vendoset  në  tabelën e  shpalljeve të Komunës së Obiliqit, dhe në ueb</w:t>
      </w:r>
      <w:r w:rsidR="00850191">
        <w:rPr>
          <w:rFonts w:eastAsia="Arial Unicode MS"/>
          <w:lang w:val="it-IT"/>
        </w:rPr>
        <w:t>-</w:t>
      </w:r>
      <w:r w:rsidR="00FC1451">
        <w:rPr>
          <w:rFonts w:eastAsia="Arial Unicode MS"/>
          <w:lang w:val="it-IT"/>
        </w:rPr>
        <w:t xml:space="preserve"> </w:t>
      </w:r>
      <w:r w:rsidRPr="00BB14CF">
        <w:rPr>
          <w:rFonts w:eastAsia="Arial Unicode MS"/>
          <w:lang w:val="it-IT"/>
        </w:rPr>
        <w:t>faqen zyrtare të Komunës.</w:t>
      </w:r>
    </w:p>
    <w:p w:rsidR="00235A9B" w:rsidRPr="00BB14CF" w:rsidRDefault="00235A9B" w:rsidP="00A61D52">
      <w:pPr>
        <w:rPr>
          <w:rFonts w:eastAsia="Arial Unicode MS"/>
          <w:b/>
          <w:lang w:val="it-IT"/>
        </w:rPr>
      </w:pPr>
    </w:p>
    <w:p w:rsidR="00235A9B" w:rsidRPr="00BB14CF" w:rsidRDefault="00235A9B" w:rsidP="00A61D52">
      <w:pPr>
        <w:rPr>
          <w:rFonts w:eastAsia="Arial Unicode MS"/>
          <w:b/>
          <w:lang w:val="it-IT"/>
        </w:rPr>
      </w:pPr>
    </w:p>
    <w:p w:rsidR="00235A9B" w:rsidRDefault="00235A9B" w:rsidP="00235A9B">
      <w:pPr>
        <w:jc w:val="both"/>
        <w:rPr>
          <w:rFonts w:eastAsia="Arial Unicode MS"/>
          <w:b/>
          <w:lang w:val="it-IT"/>
        </w:rPr>
      </w:pPr>
      <w:r w:rsidRPr="00BB14CF">
        <w:rPr>
          <w:rFonts w:eastAsia="Arial Unicode MS"/>
          <w:b/>
          <w:lang w:val="it-IT"/>
        </w:rPr>
        <w:t xml:space="preserve">                                         </w:t>
      </w:r>
      <w:r w:rsidR="00292466">
        <w:rPr>
          <w:rFonts w:eastAsia="Arial Unicode MS"/>
          <w:b/>
          <w:lang w:val="it-IT"/>
        </w:rPr>
        <w:t xml:space="preserve">                       Neni   </w:t>
      </w:r>
      <w:r w:rsidR="00A1013C">
        <w:rPr>
          <w:rFonts w:eastAsia="Arial Unicode MS"/>
          <w:b/>
          <w:lang w:val="it-IT"/>
        </w:rPr>
        <w:t>21</w:t>
      </w:r>
    </w:p>
    <w:p w:rsidR="00A61D52" w:rsidRPr="00BB14CF" w:rsidRDefault="00A61D52" w:rsidP="00A61D52">
      <w:pPr>
        <w:jc w:val="center"/>
        <w:rPr>
          <w:rFonts w:eastAsia="Arial Unicode MS"/>
          <w:b/>
          <w:lang w:val="it-IT"/>
        </w:rPr>
      </w:pPr>
      <w:r>
        <w:rPr>
          <w:rFonts w:eastAsia="Arial Unicode MS"/>
          <w:b/>
          <w:lang w:val="it-IT"/>
        </w:rPr>
        <w:t>E drejta e ankes</w:t>
      </w:r>
      <w:r w:rsidRPr="00A61D52">
        <w:rPr>
          <w:rFonts w:eastAsia="Arial Unicode MS"/>
          <w:b/>
          <w:lang w:val="it-IT"/>
        </w:rPr>
        <w:t>ë</w:t>
      </w:r>
      <w:r>
        <w:rPr>
          <w:rFonts w:eastAsia="Arial Unicode MS"/>
          <w:b/>
          <w:lang w:val="it-IT"/>
        </w:rPr>
        <w:t>s</w:t>
      </w:r>
    </w:p>
    <w:p w:rsidR="00235A9B" w:rsidRPr="00BB14CF" w:rsidRDefault="00235A9B" w:rsidP="00235A9B">
      <w:pPr>
        <w:jc w:val="both"/>
        <w:rPr>
          <w:rFonts w:eastAsia="Arial Unicode MS"/>
          <w:b/>
          <w:lang w:val="it-IT"/>
        </w:rPr>
      </w:pPr>
    </w:p>
    <w:p w:rsidR="00235A9B" w:rsidRDefault="00235A9B" w:rsidP="00FF1D14">
      <w:pPr>
        <w:ind w:firstLine="720"/>
        <w:jc w:val="both"/>
        <w:rPr>
          <w:rFonts w:eastAsia="Arial Unicode MS"/>
          <w:lang w:val="it-IT"/>
        </w:rPr>
      </w:pPr>
      <w:r w:rsidRPr="00BB14CF">
        <w:rPr>
          <w:rFonts w:eastAsia="Arial Unicode MS"/>
          <w:lang w:val="it-IT"/>
        </w:rPr>
        <w:t xml:space="preserve">Kundër  vendimit  të  komisionit  për  ndarjen  e  bursave </w:t>
      </w:r>
      <w:r w:rsidR="001F7A75">
        <w:rPr>
          <w:rFonts w:eastAsia="Arial Unicode MS"/>
          <w:lang w:val="it-IT"/>
        </w:rPr>
        <w:t>dh</w:t>
      </w:r>
      <w:r w:rsidRPr="00BB14CF">
        <w:rPr>
          <w:rFonts w:eastAsia="Arial Unicode MS"/>
          <w:lang w:val="it-IT"/>
        </w:rPr>
        <w:t>e</w:t>
      </w:r>
      <w:r w:rsidR="00D11E31">
        <w:rPr>
          <w:rFonts w:eastAsia="Arial Unicode MS"/>
          <w:lang w:val="it-IT"/>
        </w:rPr>
        <w:t xml:space="preserve"> kompens</w:t>
      </w:r>
      <w:r w:rsidRPr="00BB14CF">
        <w:rPr>
          <w:rFonts w:eastAsia="Arial Unicode MS"/>
          <w:lang w:val="it-IT"/>
        </w:rPr>
        <w:t>imit të udhëtimit, lejohet  ankes</w:t>
      </w:r>
      <w:r w:rsidR="0066705E" w:rsidRPr="0066705E">
        <w:rPr>
          <w:rFonts w:ascii="Calibri" w:eastAsia="Arial Unicode MS" w:hAnsi="Calibri" w:cs="Calibri"/>
          <w:lang w:val="it-IT"/>
        </w:rPr>
        <w:t>ë</w:t>
      </w:r>
      <w:r w:rsidRPr="00BB14CF">
        <w:rPr>
          <w:rFonts w:eastAsia="Arial Unicode MS"/>
          <w:lang w:val="it-IT"/>
        </w:rPr>
        <w:t>, në  afat  prej  15  ditësh  nga  dita  e  shpalljes</w:t>
      </w:r>
      <w:r w:rsidR="0066705E">
        <w:rPr>
          <w:rFonts w:eastAsia="Arial Unicode MS"/>
          <w:lang w:val="it-IT"/>
        </w:rPr>
        <w:t>, p</w:t>
      </w:r>
      <w:r w:rsidR="0066705E" w:rsidRPr="0066705E">
        <w:rPr>
          <w:rFonts w:ascii="Calibri" w:eastAsia="Arial Unicode MS" w:hAnsi="Calibri" w:cs="Calibri"/>
          <w:lang w:val="it-IT"/>
        </w:rPr>
        <w:t>ë</w:t>
      </w:r>
      <w:r w:rsidR="0066705E">
        <w:rPr>
          <w:rFonts w:eastAsia="Arial Unicode MS"/>
          <w:lang w:val="it-IT"/>
        </w:rPr>
        <w:t>rkat</w:t>
      </w:r>
      <w:r w:rsidR="0066705E" w:rsidRPr="0066705E">
        <w:rPr>
          <w:rFonts w:ascii="Calibri" w:eastAsia="Arial Unicode MS" w:hAnsi="Calibri" w:cs="Calibri"/>
          <w:lang w:val="it-IT"/>
        </w:rPr>
        <w:t>ë</w:t>
      </w:r>
      <w:r w:rsidR="0066705E">
        <w:rPr>
          <w:rFonts w:eastAsia="Arial Unicode MS"/>
          <w:lang w:val="it-IT"/>
        </w:rPr>
        <w:t>sisht publikimit t</w:t>
      </w:r>
      <w:r w:rsidR="0066705E" w:rsidRPr="0066705E">
        <w:rPr>
          <w:rFonts w:ascii="Calibri" w:eastAsia="Arial Unicode MS" w:hAnsi="Calibri" w:cs="Calibri"/>
          <w:lang w:val="it-IT"/>
        </w:rPr>
        <w:t>ë</w:t>
      </w:r>
      <w:r w:rsidRPr="00BB14CF">
        <w:rPr>
          <w:rFonts w:eastAsia="Arial Unicode MS"/>
          <w:lang w:val="it-IT"/>
        </w:rPr>
        <w:t xml:space="preserve">  listës  së  përfituesve të bursës</w:t>
      </w:r>
      <w:r w:rsidR="00485BE8">
        <w:rPr>
          <w:rFonts w:eastAsia="Arial Unicode MS"/>
          <w:lang w:val="it-IT"/>
        </w:rPr>
        <w:t>, gjegj</w:t>
      </w:r>
      <w:r w:rsidR="00485BE8" w:rsidRPr="00485BE8">
        <w:rPr>
          <w:rFonts w:ascii="Calibri" w:eastAsia="Arial Unicode MS" w:hAnsi="Calibri" w:cs="Calibri"/>
          <w:lang w:val="it-IT"/>
        </w:rPr>
        <w:t>ë</w:t>
      </w:r>
      <w:r w:rsidR="00485BE8">
        <w:rPr>
          <w:rFonts w:eastAsia="Arial Unicode MS"/>
          <w:lang w:val="it-IT"/>
        </w:rPr>
        <w:t>sisht</w:t>
      </w:r>
      <w:r w:rsidRPr="00BB14CF">
        <w:rPr>
          <w:rFonts w:eastAsia="Arial Unicode MS"/>
          <w:lang w:val="it-IT"/>
        </w:rPr>
        <w:t xml:space="preserve"> përfituesve të</w:t>
      </w:r>
      <w:r w:rsidR="00FC1451">
        <w:rPr>
          <w:rFonts w:eastAsia="Arial Unicode MS"/>
          <w:lang w:val="it-IT"/>
        </w:rPr>
        <w:t xml:space="preserve"> kompens</w:t>
      </w:r>
      <w:r w:rsidRPr="00BB14CF">
        <w:rPr>
          <w:rFonts w:eastAsia="Arial Unicode MS"/>
          <w:lang w:val="it-IT"/>
        </w:rPr>
        <w:t>imit të udhëtimit, ankesa i drejtohet komisionit për ankesa.</w:t>
      </w:r>
    </w:p>
    <w:p w:rsidR="004745E4" w:rsidRDefault="004745E4" w:rsidP="00FF1D14">
      <w:pPr>
        <w:ind w:firstLine="720"/>
        <w:jc w:val="both"/>
        <w:rPr>
          <w:rFonts w:eastAsia="Arial Unicode MS"/>
          <w:lang w:val="it-IT"/>
        </w:rPr>
      </w:pPr>
    </w:p>
    <w:p w:rsidR="004745E4" w:rsidRDefault="004745E4" w:rsidP="00FF1D14">
      <w:pPr>
        <w:ind w:firstLine="720"/>
        <w:jc w:val="both"/>
        <w:rPr>
          <w:rFonts w:eastAsia="Arial Unicode MS"/>
          <w:lang w:val="it-IT"/>
        </w:rPr>
      </w:pPr>
    </w:p>
    <w:p w:rsidR="004745E4" w:rsidRDefault="004745E4" w:rsidP="00FF1D14">
      <w:pPr>
        <w:ind w:firstLine="720"/>
        <w:jc w:val="both"/>
        <w:rPr>
          <w:rFonts w:eastAsia="Arial Unicode MS"/>
          <w:lang w:val="it-IT"/>
        </w:rPr>
      </w:pPr>
    </w:p>
    <w:p w:rsidR="004745E4" w:rsidRDefault="004745E4" w:rsidP="00FF1D14">
      <w:pPr>
        <w:ind w:firstLine="720"/>
        <w:jc w:val="both"/>
        <w:rPr>
          <w:rFonts w:eastAsia="Arial Unicode MS"/>
          <w:lang w:val="it-IT"/>
        </w:rPr>
      </w:pPr>
    </w:p>
    <w:p w:rsidR="00235A9B" w:rsidRDefault="00235A9B" w:rsidP="00235A9B">
      <w:pPr>
        <w:jc w:val="both"/>
        <w:rPr>
          <w:rFonts w:eastAsia="Arial Unicode MS"/>
          <w:b/>
          <w:lang w:val="it-IT"/>
        </w:rPr>
      </w:pPr>
      <w:r w:rsidRPr="00BB14CF">
        <w:rPr>
          <w:rFonts w:eastAsia="Arial Unicode MS"/>
          <w:lang w:val="it-IT"/>
        </w:rPr>
        <w:t xml:space="preserve">                  </w:t>
      </w:r>
      <w:r w:rsidR="00C567E6">
        <w:rPr>
          <w:rFonts w:eastAsia="Arial Unicode MS"/>
          <w:lang w:val="it-IT"/>
        </w:rPr>
        <w:t xml:space="preserve">                                            </w:t>
      </w:r>
      <w:r w:rsidRPr="00BB14CF">
        <w:rPr>
          <w:rFonts w:eastAsia="Arial Unicode MS"/>
          <w:lang w:val="it-IT"/>
        </w:rPr>
        <w:t xml:space="preserve">  </w:t>
      </w:r>
      <w:r w:rsidR="00B564C9">
        <w:rPr>
          <w:rFonts w:eastAsia="Arial Unicode MS"/>
          <w:lang w:val="it-IT"/>
        </w:rPr>
        <w:t xml:space="preserve">  </w:t>
      </w:r>
      <w:r w:rsidRPr="00BB14CF">
        <w:rPr>
          <w:rFonts w:eastAsia="Arial Unicode MS"/>
          <w:b/>
          <w:lang w:val="it-IT"/>
        </w:rPr>
        <w:t>Neni 2</w:t>
      </w:r>
      <w:r w:rsidR="00A1013C">
        <w:rPr>
          <w:rFonts w:eastAsia="Arial Unicode MS"/>
          <w:b/>
          <w:lang w:val="it-IT"/>
        </w:rPr>
        <w:t>2</w:t>
      </w:r>
    </w:p>
    <w:p w:rsidR="0058517B" w:rsidRPr="00BB14CF" w:rsidRDefault="0058517B" w:rsidP="0058517B">
      <w:pPr>
        <w:jc w:val="center"/>
        <w:rPr>
          <w:rFonts w:eastAsia="Arial Unicode MS"/>
          <w:b/>
          <w:lang w:val="it-IT"/>
        </w:rPr>
      </w:pPr>
      <w:r>
        <w:rPr>
          <w:rFonts w:eastAsia="Arial Unicode MS"/>
          <w:b/>
          <w:lang w:val="it-IT"/>
        </w:rPr>
        <w:t>Lidhja e kontratave</w:t>
      </w:r>
    </w:p>
    <w:p w:rsidR="00235A9B" w:rsidRPr="00BB14CF" w:rsidRDefault="00235A9B" w:rsidP="00235A9B">
      <w:pPr>
        <w:jc w:val="both"/>
        <w:rPr>
          <w:rFonts w:eastAsia="Arial Unicode MS"/>
          <w:lang w:val="it-IT"/>
        </w:rPr>
      </w:pPr>
    </w:p>
    <w:p w:rsidR="00235A9B" w:rsidRPr="00BB14CF" w:rsidRDefault="00235A9B" w:rsidP="00235A9B">
      <w:pPr>
        <w:jc w:val="both"/>
        <w:rPr>
          <w:rFonts w:eastAsia="Arial Unicode MS"/>
          <w:lang w:val="it-IT"/>
        </w:rPr>
      </w:pPr>
      <w:r w:rsidRPr="00BB14CF">
        <w:rPr>
          <w:rFonts w:eastAsia="Arial Unicode MS"/>
          <w:lang w:val="it-IT"/>
        </w:rPr>
        <w:t>1.Me nxënës dhe studentë që e fitojnë bursën, dhe të drejtë</w:t>
      </w:r>
      <w:r w:rsidR="0058517B">
        <w:rPr>
          <w:rFonts w:eastAsia="Arial Unicode MS"/>
          <w:lang w:val="it-IT"/>
        </w:rPr>
        <w:t>n e kompens</w:t>
      </w:r>
      <w:r w:rsidRPr="00BB14CF">
        <w:rPr>
          <w:rFonts w:eastAsia="Arial Unicode MS"/>
          <w:lang w:val="it-IT"/>
        </w:rPr>
        <w:t>imit të udhëtimit në relacionin shtëpi-shkollë lidhet kontratë .</w:t>
      </w:r>
    </w:p>
    <w:p w:rsidR="00235A9B" w:rsidRPr="00BB14CF" w:rsidRDefault="00235A9B" w:rsidP="00235A9B">
      <w:pPr>
        <w:jc w:val="both"/>
        <w:rPr>
          <w:rFonts w:eastAsia="Arial Unicode MS"/>
          <w:lang w:val="it-IT"/>
        </w:rPr>
      </w:pPr>
    </w:p>
    <w:p w:rsidR="00235A9B" w:rsidRPr="00BB14CF" w:rsidRDefault="00235A9B" w:rsidP="00235A9B">
      <w:pPr>
        <w:jc w:val="both"/>
        <w:rPr>
          <w:rFonts w:eastAsia="Arial Unicode MS"/>
          <w:lang w:val="it-IT"/>
        </w:rPr>
      </w:pPr>
      <w:r w:rsidRPr="00BB14CF">
        <w:rPr>
          <w:rFonts w:eastAsia="Arial Unicode MS"/>
          <w:lang w:val="it-IT"/>
        </w:rPr>
        <w:t>2. Kontrata  përpilohet nga  DKA, e cila  nënshkruhet  nga  përfituesi  i  bursës, Kryetari  i  Komunës  dhe  Drejtori i Arsimit.</w:t>
      </w:r>
    </w:p>
    <w:p w:rsidR="00235A9B" w:rsidRPr="00BB14CF" w:rsidRDefault="00235A9B" w:rsidP="00235A9B">
      <w:pPr>
        <w:jc w:val="both"/>
        <w:rPr>
          <w:rFonts w:eastAsia="Arial Unicode MS"/>
          <w:lang w:val="it-IT"/>
        </w:rPr>
      </w:pPr>
    </w:p>
    <w:p w:rsidR="00235A9B" w:rsidRPr="00BB14CF" w:rsidRDefault="00235A9B" w:rsidP="00235A9B">
      <w:pPr>
        <w:jc w:val="both"/>
        <w:rPr>
          <w:rFonts w:eastAsia="Arial Unicode MS"/>
          <w:lang w:val="it-IT"/>
        </w:rPr>
      </w:pPr>
      <w:r w:rsidRPr="00BB14CF">
        <w:rPr>
          <w:rFonts w:eastAsia="Arial Unicode MS"/>
          <w:lang w:val="it-IT"/>
        </w:rPr>
        <w:t>3.Nëse  brenda  afatit prej  30  ditësh, nga  dita  e  njoftimit  të  kandidatit, përfituesi i  bursës apo kompensimit të udhëtimit,</w:t>
      </w:r>
      <w:r w:rsidR="00EE6A0B">
        <w:rPr>
          <w:rFonts w:eastAsia="Arial Unicode MS"/>
          <w:lang w:val="it-IT"/>
        </w:rPr>
        <w:t xml:space="preserve"> nuk </w:t>
      </w:r>
      <w:r w:rsidRPr="00BB14CF">
        <w:rPr>
          <w:rFonts w:eastAsia="Arial Unicode MS"/>
          <w:lang w:val="it-IT"/>
        </w:rPr>
        <w:t xml:space="preserve">e nënshkruan kontratën, kjo </w:t>
      </w:r>
      <w:r w:rsidR="00EE6A0B">
        <w:rPr>
          <w:rFonts w:eastAsia="Arial Unicode MS"/>
          <w:lang w:val="it-IT"/>
        </w:rPr>
        <w:t>do</w:t>
      </w:r>
      <w:r w:rsidRPr="00BB14CF">
        <w:rPr>
          <w:rFonts w:eastAsia="Arial Unicode MS"/>
          <w:lang w:val="it-IT"/>
        </w:rPr>
        <w:t xml:space="preserve"> të  konsiderohet  se  ka  hequr  dorë  nga  bursa apo  kompensimi i udhëtimit. </w:t>
      </w:r>
    </w:p>
    <w:p w:rsidR="00235A9B" w:rsidRPr="00BB14CF" w:rsidRDefault="00235A9B" w:rsidP="00235A9B">
      <w:pPr>
        <w:jc w:val="both"/>
        <w:rPr>
          <w:rFonts w:eastAsia="Arial Unicode MS"/>
          <w:lang w:val="it-IT"/>
        </w:rPr>
      </w:pPr>
    </w:p>
    <w:p w:rsidR="00235A9B" w:rsidRPr="00BB14CF" w:rsidRDefault="00235A9B" w:rsidP="00235A9B">
      <w:pPr>
        <w:jc w:val="both"/>
        <w:rPr>
          <w:rFonts w:eastAsia="Arial Unicode MS"/>
          <w:lang w:val="it-IT"/>
        </w:rPr>
      </w:pPr>
      <w:r w:rsidRPr="00BB14CF">
        <w:rPr>
          <w:rFonts w:eastAsia="Arial Unicode MS"/>
          <w:lang w:val="it-IT"/>
        </w:rPr>
        <w:t>4.Me kontratë  do  të  përcaktohet  kohëzgjatja  e  dhënies  së  bursës</w:t>
      </w:r>
      <w:r w:rsidR="00EE6A0B">
        <w:rPr>
          <w:rFonts w:eastAsia="Arial Unicode MS"/>
          <w:lang w:val="it-IT"/>
        </w:rPr>
        <w:t xml:space="preserve"> dhe kompens</w:t>
      </w:r>
      <w:r w:rsidRPr="00BB14CF">
        <w:rPr>
          <w:rFonts w:eastAsia="Arial Unicode MS"/>
          <w:lang w:val="it-IT"/>
        </w:rPr>
        <w:t xml:space="preserve">imit të udhëtimit. </w:t>
      </w:r>
    </w:p>
    <w:p w:rsidR="00235A9B" w:rsidRPr="000C0DD2" w:rsidRDefault="00235A9B" w:rsidP="000C0DD2">
      <w:pPr>
        <w:jc w:val="both"/>
        <w:rPr>
          <w:rFonts w:eastAsia="Arial Unicode MS"/>
          <w:lang w:val="it-IT"/>
        </w:rPr>
      </w:pPr>
      <w:r w:rsidRPr="00BB14CF">
        <w:rPr>
          <w:rFonts w:eastAsia="Arial Unicode MS"/>
          <w:lang w:val="it-IT"/>
        </w:rPr>
        <w:t xml:space="preserve">                                                         </w:t>
      </w:r>
      <w:r w:rsidR="000C0DD2">
        <w:rPr>
          <w:rFonts w:eastAsia="Arial Unicode MS"/>
          <w:lang w:val="it-IT"/>
        </w:rPr>
        <w:t xml:space="preserve">                             </w:t>
      </w:r>
    </w:p>
    <w:p w:rsidR="00235A9B" w:rsidRDefault="00235A9B" w:rsidP="00235A9B">
      <w:pPr>
        <w:ind w:left="360"/>
        <w:jc w:val="both"/>
        <w:rPr>
          <w:rFonts w:eastAsia="Arial Unicode MS"/>
          <w:b/>
          <w:lang w:val="it-IT"/>
        </w:rPr>
      </w:pPr>
      <w:r w:rsidRPr="00BB14CF">
        <w:rPr>
          <w:rFonts w:eastAsia="Arial Unicode MS"/>
          <w:b/>
          <w:lang w:val="it-IT"/>
        </w:rPr>
        <w:lastRenderedPageBreak/>
        <w:t xml:space="preserve">                           </w:t>
      </w:r>
      <w:r w:rsidR="002B03B3">
        <w:rPr>
          <w:rFonts w:eastAsia="Arial Unicode MS"/>
          <w:b/>
          <w:lang w:val="it-IT"/>
        </w:rPr>
        <w:t xml:space="preserve">                             </w:t>
      </w:r>
      <w:r w:rsidRPr="00BB14CF">
        <w:rPr>
          <w:rFonts w:eastAsia="Arial Unicode MS"/>
          <w:b/>
          <w:lang w:val="it-IT"/>
        </w:rPr>
        <w:t xml:space="preserve"> Neni 2</w:t>
      </w:r>
      <w:r w:rsidR="00A1013C">
        <w:rPr>
          <w:rFonts w:eastAsia="Arial Unicode MS"/>
          <w:b/>
          <w:lang w:val="it-IT"/>
        </w:rPr>
        <w:t>3</w:t>
      </w:r>
    </w:p>
    <w:p w:rsidR="00B172DC" w:rsidRDefault="002B03B3" w:rsidP="002B03B3">
      <w:pPr>
        <w:ind w:left="360"/>
        <w:rPr>
          <w:rFonts w:eastAsia="Arial Unicode MS"/>
          <w:b/>
          <w:lang w:val="it-IT"/>
        </w:rPr>
      </w:pPr>
      <w:r>
        <w:rPr>
          <w:rFonts w:eastAsia="Arial Unicode MS"/>
          <w:b/>
          <w:lang w:val="it-IT"/>
        </w:rPr>
        <w:t xml:space="preserve">                                             </w:t>
      </w:r>
      <w:r w:rsidR="00B172DC">
        <w:rPr>
          <w:rFonts w:eastAsia="Arial Unicode MS"/>
          <w:b/>
          <w:lang w:val="it-IT"/>
        </w:rPr>
        <w:t>Procedurat e pagesave</w:t>
      </w:r>
    </w:p>
    <w:p w:rsidR="000C0DD2" w:rsidRPr="00BB14CF" w:rsidRDefault="000C0DD2" w:rsidP="00B172DC">
      <w:pPr>
        <w:ind w:left="360"/>
        <w:jc w:val="center"/>
        <w:rPr>
          <w:rFonts w:eastAsia="Arial Unicode MS"/>
          <w:b/>
          <w:lang w:val="it-IT"/>
        </w:rPr>
      </w:pPr>
    </w:p>
    <w:p w:rsidR="00235A9B" w:rsidRPr="00BB14CF" w:rsidRDefault="00235A9B" w:rsidP="00235A9B">
      <w:pPr>
        <w:ind w:left="360"/>
        <w:jc w:val="both"/>
        <w:rPr>
          <w:rFonts w:eastAsia="Arial Unicode MS"/>
          <w:lang w:val="it-IT"/>
        </w:rPr>
      </w:pPr>
    </w:p>
    <w:p w:rsidR="00235A9B" w:rsidRPr="00BB14CF" w:rsidRDefault="00235A9B" w:rsidP="00235A9B">
      <w:pPr>
        <w:ind w:left="360"/>
        <w:jc w:val="both"/>
        <w:rPr>
          <w:rFonts w:eastAsia="Arial Unicode MS"/>
          <w:lang w:val="it-IT"/>
        </w:rPr>
      </w:pPr>
      <w:r w:rsidRPr="00BB14CF">
        <w:rPr>
          <w:rFonts w:eastAsia="Arial Unicode MS"/>
          <w:lang w:val="it-IT"/>
        </w:rPr>
        <w:t xml:space="preserve">1.Mjetet  do  të  alokohen në  xhirollogarinë e përfituesve të bursës, dhe përfituesve të shpenzimeve të udhëtimit, pranë ndonjë  banke  komerciale. </w:t>
      </w:r>
    </w:p>
    <w:p w:rsidR="00235A9B" w:rsidRPr="00BB14CF" w:rsidRDefault="00235A9B" w:rsidP="00235A9B">
      <w:pPr>
        <w:ind w:left="360"/>
        <w:jc w:val="both"/>
        <w:rPr>
          <w:rFonts w:eastAsia="Arial Unicode MS"/>
          <w:lang w:val="it-IT"/>
        </w:rPr>
      </w:pPr>
    </w:p>
    <w:p w:rsidR="00235A9B" w:rsidRPr="00BB14CF" w:rsidRDefault="00235A9B" w:rsidP="00235A9B">
      <w:pPr>
        <w:ind w:left="360"/>
        <w:jc w:val="both"/>
        <w:rPr>
          <w:rFonts w:eastAsia="Arial Unicode MS"/>
          <w:lang w:val="it-IT"/>
        </w:rPr>
      </w:pPr>
      <w:r w:rsidRPr="00BB14CF">
        <w:rPr>
          <w:rFonts w:eastAsia="Arial Unicode MS"/>
          <w:lang w:val="it-IT"/>
        </w:rPr>
        <w:t>2.Drejtoria  për  Ekonomi, Financa  dhe  Zhvillim</w:t>
      </w:r>
      <w:r w:rsidR="00D23B25">
        <w:rPr>
          <w:rFonts w:eastAsia="Arial Unicode MS"/>
          <w:lang w:val="it-IT"/>
        </w:rPr>
        <w:t>,</w:t>
      </w:r>
      <w:r w:rsidRPr="00BB14CF">
        <w:rPr>
          <w:rFonts w:eastAsia="Arial Unicode MS"/>
          <w:lang w:val="it-IT"/>
        </w:rPr>
        <w:t xml:space="preserve"> Drejtoria  e  Arsimit janë  të  obliguara që të përkujdesen  për  alokimin  e  mjeteve të  përfituara  për bursë  në  afatin sa më të shkurtër kohor.</w:t>
      </w:r>
    </w:p>
    <w:p w:rsidR="00235A9B" w:rsidRPr="00BB14CF" w:rsidRDefault="00235A9B" w:rsidP="00BD57CD">
      <w:pPr>
        <w:ind w:left="360"/>
        <w:jc w:val="both"/>
        <w:rPr>
          <w:rFonts w:eastAsia="Arial Unicode MS"/>
          <w:lang w:val="it-IT"/>
        </w:rPr>
      </w:pPr>
      <w:r w:rsidRPr="00BB14CF">
        <w:rPr>
          <w:rFonts w:eastAsia="Arial Unicode MS"/>
          <w:lang w:val="it-IT"/>
        </w:rPr>
        <w:t xml:space="preserve">                                                                                                                 </w:t>
      </w:r>
    </w:p>
    <w:p w:rsidR="004745E4" w:rsidRDefault="00BD57CD" w:rsidP="00F84495">
      <w:pPr>
        <w:ind w:left="360"/>
        <w:jc w:val="both"/>
        <w:rPr>
          <w:rFonts w:eastAsia="Arial Unicode MS"/>
          <w:lang w:val="it-IT"/>
        </w:rPr>
      </w:pPr>
      <w:r>
        <w:rPr>
          <w:rFonts w:eastAsia="Arial Unicode MS"/>
          <w:lang w:val="it-IT"/>
        </w:rPr>
        <w:t>3.</w:t>
      </w:r>
      <w:r w:rsidR="00235A9B" w:rsidRPr="00BB14CF">
        <w:rPr>
          <w:rFonts w:eastAsia="Arial Unicode MS"/>
          <w:lang w:val="it-IT"/>
        </w:rPr>
        <w:t>Pagesa për bursë dhe kompensim të udhëtimit bëhet në dy pjesë, pjesa e parë në gjysmëvjetorin e parë të vitit shkollor, dhe në semestrin e parë të vitit akademik, kurse pjesa e dytë do të bëhet në gjysmëvjetorin e dytë të viti shkollor, dhe në semestrin e dytë të vitit akademik.</w:t>
      </w:r>
    </w:p>
    <w:p w:rsidR="00235A9B" w:rsidRPr="000C0DD2" w:rsidRDefault="000C0DD2" w:rsidP="000C0DD2">
      <w:pPr>
        <w:ind w:left="360"/>
        <w:jc w:val="both"/>
        <w:rPr>
          <w:rFonts w:eastAsia="Arial Unicode MS"/>
          <w:lang w:val="it-IT"/>
        </w:rPr>
      </w:pPr>
      <w:r>
        <w:rPr>
          <w:rFonts w:eastAsia="Arial Unicode MS"/>
          <w:b/>
          <w:lang w:val="it-IT"/>
        </w:rPr>
        <w:t xml:space="preserve">      </w:t>
      </w:r>
      <w:r w:rsidR="00C0467B">
        <w:rPr>
          <w:rFonts w:eastAsia="Arial Unicode MS"/>
          <w:b/>
          <w:lang w:val="it-IT"/>
        </w:rPr>
        <w:t xml:space="preserve">    </w:t>
      </w:r>
    </w:p>
    <w:p w:rsidR="00235A9B" w:rsidRPr="00BB14CF" w:rsidRDefault="00235A9B" w:rsidP="00235A9B">
      <w:pPr>
        <w:ind w:left="360"/>
        <w:jc w:val="both"/>
        <w:rPr>
          <w:rFonts w:eastAsia="Arial Unicode MS"/>
          <w:b/>
          <w:lang w:val="it-IT"/>
        </w:rPr>
      </w:pPr>
    </w:p>
    <w:p w:rsidR="00235A9B" w:rsidRPr="00BB14CF" w:rsidRDefault="00235A9B" w:rsidP="00235A9B">
      <w:pPr>
        <w:ind w:left="360"/>
        <w:jc w:val="center"/>
        <w:rPr>
          <w:rFonts w:eastAsia="Arial Unicode MS"/>
          <w:b/>
          <w:lang w:val="it-IT"/>
        </w:rPr>
      </w:pPr>
      <w:r w:rsidRPr="00BB14CF">
        <w:rPr>
          <w:rFonts w:eastAsia="Arial Unicode MS"/>
          <w:b/>
          <w:lang w:val="it-IT"/>
        </w:rPr>
        <w:t>DISPOZITAT  KALIMTARE  - PËRFUNDIMTARE</w:t>
      </w:r>
    </w:p>
    <w:p w:rsidR="00235A9B" w:rsidRPr="00BB14CF" w:rsidRDefault="00235A9B" w:rsidP="00235A9B">
      <w:pPr>
        <w:ind w:left="360"/>
        <w:jc w:val="both"/>
        <w:rPr>
          <w:rFonts w:eastAsia="Arial Unicode MS"/>
          <w:b/>
          <w:lang w:val="it-IT"/>
        </w:rPr>
      </w:pPr>
    </w:p>
    <w:p w:rsidR="00235A9B" w:rsidRPr="00BB14CF" w:rsidRDefault="00235A9B" w:rsidP="00235A9B">
      <w:pPr>
        <w:ind w:left="360"/>
        <w:jc w:val="both"/>
        <w:rPr>
          <w:rFonts w:eastAsia="Arial Unicode MS"/>
          <w:b/>
          <w:lang w:val="it-IT"/>
        </w:rPr>
      </w:pPr>
      <w:r w:rsidRPr="00BB14CF">
        <w:rPr>
          <w:rFonts w:eastAsia="Arial Unicode MS"/>
          <w:b/>
          <w:lang w:val="it-IT"/>
        </w:rPr>
        <w:t xml:space="preserve">                                                    </w:t>
      </w:r>
    </w:p>
    <w:p w:rsidR="00235A9B" w:rsidRDefault="00235A9B" w:rsidP="00235A9B">
      <w:pPr>
        <w:ind w:left="360"/>
        <w:jc w:val="center"/>
        <w:rPr>
          <w:rFonts w:eastAsia="Arial Unicode MS"/>
          <w:b/>
          <w:lang w:val="it-IT"/>
        </w:rPr>
      </w:pPr>
      <w:r w:rsidRPr="00BB14CF">
        <w:rPr>
          <w:rFonts w:eastAsia="Arial Unicode MS"/>
          <w:b/>
          <w:lang w:val="it-IT"/>
        </w:rPr>
        <w:t>Neni  2</w:t>
      </w:r>
      <w:r w:rsidR="00A1013C">
        <w:rPr>
          <w:rFonts w:eastAsia="Arial Unicode MS"/>
          <w:b/>
          <w:lang w:val="it-IT"/>
        </w:rPr>
        <w:t>4</w:t>
      </w:r>
    </w:p>
    <w:p w:rsidR="00BD57CD" w:rsidRDefault="004374B1" w:rsidP="00BD57CD">
      <w:pPr>
        <w:tabs>
          <w:tab w:val="left" w:pos="1680"/>
        </w:tabs>
        <w:ind w:left="360"/>
        <w:jc w:val="center"/>
        <w:rPr>
          <w:rFonts w:eastAsia="Arial Unicode MS"/>
          <w:b/>
          <w:lang w:val="it-IT"/>
        </w:rPr>
      </w:pPr>
      <w:r>
        <w:rPr>
          <w:rFonts w:eastAsia="Arial Unicode MS"/>
          <w:b/>
          <w:lang w:val="it-IT"/>
        </w:rPr>
        <w:t>Zbatimi i Rregullorë</w:t>
      </w:r>
      <w:r w:rsidR="00BD57CD">
        <w:rPr>
          <w:rFonts w:eastAsia="Arial Unicode MS"/>
          <w:b/>
          <w:lang w:val="it-IT"/>
        </w:rPr>
        <w:t>s</w:t>
      </w:r>
    </w:p>
    <w:p w:rsidR="00235A9B" w:rsidRPr="00BB14CF" w:rsidRDefault="00235A9B" w:rsidP="00235A9B">
      <w:pPr>
        <w:ind w:left="360"/>
        <w:jc w:val="center"/>
        <w:rPr>
          <w:rFonts w:eastAsia="Arial Unicode MS"/>
          <w:b/>
          <w:lang w:val="it-IT"/>
        </w:rPr>
      </w:pPr>
    </w:p>
    <w:p w:rsidR="00BD57CD" w:rsidRPr="00C0467B" w:rsidRDefault="004374B1" w:rsidP="00FF1D14">
      <w:pPr>
        <w:ind w:firstLine="360"/>
        <w:rPr>
          <w:bCs/>
          <w:lang w:val="sq-AL"/>
        </w:rPr>
      </w:pPr>
      <w:r>
        <w:rPr>
          <w:bCs/>
          <w:lang w:val="sq-AL"/>
        </w:rPr>
        <w:t>Zbatimin e kësaj R</w:t>
      </w:r>
      <w:r w:rsidR="00235A9B" w:rsidRPr="00BB14CF">
        <w:rPr>
          <w:bCs/>
          <w:lang w:val="sq-AL"/>
        </w:rPr>
        <w:t>regulloreje nën mbik</w:t>
      </w:r>
      <w:r w:rsidR="00D23B25">
        <w:rPr>
          <w:bCs/>
          <w:lang w:val="sq-AL"/>
        </w:rPr>
        <w:t>ë</w:t>
      </w:r>
      <w:r w:rsidR="00235A9B" w:rsidRPr="00BB14CF">
        <w:rPr>
          <w:bCs/>
          <w:lang w:val="sq-AL"/>
        </w:rPr>
        <w:t>qyrjen</w:t>
      </w:r>
      <w:r>
        <w:rPr>
          <w:bCs/>
          <w:lang w:val="sq-AL"/>
        </w:rPr>
        <w:t xml:space="preserve"> e Kryetarit të Komunës e bëjnë :</w:t>
      </w:r>
      <w:r w:rsidR="00235A9B" w:rsidRPr="00BB14CF">
        <w:rPr>
          <w:bCs/>
          <w:lang w:val="sq-AL"/>
        </w:rPr>
        <w:t>Drejtoria për  Arsim dhe Drejtoria për Ekonomi, Financa dhe Zhvillim.</w:t>
      </w:r>
    </w:p>
    <w:p w:rsidR="002B03B3" w:rsidRDefault="002B03B3" w:rsidP="00F84495">
      <w:pPr>
        <w:rPr>
          <w:rFonts w:eastAsia="Arial Unicode MS"/>
          <w:b/>
          <w:lang w:val="it-IT"/>
        </w:rPr>
      </w:pPr>
    </w:p>
    <w:p w:rsidR="001160BB" w:rsidRDefault="001160BB" w:rsidP="001160BB">
      <w:pPr>
        <w:ind w:left="360"/>
        <w:rPr>
          <w:rFonts w:eastAsia="Arial Unicode MS"/>
          <w:b/>
          <w:lang w:val="it-IT"/>
        </w:rPr>
      </w:pPr>
      <w:r>
        <w:rPr>
          <w:rFonts w:eastAsia="Arial Unicode MS"/>
          <w:b/>
          <w:lang w:val="it-IT"/>
        </w:rPr>
        <w:t xml:space="preserve">                                                          </w:t>
      </w:r>
    </w:p>
    <w:p w:rsidR="00235A9B" w:rsidRDefault="001160BB" w:rsidP="001160BB">
      <w:pPr>
        <w:ind w:left="360"/>
        <w:rPr>
          <w:rFonts w:eastAsia="Arial Unicode MS"/>
          <w:b/>
          <w:lang w:val="it-IT"/>
        </w:rPr>
      </w:pPr>
      <w:r>
        <w:rPr>
          <w:rFonts w:eastAsia="Arial Unicode MS"/>
          <w:b/>
          <w:lang w:val="it-IT"/>
        </w:rPr>
        <w:t xml:space="preserve">                                                              </w:t>
      </w:r>
      <w:r w:rsidR="00235A9B" w:rsidRPr="00BB14CF">
        <w:rPr>
          <w:rFonts w:eastAsia="Arial Unicode MS"/>
          <w:b/>
          <w:lang w:val="it-IT"/>
        </w:rPr>
        <w:t>Neni  2</w:t>
      </w:r>
      <w:r w:rsidR="00A1013C">
        <w:rPr>
          <w:rFonts w:eastAsia="Arial Unicode MS"/>
          <w:b/>
          <w:lang w:val="it-IT"/>
        </w:rPr>
        <w:t>5</w:t>
      </w:r>
    </w:p>
    <w:p w:rsidR="00BE2EA9" w:rsidRDefault="002B03B3" w:rsidP="002B03B3">
      <w:pPr>
        <w:ind w:left="360"/>
        <w:rPr>
          <w:rFonts w:eastAsia="Arial Unicode MS"/>
          <w:b/>
          <w:lang w:val="it-IT"/>
        </w:rPr>
      </w:pPr>
      <w:r>
        <w:rPr>
          <w:rFonts w:eastAsia="Arial Unicode MS"/>
          <w:b/>
          <w:lang w:val="it-IT"/>
        </w:rPr>
        <w:t xml:space="preserve">                                                            </w:t>
      </w:r>
      <w:r w:rsidR="00BE2EA9">
        <w:rPr>
          <w:rFonts w:eastAsia="Arial Unicode MS"/>
          <w:b/>
          <w:lang w:val="it-IT"/>
        </w:rPr>
        <w:t>Shfuqizimi</w:t>
      </w:r>
    </w:p>
    <w:p w:rsidR="00235A9B" w:rsidRPr="00BB14CF" w:rsidRDefault="00235A9B" w:rsidP="00235A9B">
      <w:pPr>
        <w:ind w:left="360"/>
        <w:jc w:val="both"/>
        <w:rPr>
          <w:rFonts w:eastAsia="Arial Unicode MS"/>
          <w:lang w:val="it-IT"/>
        </w:rPr>
      </w:pPr>
    </w:p>
    <w:p w:rsidR="00235A9B" w:rsidRPr="00BB14CF" w:rsidRDefault="00D23B25" w:rsidP="00FF1D14">
      <w:pPr>
        <w:ind w:firstLine="360"/>
        <w:jc w:val="both"/>
        <w:rPr>
          <w:rFonts w:eastAsia="Arial Unicode MS"/>
          <w:lang w:val="it-IT"/>
        </w:rPr>
      </w:pPr>
      <w:r>
        <w:rPr>
          <w:rFonts w:eastAsia="Arial Unicode MS"/>
          <w:lang w:val="it-IT"/>
        </w:rPr>
        <w:t>Me hyrjen në fuqi të kësaj R</w:t>
      </w:r>
      <w:r w:rsidR="00235A9B" w:rsidRPr="00BB14CF">
        <w:rPr>
          <w:rFonts w:eastAsia="Arial Unicode MS"/>
          <w:lang w:val="it-IT"/>
        </w:rPr>
        <w:t>regulloreje shfuqizohet Rregullorja Mbi Ndarjen e Bursave për Nëxënës dhe Studentë të</w:t>
      </w:r>
      <w:r w:rsidR="00DA7A40">
        <w:rPr>
          <w:rFonts w:eastAsia="Arial Unicode MS"/>
          <w:lang w:val="it-IT"/>
        </w:rPr>
        <w:t xml:space="preserve"> Komunës së Obiliqit  me nr.-I-4</w:t>
      </w:r>
      <w:r w:rsidR="00235A9B" w:rsidRPr="00BB14CF">
        <w:rPr>
          <w:rFonts w:eastAsia="Arial Unicode MS"/>
          <w:lang w:val="it-IT"/>
        </w:rPr>
        <w:t>2 e dt.30/0</w:t>
      </w:r>
      <w:r w:rsidR="00DA7A40">
        <w:rPr>
          <w:rFonts w:eastAsia="Arial Unicode MS"/>
          <w:lang w:val="it-IT"/>
        </w:rPr>
        <w:t>3</w:t>
      </w:r>
      <w:r w:rsidR="00235A9B" w:rsidRPr="00BB14CF">
        <w:rPr>
          <w:rFonts w:eastAsia="Arial Unicode MS"/>
          <w:lang w:val="it-IT"/>
        </w:rPr>
        <w:t>/201</w:t>
      </w:r>
      <w:r w:rsidR="00DA7A40">
        <w:rPr>
          <w:rFonts w:eastAsia="Arial Unicode MS"/>
          <w:lang w:val="it-IT"/>
        </w:rPr>
        <w:t>8</w:t>
      </w:r>
      <w:r w:rsidR="00235A9B" w:rsidRPr="00BB14CF">
        <w:rPr>
          <w:rFonts w:eastAsia="Arial Unicode MS"/>
          <w:lang w:val="it-IT"/>
        </w:rPr>
        <w:t xml:space="preserve">.   </w:t>
      </w:r>
    </w:p>
    <w:p w:rsidR="00235A9B" w:rsidRPr="00BB14CF" w:rsidRDefault="00235A9B" w:rsidP="00235A9B">
      <w:pPr>
        <w:jc w:val="both"/>
        <w:rPr>
          <w:rFonts w:eastAsia="Arial Unicode MS"/>
          <w:lang w:val="it-IT"/>
        </w:rPr>
      </w:pPr>
      <w:r w:rsidRPr="00BB14CF">
        <w:rPr>
          <w:rFonts w:eastAsia="Arial Unicode MS"/>
          <w:lang w:val="it-IT"/>
        </w:rPr>
        <w:t xml:space="preserve">        </w:t>
      </w:r>
      <w:r w:rsidR="004D3F93" w:rsidRPr="00BB14CF">
        <w:rPr>
          <w:rFonts w:eastAsia="Arial Unicode MS"/>
          <w:lang w:val="it-IT"/>
        </w:rPr>
        <w:t xml:space="preserve">                            </w:t>
      </w:r>
      <w:r w:rsidRPr="00BB14CF">
        <w:rPr>
          <w:rFonts w:eastAsia="Arial Unicode MS"/>
          <w:b/>
          <w:lang w:val="it-IT"/>
        </w:rPr>
        <w:t xml:space="preserve">                </w:t>
      </w:r>
    </w:p>
    <w:p w:rsidR="00C567E6" w:rsidRDefault="00235A9B" w:rsidP="00235A9B">
      <w:pPr>
        <w:ind w:left="360"/>
        <w:jc w:val="both"/>
        <w:rPr>
          <w:rFonts w:eastAsia="Arial Unicode MS"/>
          <w:b/>
          <w:lang w:val="it-IT"/>
        </w:rPr>
      </w:pPr>
      <w:r w:rsidRPr="00BB14CF">
        <w:rPr>
          <w:rFonts w:eastAsia="Arial Unicode MS"/>
          <w:b/>
          <w:lang w:val="it-IT"/>
        </w:rPr>
        <w:t xml:space="preserve">                                                               </w:t>
      </w:r>
    </w:p>
    <w:p w:rsidR="00C567E6" w:rsidRDefault="00C567E6" w:rsidP="00235A9B">
      <w:pPr>
        <w:ind w:left="360"/>
        <w:jc w:val="both"/>
        <w:rPr>
          <w:rFonts w:eastAsia="Arial Unicode MS"/>
          <w:b/>
          <w:lang w:val="it-IT"/>
        </w:rPr>
      </w:pPr>
    </w:p>
    <w:p w:rsidR="00235A9B" w:rsidRPr="00BB14CF" w:rsidRDefault="00C567E6" w:rsidP="00235A9B">
      <w:pPr>
        <w:ind w:left="360"/>
        <w:jc w:val="both"/>
        <w:rPr>
          <w:rFonts w:eastAsia="Arial Unicode MS"/>
          <w:b/>
          <w:lang w:val="it-IT"/>
        </w:rPr>
      </w:pPr>
      <w:r>
        <w:rPr>
          <w:rFonts w:eastAsia="Arial Unicode MS"/>
          <w:b/>
          <w:lang w:val="it-IT"/>
        </w:rPr>
        <w:t xml:space="preserve">                             </w:t>
      </w:r>
      <w:r w:rsidR="002B03B3">
        <w:rPr>
          <w:rFonts w:eastAsia="Arial Unicode MS"/>
          <w:b/>
          <w:lang w:val="it-IT"/>
        </w:rPr>
        <w:t xml:space="preserve">                            </w:t>
      </w:r>
      <w:r>
        <w:rPr>
          <w:rFonts w:eastAsia="Arial Unicode MS"/>
          <w:b/>
          <w:lang w:val="it-IT"/>
        </w:rPr>
        <w:t xml:space="preserve"> </w:t>
      </w:r>
      <w:r w:rsidR="00235A9B" w:rsidRPr="00BB14CF">
        <w:rPr>
          <w:rFonts w:eastAsia="Arial Unicode MS"/>
          <w:b/>
          <w:lang w:val="it-IT"/>
        </w:rPr>
        <w:t>Neni  2</w:t>
      </w:r>
      <w:r w:rsidR="00292466">
        <w:rPr>
          <w:rFonts w:eastAsia="Arial Unicode MS"/>
          <w:b/>
          <w:lang w:val="it-IT"/>
        </w:rPr>
        <w:t>5</w:t>
      </w:r>
    </w:p>
    <w:p w:rsidR="00BE2EA9" w:rsidRPr="00BB14CF" w:rsidRDefault="002B03B3" w:rsidP="002B03B3">
      <w:pPr>
        <w:rPr>
          <w:rFonts w:eastAsia="Arial Unicode MS"/>
          <w:b/>
          <w:lang w:val="it-IT"/>
        </w:rPr>
      </w:pPr>
      <w:r>
        <w:rPr>
          <w:rFonts w:eastAsia="Arial Unicode MS"/>
          <w:b/>
          <w:lang w:val="it-IT"/>
        </w:rPr>
        <w:t xml:space="preserve">                                                              </w:t>
      </w:r>
      <w:r w:rsidR="00BE2EA9">
        <w:rPr>
          <w:rFonts w:eastAsia="Arial Unicode MS"/>
          <w:b/>
          <w:lang w:val="it-IT"/>
        </w:rPr>
        <w:t>Hyrja n</w:t>
      </w:r>
      <w:r w:rsidR="00BE2EA9" w:rsidRPr="00BD57CD">
        <w:rPr>
          <w:rFonts w:eastAsia="Arial Unicode MS"/>
          <w:b/>
          <w:lang w:val="it-IT"/>
        </w:rPr>
        <w:t>ë</w:t>
      </w:r>
      <w:r w:rsidR="00BE2EA9">
        <w:rPr>
          <w:rFonts w:eastAsia="Arial Unicode MS"/>
          <w:b/>
          <w:lang w:val="it-IT"/>
        </w:rPr>
        <w:t xml:space="preserve"> fuqi</w:t>
      </w:r>
    </w:p>
    <w:p w:rsidR="00235A9B" w:rsidRPr="00BB14CF" w:rsidRDefault="00235A9B" w:rsidP="00235A9B">
      <w:pPr>
        <w:ind w:left="360"/>
        <w:jc w:val="both"/>
        <w:rPr>
          <w:rFonts w:eastAsia="Arial Unicode MS"/>
          <w:lang w:val="it-IT"/>
        </w:rPr>
      </w:pPr>
    </w:p>
    <w:p w:rsidR="00235A9B" w:rsidRDefault="00D23B25" w:rsidP="00AA2F2C">
      <w:pPr>
        <w:jc w:val="both"/>
        <w:rPr>
          <w:rFonts w:eastAsia="Arial Unicode MS"/>
          <w:lang w:val="it-IT"/>
        </w:rPr>
      </w:pPr>
      <w:r>
        <w:rPr>
          <w:lang w:val="sq-AL"/>
        </w:rPr>
        <w:t>Kjo Rr</w:t>
      </w:r>
      <w:r w:rsidR="00AA2F2C" w:rsidRPr="00BB14CF">
        <w:rPr>
          <w:lang w:val="sq-AL"/>
        </w:rPr>
        <w:t>egullore hyn në fuqi 7</w:t>
      </w:r>
      <w:r w:rsidR="00235A9B" w:rsidRPr="00BB14CF">
        <w:rPr>
          <w:lang w:val="sq-AL"/>
        </w:rPr>
        <w:t xml:space="preserve"> ditë pune pas </w:t>
      </w:r>
      <w:r w:rsidR="00AA2F2C" w:rsidRPr="00BB14CF">
        <w:rPr>
          <w:lang w:val="sq-AL"/>
        </w:rPr>
        <w:t xml:space="preserve">publikimit në ueb </w:t>
      </w:r>
      <w:r>
        <w:rPr>
          <w:lang w:val="sq-AL"/>
        </w:rPr>
        <w:t>-</w:t>
      </w:r>
      <w:r w:rsidR="00AA2F2C" w:rsidRPr="00BB14CF">
        <w:rPr>
          <w:lang w:val="sq-AL"/>
        </w:rPr>
        <w:t>faqen e Komunës së Obiliqit dhe publikimit në ueb</w:t>
      </w:r>
      <w:r>
        <w:rPr>
          <w:lang w:val="sq-AL"/>
        </w:rPr>
        <w:t>- faqen e Gazetës Z</w:t>
      </w:r>
      <w:r w:rsidR="00AA2F2C" w:rsidRPr="00BB14CF">
        <w:rPr>
          <w:lang w:val="sq-AL"/>
        </w:rPr>
        <w:t>yrtare të Republikës së Kosovës.</w:t>
      </w:r>
      <w:r w:rsidR="00AA2F2C" w:rsidRPr="00BB14CF">
        <w:rPr>
          <w:rFonts w:eastAsia="Arial Unicode MS"/>
          <w:lang w:val="it-IT"/>
        </w:rPr>
        <w:t xml:space="preserve"> </w:t>
      </w:r>
    </w:p>
    <w:p w:rsidR="00C0467B" w:rsidRDefault="00C0467B" w:rsidP="00AA2F2C">
      <w:pPr>
        <w:jc w:val="both"/>
        <w:rPr>
          <w:rFonts w:eastAsia="Arial Unicode MS"/>
          <w:lang w:val="it-IT"/>
        </w:rPr>
      </w:pPr>
    </w:p>
    <w:p w:rsidR="00235A9B" w:rsidRPr="00BB14CF" w:rsidRDefault="00235A9B" w:rsidP="00235A9B">
      <w:pPr>
        <w:rPr>
          <w:rFonts w:eastAsia="Arial Unicode MS"/>
          <w:lang w:val="it-IT"/>
        </w:rPr>
      </w:pPr>
    </w:p>
    <w:p w:rsidR="00235A9B" w:rsidRPr="00BB14CF" w:rsidRDefault="00235A9B" w:rsidP="00235A9B">
      <w:pPr>
        <w:rPr>
          <w:rFonts w:eastAsia="Arial Unicode MS"/>
          <w:lang w:val="it-IT"/>
        </w:rPr>
      </w:pPr>
    </w:p>
    <w:p w:rsidR="00235A9B" w:rsidRPr="00BB14CF" w:rsidRDefault="00235A9B" w:rsidP="00235A9B">
      <w:pPr>
        <w:rPr>
          <w:rFonts w:eastAsia="Arial Unicode MS"/>
          <w:b/>
          <w:lang w:val="it-IT"/>
        </w:rPr>
      </w:pPr>
      <w:r w:rsidRPr="00BB14CF">
        <w:rPr>
          <w:rFonts w:eastAsia="Arial Unicode MS"/>
          <w:lang w:val="it-IT"/>
        </w:rPr>
        <w:t xml:space="preserve">    </w:t>
      </w:r>
      <w:r w:rsidRPr="00BB14CF">
        <w:rPr>
          <w:rFonts w:eastAsia="Arial Unicode MS"/>
          <w:b/>
          <w:lang w:val="it-IT"/>
        </w:rPr>
        <w:t>KUVENDI  I  KOMUNËS SË</w:t>
      </w:r>
      <w:r w:rsidRPr="00BB14CF">
        <w:rPr>
          <w:rFonts w:eastAsia="Arial Unicode MS"/>
          <w:lang w:val="it-IT"/>
        </w:rPr>
        <w:t xml:space="preserve"> </w:t>
      </w:r>
      <w:r w:rsidRPr="00BB14CF">
        <w:rPr>
          <w:rFonts w:eastAsia="Arial Unicode MS"/>
          <w:b/>
          <w:lang w:val="it-IT"/>
        </w:rPr>
        <w:t>OBILIQIT                             Kryesuesi i Kuvendit</w:t>
      </w:r>
    </w:p>
    <w:p w:rsidR="00235A9B" w:rsidRPr="00BB14CF" w:rsidRDefault="00235A9B" w:rsidP="00235A9B">
      <w:pPr>
        <w:ind w:left="360"/>
        <w:rPr>
          <w:rFonts w:eastAsia="Arial Unicode MS"/>
          <w:b/>
          <w:lang w:val="it-IT"/>
        </w:rPr>
      </w:pPr>
      <w:r w:rsidRPr="00BB14CF">
        <w:rPr>
          <w:rFonts w:eastAsia="Arial Unicode MS"/>
          <w:b/>
          <w:lang w:val="it-IT"/>
        </w:rPr>
        <w:t xml:space="preserve">                                                                                                </w:t>
      </w:r>
      <w:r w:rsidR="004745E4">
        <w:rPr>
          <w:rFonts w:eastAsia="Arial Unicode MS"/>
          <w:b/>
          <w:lang w:val="it-IT"/>
        </w:rPr>
        <w:t xml:space="preserve">    </w:t>
      </w:r>
      <w:r w:rsidRPr="00BB14CF">
        <w:rPr>
          <w:rFonts w:eastAsia="Arial Unicode MS"/>
          <w:b/>
          <w:lang w:val="it-IT"/>
        </w:rPr>
        <w:t xml:space="preserve">  Burim Gërguri  </w:t>
      </w:r>
    </w:p>
    <w:p w:rsidR="00235A9B" w:rsidRPr="00BB14CF" w:rsidRDefault="00235A9B" w:rsidP="00235A9B">
      <w:pPr>
        <w:ind w:left="360"/>
        <w:rPr>
          <w:rFonts w:eastAsia="Arial Unicode MS"/>
          <w:b/>
          <w:lang w:val="it-IT"/>
        </w:rPr>
      </w:pPr>
      <w:r w:rsidRPr="00BB14CF">
        <w:rPr>
          <w:rFonts w:eastAsia="Arial Unicode MS"/>
          <w:b/>
          <w:lang w:val="it-IT"/>
        </w:rPr>
        <w:t xml:space="preserve">   </w:t>
      </w:r>
    </w:p>
    <w:p w:rsidR="00235A9B" w:rsidRPr="00BB14CF" w:rsidRDefault="00235A9B" w:rsidP="00235A9B">
      <w:pPr>
        <w:ind w:left="360"/>
        <w:rPr>
          <w:rFonts w:eastAsia="Arial Unicode MS"/>
          <w:b/>
          <w:lang w:val="it-IT"/>
        </w:rPr>
      </w:pPr>
      <w:r w:rsidRPr="00BB14CF">
        <w:rPr>
          <w:rFonts w:eastAsia="Arial Unicode MS"/>
          <w:b/>
          <w:lang w:val="it-IT"/>
        </w:rPr>
        <w:t>nr. ___________ datë  ________201</w:t>
      </w:r>
      <w:r w:rsidR="00DA7A40">
        <w:rPr>
          <w:rFonts w:eastAsia="Arial Unicode MS"/>
          <w:b/>
          <w:lang w:val="it-IT"/>
        </w:rPr>
        <w:t>9</w:t>
      </w:r>
      <w:r w:rsidRPr="00BB14CF">
        <w:rPr>
          <w:rFonts w:eastAsia="Arial Unicode MS"/>
          <w:b/>
          <w:lang w:val="it-IT"/>
        </w:rPr>
        <w:t xml:space="preserve">                                   ___________________       </w:t>
      </w:r>
    </w:p>
    <w:p w:rsidR="00235A9B" w:rsidRPr="00BB14CF" w:rsidRDefault="00235A9B" w:rsidP="00235A9B">
      <w:pPr>
        <w:ind w:left="360"/>
        <w:rPr>
          <w:rFonts w:eastAsia="Arial Unicode MS"/>
          <w:b/>
          <w:lang w:val="it-IT"/>
        </w:rPr>
      </w:pPr>
    </w:p>
    <w:p w:rsidR="00235A9B" w:rsidRPr="00BB14CF" w:rsidRDefault="00235A9B" w:rsidP="00235A9B">
      <w:pPr>
        <w:ind w:left="360"/>
        <w:rPr>
          <w:rFonts w:eastAsia="Arial Unicode MS"/>
          <w:b/>
          <w:lang w:val="it-IT"/>
        </w:rPr>
      </w:pPr>
    </w:p>
    <w:p w:rsidR="00235A9B" w:rsidRPr="00BB14CF" w:rsidRDefault="00235A9B" w:rsidP="00235A9B">
      <w:pPr>
        <w:ind w:left="360"/>
        <w:rPr>
          <w:rFonts w:eastAsia="Arial Unicode MS"/>
          <w:lang w:val="it-IT"/>
        </w:rPr>
      </w:pPr>
    </w:p>
    <w:p w:rsidR="00235A9B" w:rsidRPr="00BB14CF" w:rsidRDefault="00235A9B" w:rsidP="00235A9B"/>
    <w:p w:rsidR="006E0C01" w:rsidRPr="00BB14CF" w:rsidRDefault="006E0C01"/>
    <w:sectPr w:rsidR="006E0C01" w:rsidRPr="00BB14CF" w:rsidSect="001160BB">
      <w:footerReference w:type="default" r:id="rId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2E67" w:rsidRDefault="00122E67" w:rsidP="00C81C7F">
      <w:r>
        <w:separator/>
      </w:r>
    </w:p>
  </w:endnote>
  <w:endnote w:type="continuationSeparator" w:id="1">
    <w:p w:rsidR="00122E67" w:rsidRDefault="00122E67" w:rsidP="00C81C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D00" w:rsidRDefault="008E7352">
    <w:pPr>
      <w:pStyle w:val="Footer"/>
      <w:jc w:val="center"/>
    </w:pPr>
    <w:r>
      <w:fldChar w:fldCharType="begin"/>
    </w:r>
    <w:r w:rsidR="000F3D72">
      <w:instrText xml:space="preserve"> PAGE   \* MERGEFORMAT </w:instrText>
    </w:r>
    <w:r>
      <w:fldChar w:fldCharType="separate"/>
    </w:r>
    <w:r w:rsidR="00F84495">
      <w:rPr>
        <w:noProof/>
      </w:rPr>
      <w:t>9</w:t>
    </w:r>
    <w:r>
      <w:fldChar w:fldCharType="end"/>
    </w:r>
  </w:p>
  <w:p w:rsidR="00FF1FCA" w:rsidRDefault="00122E6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2E67" w:rsidRDefault="00122E67" w:rsidP="00C81C7F">
      <w:r>
        <w:separator/>
      </w:r>
    </w:p>
  </w:footnote>
  <w:footnote w:type="continuationSeparator" w:id="1">
    <w:p w:rsidR="00122E67" w:rsidRDefault="00122E67" w:rsidP="00C81C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C2DE6"/>
    <w:multiLevelType w:val="hybridMultilevel"/>
    <w:tmpl w:val="FEAEE69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23715BE"/>
    <w:multiLevelType w:val="hybridMultilevel"/>
    <w:tmpl w:val="A8C635D8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">
    <w:nsid w:val="027C0D02"/>
    <w:multiLevelType w:val="hybridMultilevel"/>
    <w:tmpl w:val="75CA504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306CFC"/>
    <w:multiLevelType w:val="hybridMultilevel"/>
    <w:tmpl w:val="AA4242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42D6078"/>
    <w:multiLevelType w:val="hybridMultilevel"/>
    <w:tmpl w:val="37ECE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047C7C"/>
    <w:multiLevelType w:val="hybridMultilevel"/>
    <w:tmpl w:val="E4425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C20841"/>
    <w:multiLevelType w:val="multilevel"/>
    <w:tmpl w:val="F4367B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1586713A"/>
    <w:multiLevelType w:val="hybridMultilevel"/>
    <w:tmpl w:val="1884D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9E380E"/>
    <w:multiLevelType w:val="hybridMultilevel"/>
    <w:tmpl w:val="69C89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446F53"/>
    <w:multiLevelType w:val="hybridMultilevel"/>
    <w:tmpl w:val="318C1BE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F346AB"/>
    <w:multiLevelType w:val="hybridMultilevel"/>
    <w:tmpl w:val="7F961EF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>
    <w:nsid w:val="1DB26C3C"/>
    <w:multiLevelType w:val="multilevel"/>
    <w:tmpl w:val="479825B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hint="default"/>
      </w:rPr>
    </w:lvl>
  </w:abstractNum>
  <w:abstractNum w:abstractNumId="12">
    <w:nsid w:val="1F3C7FA3"/>
    <w:multiLevelType w:val="hybridMultilevel"/>
    <w:tmpl w:val="DDCEE43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3">
    <w:nsid w:val="2B866845"/>
    <w:multiLevelType w:val="hybridMultilevel"/>
    <w:tmpl w:val="E2F428D6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4">
    <w:nsid w:val="2D5425D7"/>
    <w:multiLevelType w:val="hybridMultilevel"/>
    <w:tmpl w:val="ADC4A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0848E0"/>
    <w:multiLevelType w:val="hybridMultilevel"/>
    <w:tmpl w:val="10280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7864E1"/>
    <w:multiLevelType w:val="multilevel"/>
    <w:tmpl w:val="923A65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1800"/>
      </w:pPr>
      <w:rPr>
        <w:rFonts w:hint="default"/>
      </w:rPr>
    </w:lvl>
  </w:abstractNum>
  <w:abstractNum w:abstractNumId="17">
    <w:nsid w:val="3BE87FC3"/>
    <w:multiLevelType w:val="hybridMultilevel"/>
    <w:tmpl w:val="3FE6C23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8">
    <w:nsid w:val="457A1681"/>
    <w:multiLevelType w:val="hybridMultilevel"/>
    <w:tmpl w:val="8B8A9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F3633E"/>
    <w:multiLevelType w:val="hybridMultilevel"/>
    <w:tmpl w:val="2DFA32A2"/>
    <w:lvl w:ilvl="0" w:tplc="040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0">
    <w:nsid w:val="4DBB38A8"/>
    <w:multiLevelType w:val="multilevel"/>
    <w:tmpl w:val="5EB6C2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>
    <w:nsid w:val="55347C68"/>
    <w:multiLevelType w:val="hybridMultilevel"/>
    <w:tmpl w:val="EDAEE3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5847C12"/>
    <w:multiLevelType w:val="hybridMultilevel"/>
    <w:tmpl w:val="25AEF01C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D61352"/>
    <w:multiLevelType w:val="hybridMultilevel"/>
    <w:tmpl w:val="D916CF2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>
    <w:nsid w:val="5AFE0967"/>
    <w:multiLevelType w:val="multilevel"/>
    <w:tmpl w:val="B39E55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622D314D"/>
    <w:multiLevelType w:val="multilevel"/>
    <w:tmpl w:val="19AC1F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63AF7787"/>
    <w:multiLevelType w:val="hybridMultilevel"/>
    <w:tmpl w:val="D7C2C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2D4CE7"/>
    <w:multiLevelType w:val="hybridMultilevel"/>
    <w:tmpl w:val="012660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24C15F9"/>
    <w:multiLevelType w:val="hybridMultilevel"/>
    <w:tmpl w:val="3F1C94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905B9A"/>
    <w:multiLevelType w:val="hybridMultilevel"/>
    <w:tmpl w:val="D4125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104150"/>
    <w:multiLevelType w:val="hybridMultilevel"/>
    <w:tmpl w:val="AA68D6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C924D08"/>
    <w:multiLevelType w:val="hybridMultilevel"/>
    <w:tmpl w:val="CA6E6D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1C5257"/>
    <w:multiLevelType w:val="hybridMultilevel"/>
    <w:tmpl w:val="10CE2DA4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12"/>
  </w:num>
  <w:num w:numId="5">
    <w:abstractNumId w:val="15"/>
  </w:num>
  <w:num w:numId="6">
    <w:abstractNumId w:val="17"/>
  </w:num>
  <w:num w:numId="7">
    <w:abstractNumId w:val="27"/>
  </w:num>
  <w:num w:numId="8">
    <w:abstractNumId w:val="14"/>
  </w:num>
  <w:num w:numId="9">
    <w:abstractNumId w:val="30"/>
  </w:num>
  <w:num w:numId="10">
    <w:abstractNumId w:val="21"/>
  </w:num>
  <w:num w:numId="11">
    <w:abstractNumId w:val="23"/>
  </w:num>
  <w:num w:numId="12">
    <w:abstractNumId w:val="19"/>
  </w:num>
  <w:num w:numId="13">
    <w:abstractNumId w:val="29"/>
  </w:num>
  <w:num w:numId="14">
    <w:abstractNumId w:val="26"/>
  </w:num>
  <w:num w:numId="15">
    <w:abstractNumId w:val="10"/>
  </w:num>
  <w:num w:numId="16">
    <w:abstractNumId w:val="11"/>
  </w:num>
  <w:num w:numId="17">
    <w:abstractNumId w:val="13"/>
  </w:num>
  <w:num w:numId="18">
    <w:abstractNumId w:val="1"/>
  </w:num>
  <w:num w:numId="19">
    <w:abstractNumId w:val="8"/>
  </w:num>
  <w:num w:numId="20">
    <w:abstractNumId w:val="3"/>
  </w:num>
  <w:num w:numId="21">
    <w:abstractNumId w:val="18"/>
  </w:num>
  <w:num w:numId="22">
    <w:abstractNumId w:val="31"/>
  </w:num>
  <w:num w:numId="23">
    <w:abstractNumId w:val="28"/>
  </w:num>
  <w:num w:numId="24">
    <w:abstractNumId w:val="22"/>
  </w:num>
  <w:num w:numId="25">
    <w:abstractNumId w:val="6"/>
  </w:num>
  <w:num w:numId="26">
    <w:abstractNumId w:val="24"/>
  </w:num>
  <w:num w:numId="27">
    <w:abstractNumId w:val="25"/>
  </w:num>
  <w:num w:numId="28">
    <w:abstractNumId w:val="16"/>
  </w:num>
  <w:num w:numId="29">
    <w:abstractNumId w:val="20"/>
  </w:num>
  <w:num w:numId="30">
    <w:abstractNumId w:val="32"/>
  </w:num>
  <w:num w:numId="31">
    <w:abstractNumId w:val="9"/>
  </w:num>
  <w:num w:numId="32">
    <w:abstractNumId w:val="2"/>
  </w:num>
  <w:num w:numId="3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5A9B"/>
    <w:rsid w:val="00014696"/>
    <w:rsid w:val="00023F34"/>
    <w:rsid w:val="000252A6"/>
    <w:rsid w:val="00034A90"/>
    <w:rsid w:val="00053C55"/>
    <w:rsid w:val="00057984"/>
    <w:rsid w:val="000775AD"/>
    <w:rsid w:val="00095D6F"/>
    <w:rsid w:val="000B30B4"/>
    <w:rsid w:val="000C0DD2"/>
    <w:rsid w:val="000E3446"/>
    <w:rsid w:val="000E4890"/>
    <w:rsid w:val="000F3D72"/>
    <w:rsid w:val="00103FC0"/>
    <w:rsid w:val="00114748"/>
    <w:rsid w:val="001160BB"/>
    <w:rsid w:val="00122E67"/>
    <w:rsid w:val="00132F1E"/>
    <w:rsid w:val="001353AB"/>
    <w:rsid w:val="0013759A"/>
    <w:rsid w:val="001452A2"/>
    <w:rsid w:val="00162536"/>
    <w:rsid w:val="00166A6A"/>
    <w:rsid w:val="001844CA"/>
    <w:rsid w:val="0019642C"/>
    <w:rsid w:val="001F7A75"/>
    <w:rsid w:val="002256E3"/>
    <w:rsid w:val="00235A9B"/>
    <w:rsid w:val="002536A9"/>
    <w:rsid w:val="00260ED0"/>
    <w:rsid w:val="00264303"/>
    <w:rsid w:val="002665C8"/>
    <w:rsid w:val="00275D2B"/>
    <w:rsid w:val="00292185"/>
    <w:rsid w:val="00292466"/>
    <w:rsid w:val="002A5CD7"/>
    <w:rsid w:val="002B03B3"/>
    <w:rsid w:val="002B2FCD"/>
    <w:rsid w:val="002B4EFC"/>
    <w:rsid w:val="002D1B7E"/>
    <w:rsid w:val="002D2B67"/>
    <w:rsid w:val="002D47FD"/>
    <w:rsid w:val="002D7CB5"/>
    <w:rsid w:val="002E6627"/>
    <w:rsid w:val="002F19DF"/>
    <w:rsid w:val="00325380"/>
    <w:rsid w:val="00345832"/>
    <w:rsid w:val="00366EBC"/>
    <w:rsid w:val="00370BAF"/>
    <w:rsid w:val="003B1830"/>
    <w:rsid w:val="003B235B"/>
    <w:rsid w:val="003D0D3A"/>
    <w:rsid w:val="003F2575"/>
    <w:rsid w:val="00407853"/>
    <w:rsid w:val="00426BE8"/>
    <w:rsid w:val="004374B1"/>
    <w:rsid w:val="00443898"/>
    <w:rsid w:val="004745E4"/>
    <w:rsid w:val="00482EFE"/>
    <w:rsid w:val="00485BE8"/>
    <w:rsid w:val="00494982"/>
    <w:rsid w:val="004968E5"/>
    <w:rsid w:val="004A0DE7"/>
    <w:rsid w:val="004C5665"/>
    <w:rsid w:val="004C7057"/>
    <w:rsid w:val="004D3F93"/>
    <w:rsid w:val="0050176E"/>
    <w:rsid w:val="00512506"/>
    <w:rsid w:val="005179D9"/>
    <w:rsid w:val="00534631"/>
    <w:rsid w:val="005570A5"/>
    <w:rsid w:val="00562A49"/>
    <w:rsid w:val="0058475F"/>
    <w:rsid w:val="0058517B"/>
    <w:rsid w:val="005D58FD"/>
    <w:rsid w:val="005E0FB5"/>
    <w:rsid w:val="005F2442"/>
    <w:rsid w:val="00605237"/>
    <w:rsid w:val="00633E75"/>
    <w:rsid w:val="00646AAD"/>
    <w:rsid w:val="00664878"/>
    <w:rsid w:val="0066705E"/>
    <w:rsid w:val="00670845"/>
    <w:rsid w:val="006736F3"/>
    <w:rsid w:val="00681EC4"/>
    <w:rsid w:val="006B2570"/>
    <w:rsid w:val="006B65AC"/>
    <w:rsid w:val="006D0137"/>
    <w:rsid w:val="006E0C01"/>
    <w:rsid w:val="006F4CD6"/>
    <w:rsid w:val="00701AD6"/>
    <w:rsid w:val="00710CBC"/>
    <w:rsid w:val="00721A34"/>
    <w:rsid w:val="00723515"/>
    <w:rsid w:val="00737A43"/>
    <w:rsid w:val="007511DF"/>
    <w:rsid w:val="00765B43"/>
    <w:rsid w:val="00767E91"/>
    <w:rsid w:val="007710C8"/>
    <w:rsid w:val="007B6B44"/>
    <w:rsid w:val="007C2D0F"/>
    <w:rsid w:val="007C3F16"/>
    <w:rsid w:val="007D0E96"/>
    <w:rsid w:val="007D302B"/>
    <w:rsid w:val="007D706E"/>
    <w:rsid w:val="007E0AA4"/>
    <w:rsid w:val="007E3354"/>
    <w:rsid w:val="007F79F9"/>
    <w:rsid w:val="00811C47"/>
    <w:rsid w:val="00850191"/>
    <w:rsid w:val="008514C6"/>
    <w:rsid w:val="00860053"/>
    <w:rsid w:val="00863C17"/>
    <w:rsid w:val="008862ED"/>
    <w:rsid w:val="008960D7"/>
    <w:rsid w:val="008B751D"/>
    <w:rsid w:val="008D1505"/>
    <w:rsid w:val="008E33DF"/>
    <w:rsid w:val="008E40E4"/>
    <w:rsid w:val="008E7352"/>
    <w:rsid w:val="00902D0A"/>
    <w:rsid w:val="00920455"/>
    <w:rsid w:val="00937B2F"/>
    <w:rsid w:val="00937CD8"/>
    <w:rsid w:val="00952501"/>
    <w:rsid w:val="00973C3C"/>
    <w:rsid w:val="00983136"/>
    <w:rsid w:val="0098431A"/>
    <w:rsid w:val="00995619"/>
    <w:rsid w:val="009C42B2"/>
    <w:rsid w:val="009F1C14"/>
    <w:rsid w:val="009F4A32"/>
    <w:rsid w:val="009F4F30"/>
    <w:rsid w:val="00A1013C"/>
    <w:rsid w:val="00A36848"/>
    <w:rsid w:val="00A42837"/>
    <w:rsid w:val="00A55113"/>
    <w:rsid w:val="00A61D52"/>
    <w:rsid w:val="00A63833"/>
    <w:rsid w:val="00AA2F2C"/>
    <w:rsid w:val="00AC51F6"/>
    <w:rsid w:val="00AC550F"/>
    <w:rsid w:val="00AC6648"/>
    <w:rsid w:val="00AE05DD"/>
    <w:rsid w:val="00AE43EC"/>
    <w:rsid w:val="00AE7BC8"/>
    <w:rsid w:val="00B1465C"/>
    <w:rsid w:val="00B172DC"/>
    <w:rsid w:val="00B22B08"/>
    <w:rsid w:val="00B34498"/>
    <w:rsid w:val="00B347CA"/>
    <w:rsid w:val="00B564C9"/>
    <w:rsid w:val="00B6428E"/>
    <w:rsid w:val="00B84CC0"/>
    <w:rsid w:val="00BA0A4D"/>
    <w:rsid w:val="00BA5D39"/>
    <w:rsid w:val="00BB14CF"/>
    <w:rsid w:val="00BC25F1"/>
    <w:rsid w:val="00BC400F"/>
    <w:rsid w:val="00BD57CD"/>
    <w:rsid w:val="00BD6381"/>
    <w:rsid w:val="00BE2EA9"/>
    <w:rsid w:val="00BE7BD5"/>
    <w:rsid w:val="00BF43C7"/>
    <w:rsid w:val="00C0467B"/>
    <w:rsid w:val="00C17914"/>
    <w:rsid w:val="00C2033A"/>
    <w:rsid w:val="00C25395"/>
    <w:rsid w:val="00C40BD3"/>
    <w:rsid w:val="00C517F3"/>
    <w:rsid w:val="00C567E6"/>
    <w:rsid w:val="00C7014C"/>
    <w:rsid w:val="00C81C7F"/>
    <w:rsid w:val="00C9021A"/>
    <w:rsid w:val="00CD152B"/>
    <w:rsid w:val="00CE06D8"/>
    <w:rsid w:val="00D03DA0"/>
    <w:rsid w:val="00D06B15"/>
    <w:rsid w:val="00D11DB4"/>
    <w:rsid w:val="00D11E31"/>
    <w:rsid w:val="00D23B25"/>
    <w:rsid w:val="00D348F2"/>
    <w:rsid w:val="00D436AC"/>
    <w:rsid w:val="00D43FB5"/>
    <w:rsid w:val="00D56B72"/>
    <w:rsid w:val="00D809F9"/>
    <w:rsid w:val="00DA0B63"/>
    <w:rsid w:val="00DA7A40"/>
    <w:rsid w:val="00DC4A00"/>
    <w:rsid w:val="00E17F50"/>
    <w:rsid w:val="00E33967"/>
    <w:rsid w:val="00EA054C"/>
    <w:rsid w:val="00EA4E96"/>
    <w:rsid w:val="00EB09BF"/>
    <w:rsid w:val="00EB0A03"/>
    <w:rsid w:val="00EC1946"/>
    <w:rsid w:val="00EC3D06"/>
    <w:rsid w:val="00EE6A0B"/>
    <w:rsid w:val="00EF33A5"/>
    <w:rsid w:val="00F1095E"/>
    <w:rsid w:val="00F23D34"/>
    <w:rsid w:val="00F3346D"/>
    <w:rsid w:val="00F33561"/>
    <w:rsid w:val="00F34B04"/>
    <w:rsid w:val="00F748A6"/>
    <w:rsid w:val="00F84495"/>
    <w:rsid w:val="00F85033"/>
    <w:rsid w:val="00FC1451"/>
    <w:rsid w:val="00FC2F63"/>
    <w:rsid w:val="00FC49CA"/>
    <w:rsid w:val="00FE1D8E"/>
    <w:rsid w:val="00FF1D14"/>
    <w:rsid w:val="00FF1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A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35A9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35A9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235A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5A9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235A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5A9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rsid w:val="00235A9B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35A9B"/>
    <w:rPr>
      <w:rFonts w:ascii="Tahoma" w:eastAsia="Times New Roman" w:hAnsi="Tahoma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235A9B"/>
    <w:pPr>
      <w:ind w:left="720"/>
      <w:contextualSpacing/>
    </w:pPr>
  </w:style>
  <w:style w:type="paragraph" w:styleId="NoSpacing">
    <w:name w:val="No Spacing"/>
    <w:uiPriority w:val="1"/>
    <w:qFormat/>
    <w:rsid w:val="00562A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2468</Words>
  <Characters>14073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Drita.Hashani</dc:creator>
  <cp:lastModifiedBy>Fatime.Pllana</cp:lastModifiedBy>
  <cp:revision>4</cp:revision>
  <cp:lastPrinted>2019-02-07T14:09:00Z</cp:lastPrinted>
  <dcterms:created xsi:type="dcterms:W3CDTF">2019-02-07T14:04:00Z</dcterms:created>
  <dcterms:modified xsi:type="dcterms:W3CDTF">2019-02-07T14:31:00Z</dcterms:modified>
</cp:coreProperties>
</file>